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05" w:rsidRPr="00AF666E" w:rsidRDefault="00DA1F05" w:rsidP="00DA1F05">
      <w:pPr>
        <w:pStyle w:val="a3"/>
        <w:ind w:left="-709" w:right="283"/>
        <w:jc w:val="both"/>
        <w:rPr>
          <w:rFonts w:ascii="Arial" w:hAnsi="Arial" w:cs="Arial"/>
          <w:b/>
          <w:sz w:val="16"/>
          <w:szCs w:val="16"/>
        </w:rPr>
      </w:pPr>
      <w:r w:rsidRPr="00AF666E">
        <w:rPr>
          <w:rFonts w:ascii="Arial" w:hAnsi="Arial" w:cs="Arial"/>
          <w:b/>
          <w:sz w:val="16"/>
          <w:szCs w:val="16"/>
        </w:rPr>
        <w:t>Билет №1</w:t>
      </w:r>
    </w:p>
    <w:p w:rsidR="00DA1F05" w:rsidRPr="00AF666E" w:rsidRDefault="00DA1F05" w:rsidP="00DA1F05">
      <w:pPr>
        <w:pStyle w:val="a5"/>
        <w:numPr>
          <w:ilvl w:val="0"/>
          <w:numId w:val="1"/>
        </w:numPr>
        <w:spacing w:after="0" w:line="240" w:lineRule="auto"/>
        <w:ind w:left="-709" w:right="283"/>
        <w:rPr>
          <w:rFonts w:ascii="Arial" w:hAnsi="Arial" w:cs="Arial"/>
          <w:b/>
          <w:sz w:val="16"/>
          <w:szCs w:val="16"/>
        </w:rPr>
      </w:pPr>
      <w:r w:rsidRPr="00AF666E">
        <w:rPr>
          <w:rFonts w:ascii="Arial" w:hAnsi="Arial" w:cs="Arial"/>
          <w:b/>
          <w:sz w:val="16"/>
          <w:szCs w:val="16"/>
        </w:rPr>
        <w:t>Отечественная журналистика в условиях буржуазно-демократического государства в феврале-октябре 1917 года.</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Революционные события, происходившие в последние дни февраля 1917 г., заметно отразились на рынке столичной прессы. С 25 февраля по 5 марта в Петрограде ни одна газета, кроме «Русского инвалида», не увидела света. Да и опубликованные здесь материалы не давали представления о том, что реально происходит в городе. Сложная ситуация с выпуском газет сложилась в эти дни и в Москве. Из-за того что издатели не захотели поместить сообщения о беспорядках в столице и деятельности сформированного в Петрограде Совета рабочих депутатов, а затем Временного комитета Государственной думы, типографские рабочие отказались печатать их газеты. Исключение составило «Русское слово», возобновившее свой выход 2 марта. Остальные московские газеты появились лишь на следующий день и лишь после того, как их издатели выполнили требования печатников.</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2 марта было сформировано Временное правительство. Рупором проводимой им политики стал его официальный орган «Вестник Временного правительства», который стал продолжением «Правительственного вестника» и сохранил его дореволюционную нумерацию. Содержание «Вестника Временного правительства» в марте 1917 г. не позволяет судить о каких-либо кардинальных переменах во внутренней и внешней политике страны. Пришедшее к власти мирным путем Временное правительство продолжало прежний курс царизма. Эта политика не устраняла существовавших в обществе противоречий. Они, как и прежде, продолжали существовать, побуждая к активной деятельности все политические партии России, занимавшие различные позиции по вопросам войны, мира, земли, дальнейших судеб революции.</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Февральскую буржуазно-демократическую революцию «Русское слово» не могло оставить вне внимания. Одна из старейших буржуазных газет страны, она не была изданием, далеким от политики. За годы своей деятельности газета не раз меняла политическое направление, но при этом делала это так умело, что в сознании читателей оставалась приятным собеседником, поэтому тираж ее к началу 1917 г. достигал 600–800 тыс. экз., а порой и миллиона экземпляров. Всегда осторожная, чутко улавливающая складывавшуюся политическую ситуацию, газета в самом начале марта 1917 г. достаточно определенно выразила свою позицию: поддержка думскому правительству.</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материалах «Вестника Временного правительства» отразились процессы возрождения российской прессы </w:t>
      </w:r>
      <w:proofErr w:type="gramStart"/>
      <w:r w:rsidRPr="00AF666E">
        <w:rPr>
          <w:rFonts w:ascii="Arial" w:eastAsia="Times New Roman" w:hAnsi="Arial" w:cs="Arial"/>
          <w:sz w:val="16"/>
          <w:szCs w:val="16"/>
          <w:lang w:eastAsia="ru-RU"/>
        </w:rPr>
        <w:t>в первые</w:t>
      </w:r>
      <w:proofErr w:type="gramEnd"/>
      <w:r w:rsidRPr="00AF666E">
        <w:rPr>
          <w:rFonts w:ascii="Arial" w:eastAsia="Times New Roman" w:hAnsi="Arial" w:cs="Arial"/>
          <w:sz w:val="16"/>
          <w:szCs w:val="16"/>
          <w:lang w:eastAsia="ru-RU"/>
        </w:rPr>
        <w:t xml:space="preserve"> дни после февральских событий, ее отношение к новой власти. 5 марта 1917 г. «Вестник» писал, что все газеты – «Русское слово», «Речь», «Биржевые ведомости», «Новое время», «День» и др. – приветствуют Временное правительство и призывают поддерживать его. В этом же номере сообщалось о том, что назначен комиссар по делам печати.</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мартовские дни 1917 г. большевистские издания вышли в Харькове, Киеве, </w:t>
      </w:r>
      <w:proofErr w:type="spellStart"/>
      <w:r w:rsidRPr="00AF666E">
        <w:rPr>
          <w:rFonts w:ascii="Arial" w:eastAsia="Times New Roman" w:hAnsi="Arial" w:cs="Arial"/>
          <w:sz w:val="16"/>
          <w:szCs w:val="16"/>
          <w:lang w:eastAsia="ru-RU"/>
        </w:rPr>
        <w:t>Екатеринославе</w:t>
      </w:r>
      <w:proofErr w:type="spellEnd"/>
      <w:r w:rsidRPr="00AF666E">
        <w:rPr>
          <w:rFonts w:ascii="Arial" w:eastAsia="Times New Roman" w:hAnsi="Arial" w:cs="Arial"/>
          <w:sz w:val="16"/>
          <w:szCs w:val="16"/>
          <w:lang w:eastAsia="ru-RU"/>
        </w:rPr>
        <w:t>, в ряде городов Закавказья, Прибалтики, Туркестана. В течение марта появилось 16 большевистских газет, общий тираж которых составил 300 тыс. экземпляров</w:t>
      </w:r>
      <w:bookmarkStart w:id="0" w:name="_ftnref6"/>
      <w:bookmarkEnd w:id="0"/>
      <w:r w:rsidRPr="00AF666E">
        <w:rPr>
          <w:rFonts w:ascii="Arial" w:eastAsia="Times New Roman" w:hAnsi="Arial" w:cs="Arial"/>
          <w:sz w:val="16"/>
          <w:szCs w:val="16"/>
          <w:lang w:eastAsia="ru-RU"/>
        </w:rPr>
        <w:t>.</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течение последующего месяца большевистская пресса получила дальнейшее развитие за счет военных изданий. Как орган Военной организации при Петроградском совете рабочих и солдатских депутатов вышла газета «Солдатская правда», преобразованная затем в орган Военной организации при ЦК РСДР</w:t>
      </w:r>
      <w:proofErr w:type="gramStart"/>
      <w:r w:rsidRPr="00AF666E">
        <w:rPr>
          <w:rFonts w:ascii="Arial" w:eastAsia="Times New Roman" w:hAnsi="Arial" w:cs="Arial"/>
          <w:sz w:val="16"/>
          <w:szCs w:val="16"/>
          <w:lang w:eastAsia="ru-RU"/>
        </w:rPr>
        <w:t>П(</w:t>
      </w:r>
      <w:proofErr w:type="gramEnd"/>
      <w:r w:rsidRPr="00AF666E">
        <w:rPr>
          <w:rFonts w:ascii="Arial" w:eastAsia="Times New Roman" w:hAnsi="Arial" w:cs="Arial"/>
          <w:sz w:val="16"/>
          <w:szCs w:val="16"/>
          <w:lang w:eastAsia="ru-RU"/>
        </w:rPr>
        <w:t>б). «</w:t>
      </w:r>
      <w:proofErr w:type="gramStart"/>
      <w:r w:rsidRPr="00AF666E">
        <w:rPr>
          <w:rFonts w:ascii="Arial" w:eastAsia="Times New Roman" w:hAnsi="Arial" w:cs="Arial"/>
          <w:sz w:val="16"/>
          <w:szCs w:val="16"/>
          <w:lang w:eastAsia="ru-RU"/>
        </w:rPr>
        <w:t>Окопная</w:t>
      </w:r>
      <w:proofErr w:type="gramEnd"/>
      <w:r w:rsidRPr="00AF666E">
        <w:rPr>
          <w:rFonts w:ascii="Arial" w:eastAsia="Times New Roman" w:hAnsi="Arial" w:cs="Arial"/>
          <w:sz w:val="16"/>
          <w:szCs w:val="16"/>
          <w:lang w:eastAsia="ru-RU"/>
        </w:rPr>
        <w:t xml:space="preserve"> правда», «Волна», «Утро правды» и другие издавались партийными комитетами ряда военных организаций армии и флота.</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структуре большевистской журналистики заметное место заняла крестьянская печать, главной целью которой было привлечение на сторону большевиков многомиллионной массы крестьян. Для них выпускались газеты «Деревенская беднота», «</w:t>
      </w:r>
      <w:proofErr w:type="gramStart"/>
      <w:r w:rsidRPr="00AF666E">
        <w:rPr>
          <w:rFonts w:ascii="Arial" w:eastAsia="Times New Roman" w:hAnsi="Arial" w:cs="Arial"/>
          <w:sz w:val="16"/>
          <w:szCs w:val="16"/>
          <w:lang w:eastAsia="ru-RU"/>
        </w:rPr>
        <w:t>Деревенская</w:t>
      </w:r>
      <w:proofErr w:type="gramEnd"/>
      <w:r w:rsidRPr="00AF666E">
        <w:rPr>
          <w:rFonts w:ascii="Arial" w:eastAsia="Times New Roman" w:hAnsi="Arial" w:cs="Arial"/>
          <w:sz w:val="16"/>
          <w:szCs w:val="16"/>
          <w:lang w:eastAsia="ru-RU"/>
        </w:rPr>
        <w:t xml:space="preserve"> правда», «Крестьянская газета» и др.</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Наиболее ярыми противниками большевиков внутри рабочего движения являлись меньшевики, которые также в начале марта 1917 г. развернули активную издательскую деятельность.</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7 марта в Петрограде вышла «Рабочая газета», представлявшая взгляды меньшевиков и ставшая рупором их видных лидеров: П. </w:t>
      </w:r>
      <w:proofErr w:type="spellStart"/>
      <w:r w:rsidRPr="00AF666E">
        <w:rPr>
          <w:rFonts w:ascii="Arial" w:eastAsia="Times New Roman" w:hAnsi="Arial" w:cs="Arial"/>
          <w:sz w:val="16"/>
          <w:szCs w:val="16"/>
          <w:lang w:eastAsia="ru-RU"/>
        </w:rPr>
        <w:t>Аксельрода</w:t>
      </w:r>
      <w:proofErr w:type="spellEnd"/>
      <w:r w:rsidRPr="00AF666E">
        <w:rPr>
          <w:rFonts w:ascii="Arial" w:eastAsia="Times New Roman" w:hAnsi="Arial" w:cs="Arial"/>
          <w:sz w:val="16"/>
          <w:szCs w:val="16"/>
          <w:lang w:eastAsia="ru-RU"/>
        </w:rPr>
        <w:t xml:space="preserve">, Ф. Дана, В. Засулич, А. </w:t>
      </w:r>
      <w:proofErr w:type="spellStart"/>
      <w:r w:rsidRPr="00AF666E">
        <w:rPr>
          <w:rFonts w:ascii="Arial" w:eastAsia="Times New Roman" w:hAnsi="Arial" w:cs="Arial"/>
          <w:sz w:val="16"/>
          <w:szCs w:val="16"/>
          <w:lang w:eastAsia="ru-RU"/>
        </w:rPr>
        <w:t>Потресова</w:t>
      </w:r>
      <w:proofErr w:type="spellEnd"/>
      <w:r w:rsidRPr="00AF666E">
        <w:rPr>
          <w:rFonts w:ascii="Arial" w:eastAsia="Times New Roman" w:hAnsi="Arial" w:cs="Arial"/>
          <w:sz w:val="16"/>
          <w:szCs w:val="16"/>
          <w:lang w:eastAsia="ru-RU"/>
        </w:rPr>
        <w:t xml:space="preserve"> и др. Несколько позже «Рабочая газета» стала Центральным органом меньшевиков.</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Февральскую буржуазно-демократическую революцию меньшевики вступили заметно </w:t>
      </w:r>
      <w:proofErr w:type="gramStart"/>
      <w:r w:rsidRPr="00AF666E">
        <w:rPr>
          <w:rFonts w:ascii="Arial" w:eastAsia="Times New Roman" w:hAnsi="Arial" w:cs="Arial"/>
          <w:sz w:val="16"/>
          <w:szCs w:val="16"/>
          <w:lang w:eastAsia="ru-RU"/>
        </w:rPr>
        <w:t>разобщенными</w:t>
      </w:r>
      <w:proofErr w:type="gramEnd"/>
      <w:r w:rsidRPr="00AF666E">
        <w:rPr>
          <w:rFonts w:ascii="Arial" w:eastAsia="Times New Roman" w:hAnsi="Arial" w:cs="Arial"/>
          <w:sz w:val="16"/>
          <w:szCs w:val="16"/>
          <w:lang w:eastAsia="ru-RU"/>
        </w:rPr>
        <w:t xml:space="preserve">. «Рабочая газета» отражала взгляды лишь одной их партийной группы. На правом фланге меньшевизма стояла небольшая группа меньшевиков-оборонцев во главе с Г. Плехановым. Эта группа получила название «Единство» и издавала газету под таким же названием. В редакцию входили известные меньшевистские деятели: Г. Плеханов, Г. Алексинский, Л. </w:t>
      </w:r>
      <w:proofErr w:type="spellStart"/>
      <w:r w:rsidRPr="00AF666E">
        <w:rPr>
          <w:rFonts w:ascii="Arial" w:eastAsia="Times New Roman" w:hAnsi="Arial" w:cs="Arial"/>
          <w:sz w:val="16"/>
          <w:szCs w:val="16"/>
          <w:lang w:eastAsia="ru-RU"/>
        </w:rPr>
        <w:t>Дейч</w:t>
      </w:r>
      <w:proofErr w:type="spellEnd"/>
      <w:r w:rsidRPr="00AF666E">
        <w:rPr>
          <w:rFonts w:ascii="Arial" w:eastAsia="Times New Roman" w:hAnsi="Arial" w:cs="Arial"/>
          <w:sz w:val="16"/>
          <w:szCs w:val="16"/>
          <w:lang w:eastAsia="ru-RU"/>
        </w:rPr>
        <w:t xml:space="preserve"> и др. Газета выступала за поддержку Временного правительства, за союз с буржуазией, настаивала на установлении в стране «твердой власти».</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апреле 1917 г. появилось издание еще одной группы – сторонников Мартова и меньшевиков-интернационалистов. К ним примкнули также писатели, сотрудничавшие в журнале «Летопись». Вышедшая газета получила название «Новая жизнь», а в ее редакцию вошли М. Горький, Н. Суханов, В. Базаров и др.</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Значительное число меньшевистских изданий выходило во многих крупных городах страны: в Москве увидела свет газета «Вперед»; в течение марта – апреля меньшевистские издания появились в Киеве, Тифлисе, Екатеринбурге, Баку, Одессе, Ростове-на-Дону и других городах.</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результате Февральской буржуазно-демократической революции легализовала свою деятельность и партия эсеров. В марте 1917 г. ее ЦК приступил к выпуску в Петрограде своего органа «Дело народа». Это была ежедневная политическая и литературная газета, на страницах которой активно выступали А. Керенский, В. Чернов и другие лидеры эсеровского движения</w:t>
      </w:r>
      <w:bookmarkStart w:id="1" w:name="_ftnref7"/>
      <w:bookmarkEnd w:id="1"/>
      <w:r w:rsidRPr="00AF666E">
        <w:rPr>
          <w:rFonts w:ascii="Arial" w:eastAsia="Times New Roman" w:hAnsi="Arial" w:cs="Arial"/>
          <w:sz w:val="16"/>
          <w:szCs w:val="16"/>
          <w:lang w:eastAsia="ru-RU"/>
        </w:rPr>
        <w:t>. «Дело народа», выражая официальную эсеровскую идеологию, поддерживало Временное правительство, не исключало возможности содружества с ним, стояло на позициях оборончества.</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апреле 1917 г. в Петрограде вышла еще одна эсеровская газета – «Воля народа». Хотя она издавалась правыми эсерами, ее политическая линия мало чем отличалась от «Дела народа». Правоэсеровскими являлись также «Известия Всероссийского Совета крестьянских депутатов». В Петрограде партия эсеров также издавала газеты «Свободная Россия», «Самоуправление».</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До десяти эсеровских газет издавалось в Москве. Среди них: «Труд», «Земля и воля», «Народное слово», «Власть труда», «Социалист-революционер». Среди московских эсеровских изданий особо выделялась ежедневная газета «Солдат-гражданин», выпускавшаяся эсеро-меньшевистским Советом солдатских депутатов. Она поднимала вопросы, волновавшие крестьян, – о наделении их землей, о тяжелом положении деревни и т.д.</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Эсеровские газеты выходили в Киеве («Воля народа»), в Вологде («Вольный голос Севера»), в Казани («Голос труда»), в Екатеринбурге («В народ»), в Баку, Тифлисе, Владивостоке и некоторых других городах (они имели одинаковое название – «Знамя труда»).</w:t>
      </w:r>
      <w:proofErr w:type="gramEnd"/>
      <w:r w:rsidRPr="00AF666E">
        <w:rPr>
          <w:rFonts w:ascii="Arial" w:eastAsia="Times New Roman" w:hAnsi="Arial" w:cs="Arial"/>
          <w:sz w:val="16"/>
          <w:szCs w:val="16"/>
          <w:lang w:eastAsia="ru-RU"/>
        </w:rPr>
        <w:t xml:space="preserve"> Под влиянием эсеров находились «Известия» некоторых Советов рабочих, солдатских и крестьянских депутатов.</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Активную издательскую деятельность вели и другие социалистические партии: трудовики, народно-социалистическая партия (</w:t>
      </w:r>
      <w:proofErr w:type="spellStart"/>
      <w:r w:rsidRPr="00AF666E">
        <w:rPr>
          <w:rFonts w:ascii="Arial" w:eastAsia="Times New Roman" w:hAnsi="Arial" w:cs="Arial"/>
          <w:sz w:val="16"/>
          <w:szCs w:val="16"/>
          <w:lang w:eastAsia="ru-RU"/>
        </w:rPr>
        <w:t>энэсы</w:t>
      </w:r>
      <w:proofErr w:type="spellEnd"/>
      <w:r w:rsidRPr="00AF666E">
        <w:rPr>
          <w:rFonts w:ascii="Arial" w:eastAsia="Times New Roman" w:hAnsi="Arial" w:cs="Arial"/>
          <w:sz w:val="16"/>
          <w:szCs w:val="16"/>
          <w:lang w:eastAsia="ru-RU"/>
        </w:rPr>
        <w:t>), максималисты, анархисты.</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начале марта в Петрограде начал действовать комитет журналистов. Его печатный орган «Известия» ставил своей задачей всестороннее освещение деятельности новой власти.</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В 20-х числах марта «Русское слово» опубликовало разработанный в своей время партией конституционных демократов проект Закона о печати, открывавшийся словами:</w:t>
      </w:r>
      <w:proofErr w:type="gramEnd"/>
      <w:r w:rsidRPr="00AF666E">
        <w:rPr>
          <w:rFonts w:ascii="Arial" w:eastAsia="Times New Roman" w:hAnsi="Arial" w:cs="Arial"/>
          <w:sz w:val="16"/>
          <w:szCs w:val="16"/>
          <w:lang w:eastAsia="ru-RU"/>
        </w:rPr>
        <w:t xml:space="preserve"> «Печать свободна. Цензура отменяется отныне и навсегда». Обращение к Временному правительству об учреждении Закона о печати было принято на собрании пятнадцати литературных организаций Москвы. В резолюции собрания отмечалось: «В интересах общего блага, для обеспечения печати возможности должным образом выполнить свое ответственное и важное в свободной стране дело», необходимо «без всякого промедления издать временный закон»</w:t>
      </w:r>
      <w:bookmarkStart w:id="2" w:name="_ftnref8"/>
      <w:bookmarkEnd w:id="2"/>
      <w:r w:rsidRPr="00AF666E">
        <w:rPr>
          <w:rFonts w:ascii="Arial" w:eastAsia="Times New Roman" w:hAnsi="Arial" w:cs="Arial"/>
          <w:sz w:val="16"/>
          <w:szCs w:val="16"/>
          <w:lang w:eastAsia="ru-RU"/>
        </w:rPr>
        <w:t>.</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lastRenderedPageBreak/>
        <w:t xml:space="preserve">    Вскоре Временным правительством были предприняты шаги для создания совета российской печати, которому надлежало заняться разработкой законопроектов о печати.</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Буржуазные издания, встав на сторону Временного правительства, весьма настороженно относились к Советам рабочих депутатов. </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условиях развивавшихся политических событий в стране Временное правительство, продолжая издание «Вестника», приступило к выпуску своего нового печатного органа. Им стала «Народная газета», вышедшая 21 апреля 1917 г.</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Газетный мир России в условиях буржуазно-демократического государства неуклонно рос. Бурно развивалась региональная печать, особенно в Центральном Черноземье, Ставрополье, Сибири. Однако открывшиеся возможности для издательской деятельности всех партий, социальных групп и объединений не были законодательно закреплены. 27 апреля 1917 г. Временное правительство приняло Закон о печати, провозгласивший беспрепятственный выпуск, распространение и торговлю печатными изданиями любых политических направлений</w:t>
      </w:r>
      <w:bookmarkStart w:id="3" w:name="_ftnref9"/>
      <w:bookmarkEnd w:id="3"/>
      <w:r w:rsidRPr="00AF666E">
        <w:rPr>
          <w:rFonts w:ascii="Arial" w:eastAsia="Times New Roman" w:hAnsi="Arial" w:cs="Arial"/>
          <w:sz w:val="16"/>
          <w:szCs w:val="16"/>
          <w:lang w:eastAsia="ru-RU"/>
        </w:rPr>
        <w:t>.</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Закон о печати способствовал дальнейшему развитию в центре и на местах многопартийной, многонациональной журналистики. В социалистической прессе появляются новые лево- и правоэсеровские, анархистские издания, растет сеть солдатских газет, а также органов на национальных языках. </w:t>
      </w:r>
      <w:proofErr w:type="gramStart"/>
      <w:r w:rsidRPr="00AF666E">
        <w:rPr>
          <w:rFonts w:ascii="Arial" w:eastAsia="Times New Roman" w:hAnsi="Arial" w:cs="Arial"/>
          <w:sz w:val="16"/>
          <w:szCs w:val="16"/>
          <w:lang w:eastAsia="ru-RU"/>
        </w:rPr>
        <w:t>Около 30 газет различных направлений выходили на украинском, белорусском, латышском, армянском, азербайджанском, грузинском, узбекском, литовском, эстонском и других языках.</w:t>
      </w:r>
      <w:proofErr w:type="gramEnd"/>
      <w:r w:rsidRPr="00AF666E">
        <w:rPr>
          <w:rFonts w:ascii="Arial" w:eastAsia="Times New Roman" w:hAnsi="Arial" w:cs="Arial"/>
          <w:sz w:val="16"/>
          <w:szCs w:val="16"/>
          <w:lang w:eastAsia="ru-RU"/>
        </w:rPr>
        <w:t xml:space="preserve"> Благодаря закону о печати газеты и журналы социалистических партий распространялись в крупных городах страны и свободно там продавались.</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Значительное место в журналистике России 1917 г. занимали «Известия рабочих, солдатских и крестьянских депутатов». Созданные как органы Советов различных уровней, они тесно смыкались с изданиями социалистических партий, тем более что редакции «Известий» в большинстве своем были укомплектованы сотрудниками различных политических убеждений. Так, «Известия» Петроградского, Архангельского, Минского и ряда других Советов находились в руках меньшевиков и эсеров, а в «Известиях Совета рабочих и солдатских депутатов Бакинского района» участвовали как большевики, так и меньшевики.</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Характеризуя структуру российской периодики после Февральской революции 1917 г., нельзя не обратить внимания на укрепление позиций печати буржуазных партий. В новую полосу истории России она вступила, обладая многочисленной и широко разветвленной сетью периодических изданий. Уже с 5 марта возобновилось издание таких крупных газет, как </w:t>
      </w:r>
      <w:proofErr w:type="spellStart"/>
      <w:r w:rsidRPr="00AF666E">
        <w:rPr>
          <w:rFonts w:ascii="Arial" w:eastAsia="Times New Roman" w:hAnsi="Arial" w:cs="Arial"/>
          <w:sz w:val="16"/>
          <w:szCs w:val="16"/>
          <w:lang w:eastAsia="ru-RU"/>
        </w:rPr>
        <w:t>суворинское</w:t>
      </w:r>
      <w:proofErr w:type="spellEnd"/>
      <w:r w:rsidRPr="00AF666E">
        <w:rPr>
          <w:rFonts w:ascii="Arial" w:eastAsia="Times New Roman" w:hAnsi="Arial" w:cs="Arial"/>
          <w:sz w:val="16"/>
          <w:szCs w:val="16"/>
          <w:lang w:eastAsia="ru-RU"/>
        </w:rPr>
        <w:t xml:space="preserve"> «Новое время», основанная в декабре 1916 г. царским министром внутренних дел А. </w:t>
      </w:r>
      <w:proofErr w:type="spellStart"/>
      <w:r w:rsidRPr="00AF666E">
        <w:rPr>
          <w:rFonts w:ascii="Arial" w:eastAsia="Times New Roman" w:hAnsi="Arial" w:cs="Arial"/>
          <w:sz w:val="16"/>
          <w:szCs w:val="16"/>
          <w:lang w:eastAsia="ru-RU"/>
        </w:rPr>
        <w:t>Протопоповым</w:t>
      </w:r>
      <w:proofErr w:type="spellEnd"/>
      <w:r w:rsidRPr="00AF666E">
        <w:rPr>
          <w:rFonts w:ascii="Arial" w:eastAsia="Times New Roman" w:hAnsi="Arial" w:cs="Arial"/>
          <w:sz w:val="16"/>
          <w:szCs w:val="16"/>
          <w:lang w:eastAsia="ru-RU"/>
        </w:rPr>
        <w:t xml:space="preserve"> «Русская воля», «Биржевые ведомости», за которыми стояло правое крыло кадетов во главе с П. Струве. Вслед за ними вышли ликвидаторская газета «День», кадетская «Речь» и др.</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После Февральской революции 1917 г. в структуру буржуазной прессы входили, как и в прошлые годы, дешевые развлекательные, сенсационные, бульварные издания: «Копейка», «Маленькая газета», «Петербургская газета», «Петербургский листок», «Вечерняя почта» и др., рассчитанные на вкусы невзыскательного читателя.</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Господствующее место в буржуазной прессе 1917 г. занимала кадетская печать. Центральный орган партии «Речь», издававшаяся в Петрограде газета «Современное слово», московские «Русские ведомости» многое сделали для того, чтобы партия кадетов, в дни Февральской революции 1917 г. и после ее победы, обрела особую силу, став не монархической, а республиканской. Ее лидер П. Милюков занял пост министра иностранных дел Временного правительства.</w:t>
      </w:r>
    </w:p>
    <w:p w:rsidR="00AF666E" w:rsidRPr="00AF666E" w:rsidRDefault="00DA1F05" w:rsidP="00AF666E">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 мая 1917 г. кадеты начали выпускать свой журнал «Вестник партии народной свободы». В период Февральской буржуазно-демократической революции у конституционных демократов было около 40 изданий, выходивших в различных городах и регионах страны.</w:t>
      </w:r>
    </w:p>
    <w:p w:rsidR="00DA1F05" w:rsidRPr="00AF666E" w:rsidRDefault="00DA1F05" w:rsidP="00DA1F05">
      <w:pPr>
        <w:pStyle w:val="a3"/>
        <w:numPr>
          <w:ilvl w:val="0"/>
          <w:numId w:val="1"/>
        </w:numPr>
        <w:ind w:left="-709" w:right="283" w:firstLine="0"/>
        <w:jc w:val="both"/>
        <w:rPr>
          <w:rFonts w:ascii="Arial" w:hAnsi="Arial" w:cs="Arial"/>
          <w:b/>
          <w:sz w:val="16"/>
          <w:szCs w:val="16"/>
        </w:rPr>
      </w:pPr>
      <w:r w:rsidRPr="00AF666E">
        <w:rPr>
          <w:rFonts w:ascii="Arial" w:hAnsi="Arial" w:cs="Arial"/>
          <w:b/>
          <w:sz w:val="16"/>
          <w:szCs w:val="16"/>
        </w:rPr>
        <w:t xml:space="preserve">Особенности развития и функциональности журналистики в конце 20-х – начале 30-х гг. ХХ </w:t>
      </w:r>
      <w:proofErr w:type="gramStart"/>
      <w:r w:rsidRPr="00AF666E">
        <w:rPr>
          <w:rFonts w:ascii="Arial" w:hAnsi="Arial" w:cs="Arial"/>
          <w:b/>
          <w:sz w:val="16"/>
          <w:szCs w:val="16"/>
        </w:rPr>
        <w:t>в</w:t>
      </w:r>
      <w:proofErr w:type="gramEnd"/>
      <w:r w:rsidRPr="00AF666E">
        <w:rPr>
          <w:rFonts w:ascii="Arial" w:hAnsi="Arial" w:cs="Arial"/>
          <w:b/>
          <w:sz w:val="16"/>
          <w:szCs w:val="16"/>
        </w:rPr>
        <w:t>.</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Конец 20-х – 30-е годы характеризуются значительным усилением партийного контроля над средствами массовой информации. В конце 20-х – 30-е годы происходит значительный количественный рост и увеличение тиражей газет и журналов. Широкое распространение получает массовая низовая печать, изменения в административно-территориальном делении вызывают к жизни районные, городские газеты.</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Одновременно происходит дальнейшая дифференциация центральной прессы – создаются центральные отраслевые газеты: «Сельскохозяйственная газета», «Социалистическое земледелие», «За пищевую индустрию». В 30-ее гг. в стране выпускаются газеты для рабочих различных отраслей народного хозяйства. В их числе: «Торгово-промышленная газета», «Строительная газета», «Легкая индустрия», «Лесная промышленность» и др. Рассчитанные на конкретную читательскую аудиторию, они устанавливали с ней тесные связи, практиковали работу выездных редакций, издавали с их помощью специальные номера и выпуски газет, посвященные важнейшим текущим вопросам развития своей отрасли. Всю свою деятельность отраслевая печать направляла на повышение трудовой активности масс, всемерно помогая им в организации производства, повышении его рентабельности, широком распространении передового опыта. Во многих отраслевых изданиях постоянными были рубрики и разделы: «Профессиональная жизнь», «За высокую производительность труда, “Технические новинки”», «Труд и дисциплина», «Рабочий быт», «Обмен опытом», «Редакционная почта», «Читатели о своей газете» и др.</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Процесс дифференциации центральной отраслевой печати происходил и в середине 30-х гг. Появляются новые газеты «Уголь», «Машиностроение» и др.</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В годы первых пятилеток возникают новые элементы и в структуре местной и национальной печати. В связи с реорганизацией административно-территориального деления в некоторых республиках создаются областные газеты. Так, на Украине выходят областные газеты «Заря» (Днепропетровская), «</w:t>
      </w:r>
      <w:proofErr w:type="spellStart"/>
      <w:r w:rsidRPr="00AF666E">
        <w:rPr>
          <w:rFonts w:ascii="Arial" w:hAnsi="Arial" w:cs="Arial"/>
          <w:sz w:val="16"/>
          <w:szCs w:val="16"/>
        </w:rPr>
        <w:t>Социалистична</w:t>
      </w:r>
      <w:proofErr w:type="spellEnd"/>
      <w:r w:rsidRPr="00AF666E">
        <w:rPr>
          <w:rFonts w:ascii="Arial" w:hAnsi="Arial" w:cs="Arial"/>
          <w:sz w:val="16"/>
          <w:szCs w:val="16"/>
        </w:rPr>
        <w:t xml:space="preserve"> Украина» «Социалистический Донбасс» и </w:t>
      </w:r>
      <w:proofErr w:type="spellStart"/>
      <w:proofErr w:type="gramStart"/>
      <w:r w:rsidRPr="00AF666E">
        <w:rPr>
          <w:rFonts w:ascii="Arial" w:hAnsi="Arial" w:cs="Arial"/>
          <w:sz w:val="16"/>
          <w:szCs w:val="16"/>
        </w:rPr>
        <w:t>др</w:t>
      </w:r>
      <w:proofErr w:type="spellEnd"/>
      <w:proofErr w:type="gramEnd"/>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Процесс дифференциации все больше касается и национальной журналистики. </w:t>
      </w:r>
      <w:proofErr w:type="gramStart"/>
      <w:r w:rsidRPr="00AF666E">
        <w:rPr>
          <w:rFonts w:ascii="Arial" w:hAnsi="Arial" w:cs="Arial"/>
          <w:sz w:val="16"/>
          <w:szCs w:val="16"/>
        </w:rPr>
        <w:t>На Украине, в Белоруссии, Казахстане, Грузии, Армении, Азербайджане, Киргизии, Узбекистане и других республиках появляются газеты для учителей, работников культуры, литературные газеты, спортивные издания.</w:t>
      </w:r>
      <w:proofErr w:type="gramEnd"/>
      <w:r w:rsidRPr="00AF666E">
        <w:rPr>
          <w:rFonts w:ascii="Arial" w:hAnsi="Arial" w:cs="Arial"/>
          <w:sz w:val="16"/>
          <w:szCs w:val="16"/>
        </w:rPr>
        <w:t xml:space="preserve"> Развитие многонациональной журналистики страны происходит и за счет газет, выпускаемых в национальных республиках для проживающих здесь народов некоренной национальности. </w:t>
      </w:r>
      <w:proofErr w:type="gramStart"/>
      <w:r w:rsidRPr="00AF666E">
        <w:rPr>
          <w:rFonts w:ascii="Arial" w:hAnsi="Arial" w:cs="Arial"/>
          <w:sz w:val="16"/>
          <w:szCs w:val="16"/>
        </w:rPr>
        <w:t>Так, в Грузии выходят газеты на армянском, в Узбекистане – на таджикском, каракалпакском, в Армении – на азербайджанском языках и т.д.</w:t>
      </w:r>
      <w:proofErr w:type="gramEnd"/>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Существо происходивших в печати процессов отражает многообразие экономических, социально-политических, национальных и других отношений в обществе. К концу восстановительного периода в основном был завершен переход прессы национальных республик на местные языки. Главным итогом этого процесса явилось создание массовой крестьянской газеты.</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К середине 30-х гг. в стране сложилась разветвленная дифференцированная система многонациональной печати. Характеристика ее по горизонтали может быть представлена таким образом: а) центральные, республиканские, краевые, областные партийные газеты; б) центральные, республиканские издания для крестьян[3]; в) центральные, республиканские молодежные издания; г) центральные, республиканские отраслевые издания.</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w:t>
      </w:r>
      <w:proofErr w:type="gramStart"/>
      <w:r w:rsidRPr="00AF666E">
        <w:rPr>
          <w:rFonts w:ascii="Arial" w:hAnsi="Arial" w:cs="Arial"/>
          <w:sz w:val="16"/>
          <w:szCs w:val="16"/>
        </w:rPr>
        <w:t xml:space="preserve">Характеристика системы по вертикали: республиканские, краевые, областные, городские, районные (с августа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многотиражные газеты.</w:t>
      </w:r>
      <w:proofErr w:type="gramEnd"/>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Органической частью развивающейся системы средств массовой информации конца 20-х–30-х гг. были журналы, а также книжная продукция. О количественном росте журнальной периодики можно судить по такому факту: если в </w:t>
      </w:r>
      <w:smartTag w:uri="urn:schemas-microsoft-com:office:smarttags" w:element="metricconverter">
        <w:smartTagPr>
          <w:attr w:name="ProductID" w:val="1926 г"/>
        </w:smartTagPr>
        <w:r w:rsidRPr="00AF666E">
          <w:rPr>
            <w:rFonts w:ascii="Arial" w:hAnsi="Arial" w:cs="Arial"/>
            <w:sz w:val="16"/>
            <w:szCs w:val="16"/>
          </w:rPr>
          <w:t>1926 г</w:t>
        </w:r>
      </w:smartTag>
      <w:r w:rsidRPr="00AF666E">
        <w:rPr>
          <w:rFonts w:ascii="Arial" w:hAnsi="Arial" w:cs="Arial"/>
          <w:sz w:val="16"/>
          <w:szCs w:val="16"/>
        </w:rPr>
        <w:t xml:space="preserve">. выходил 1631 журнал, то в </w:t>
      </w:r>
      <w:smartTag w:uri="urn:schemas-microsoft-com:office:smarttags" w:element="metricconverter">
        <w:smartTagPr>
          <w:attr w:name="ProductID" w:val="1929 г"/>
        </w:smartTagPr>
        <w:r w:rsidRPr="00AF666E">
          <w:rPr>
            <w:rFonts w:ascii="Arial" w:hAnsi="Arial" w:cs="Arial"/>
            <w:sz w:val="16"/>
            <w:szCs w:val="16"/>
          </w:rPr>
          <w:t>1929 г</w:t>
        </w:r>
      </w:smartTag>
      <w:r w:rsidRPr="00AF666E">
        <w:rPr>
          <w:rFonts w:ascii="Arial" w:hAnsi="Arial" w:cs="Arial"/>
          <w:sz w:val="16"/>
          <w:szCs w:val="16"/>
        </w:rPr>
        <w:t>. – 2188.</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В соответствии с требованиями времени в конце 20-х гг. начинается перестройка издательской системы, превратившая Госиздат в центр и основную базу книгоиздательского дела. Усиливается роль Госиздата и в выпуске художественной литературы. В 30-е гг. осуществляется реформа издательского дела, которая привела к созданию трех крупных специализированных издательств: государственного издательства «Художественная литература», «</w:t>
      </w:r>
      <w:proofErr w:type="spellStart"/>
      <w:r w:rsidRPr="00AF666E">
        <w:rPr>
          <w:rFonts w:ascii="Arial" w:hAnsi="Arial" w:cs="Arial"/>
          <w:sz w:val="16"/>
          <w:szCs w:val="16"/>
        </w:rPr>
        <w:t>Детгиз</w:t>
      </w:r>
      <w:proofErr w:type="spellEnd"/>
      <w:r w:rsidRPr="00AF666E">
        <w:rPr>
          <w:rFonts w:ascii="Arial" w:hAnsi="Arial" w:cs="Arial"/>
          <w:sz w:val="16"/>
          <w:szCs w:val="16"/>
        </w:rPr>
        <w:t xml:space="preserve">», значительно </w:t>
      </w:r>
      <w:r w:rsidRPr="00AF666E">
        <w:rPr>
          <w:rFonts w:ascii="Arial" w:hAnsi="Arial" w:cs="Arial"/>
          <w:sz w:val="16"/>
          <w:szCs w:val="16"/>
        </w:rPr>
        <w:lastRenderedPageBreak/>
        <w:t xml:space="preserve">расширившегося издательства «Академия». В </w:t>
      </w:r>
      <w:smartTag w:uri="urn:schemas-microsoft-com:office:smarttags" w:element="metricconverter">
        <w:smartTagPr>
          <w:attr w:name="ProductID" w:val="1934 г"/>
        </w:smartTagPr>
        <w:r w:rsidRPr="00AF666E">
          <w:rPr>
            <w:rFonts w:ascii="Arial" w:hAnsi="Arial" w:cs="Arial"/>
            <w:sz w:val="16"/>
            <w:szCs w:val="16"/>
          </w:rPr>
          <w:t>1934 г</w:t>
        </w:r>
      </w:smartTag>
      <w:r w:rsidRPr="00AF666E">
        <w:rPr>
          <w:rFonts w:ascii="Arial" w:hAnsi="Arial" w:cs="Arial"/>
          <w:sz w:val="16"/>
          <w:szCs w:val="16"/>
        </w:rPr>
        <w:t>. создается издательство «Советская литература». После реорганизации издательств центр внимания был перенесен на техническую и политическую книгу. Жесткая регламентация тематики выпускаемой литературы, определившиеся приоритетные направления в издательской политике государства привели к тому, что выпуск художественной литературы сократился. За три года (с 1931 по 1933) он уменьшился по всем показателям в два раза. Удельный вес художественной литературы в общей продукции книгоиздательств был наименьшим на всем протяжении 30-х гг.</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В конце 20-х – начале 30-х гг. заметные изменения происходят в структуре ТАСС. Во всех регионах страны завершается процесс создания отделений или корреспондентских пунктов ТАСС, что способствовало окончательному утверждению в стране единой государственной информационной службы. Был сделан первый шаг в систематизации потока сообщений, поступавших из республик, краев и областей страны. К началу 30-х гг. постоянными становятся фотографический отдел в структуре ТАСС – «Фотохроника ТАСС» и должность фотокорреспондента агентства. В 30-е гг. значительно укрепляется международный отдел ТАСС. Этому способствовали главным образом два обстоятельства. Первое было связано с расширением зарубежной корреспондентской сети. Собкоры ТАСС получили аккредитацию в Англии, Франции, США и других странах Европы, Азии, Востока, Латинской Америки. И второе: ТАСС становится участником международного информационного обмена. Оно получает и передает информацию крупнейшим телеграфным агентствам мира – Рейтер, Ассошиэйтед пресс, </w:t>
      </w:r>
      <w:proofErr w:type="spellStart"/>
      <w:r w:rsidRPr="00AF666E">
        <w:rPr>
          <w:rFonts w:ascii="Arial" w:hAnsi="Arial" w:cs="Arial"/>
          <w:sz w:val="16"/>
          <w:szCs w:val="16"/>
        </w:rPr>
        <w:t>Франспресс</w:t>
      </w:r>
      <w:proofErr w:type="spellEnd"/>
      <w:r w:rsidRPr="00AF666E">
        <w:rPr>
          <w:rFonts w:ascii="Arial" w:hAnsi="Arial" w:cs="Arial"/>
          <w:sz w:val="16"/>
          <w:szCs w:val="16"/>
        </w:rPr>
        <w:t xml:space="preserve"> и др.</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15 ноября </w:t>
      </w:r>
      <w:smartTag w:uri="urn:schemas-microsoft-com:office:smarttags" w:element="metricconverter">
        <w:smartTagPr>
          <w:attr w:name="ProductID" w:val="1934 г"/>
        </w:smartTagPr>
        <w:r w:rsidRPr="00AF666E">
          <w:rPr>
            <w:rFonts w:ascii="Arial" w:hAnsi="Arial" w:cs="Arial"/>
            <w:sz w:val="16"/>
            <w:szCs w:val="16"/>
          </w:rPr>
          <w:t>1934 г</w:t>
        </w:r>
      </w:smartTag>
      <w:r w:rsidRPr="00AF666E">
        <w:rPr>
          <w:rFonts w:ascii="Arial" w:hAnsi="Arial" w:cs="Arial"/>
          <w:sz w:val="16"/>
          <w:szCs w:val="16"/>
        </w:rPr>
        <w:t>. была проведена первая в Советском Союзе передача телевизионной программы с разложением изображения на 30 строк со звуковым сопровождением. Выступить в программе пригласили известного артиста И. Москвина. Три с половиной года спустя состоялась пробная студийная телевизионная передача.</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15 ноября </w:t>
      </w:r>
      <w:smartTag w:uri="urn:schemas-microsoft-com:office:smarttags" w:element="metricconverter">
        <w:smartTagPr>
          <w:attr w:name="ProductID" w:val="1934 г"/>
        </w:smartTagPr>
        <w:r w:rsidRPr="00AF666E">
          <w:rPr>
            <w:rFonts w:ascii="Arial" w:hAnsi="Arial" w:cs="Arial"/>
            <w:sz w:val="16"/>
            <w:szCs w:val="16"/>
          </w:rPr>
          <w:t>1934 г</w:t>
        </w:r>
      </w:smartTag>
      <w:r w:rsidRPr="00AF666E">
        <w:rPr>
          <w:rFonts w:ascii="Arial" w:hAnsi="Arial" w:cs="Arial"/>
          <w:sz w:val="16"/>
          <w:szCs w:val="16"/>
        </w:rPr>
        <w:t>. была проведена первая в Советском Союзе передача телевизионной программы с разложением изображения на 30 строк со звуковым сопровождением. Выступить в программе пригласили известного артиста И. Москвина. Три с половиной года спустя состоялась пробная студийная телевизионная передача.</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Процесс укрепления, развития и дифференциации прессы явился следствием той растущей роли, которую она все больше играла как структурное звено утверждавшейся административно-командной системы, как неотрывная часть жизни общества.</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Борьба Сталина за единоличное лидерство в партии, за утверждение своей точки зрения как единственно правильной проявлялась все больше. В то же время крепла административно-командная система управления, шел процесс активного сращивания партийного и хозяйственного аппаратов. Административно-командные методы руководства проникали в партию, главенствующее место в ней стал занимать аппарат. Начало </w:t>
      </w:r>
      <w:smartTag w:uri="urn:schemas-microsoft-com:office:smarttags" w:element="metricconverter">
        <w:smartTagPr>
          <w:attr w:name="ProductID" w:val="1928 г"/>
        </w:smartTagPr>
        <w:r w:rsidRPr="00AF666E">
          <w:rPr>
            <w:rFonts w:ascii="Arial" w:hAnsi="Arial" w:cs="Arial"/>
            <w:sz w:val="16"/>
            <w:szCs w:val="16"/>
          </w:rPr>
          <w:t>1928 г</w:t>
        </w:r>
      </w:smartTag>
      <w:r w:rsidRPr="00AF666E">
        <w:rPr>
          <w:rFonts w:ascii="Arial" w:hAnsi="Arial" w:cs="Arial"/>
          <w:sz w:val="16"/>
          <w:szCs w:val="16"/>
        </w:rPr>
        <w:t xml:space="preserve">. для Сталина стало периодом </w:t>
      </w:r>
      <w:proofErr w:type="spellStart"/>
      <w:r w:rsidRPr="00AF666E">
        <w:rPr>
          <w:rFonts w:ascii="Arial" w:hAnsi="Arial" w:cs="Arial"/>
          <w:sz w:val="16"/>
          <w:szCs w:val="16"/>
        </w:rPr>
        <w:t>реанимирования</w:t>
      </w:r>
      <w:proofErr w:type="spellEnd"/>
      <w:r w:rsidRPr="00AF666E">
        <w:rPr>
          <w:rFonts w:ascii="Arial" w:hAnsi="Arial" w:cs="Arial"/>
          <w:sz w:val="16"/>
          <w:szCs w:val="16"/>
        </w:rPr>
        <w:t xml:space="preserve"> идеи </w:t>
      </w:r>
      <w:proofErr w:type="spellStart"/>
      <w:r w:rsidRPr="00AF666E">
        <w:rPr>
          <w:rFonts w:ascii="Arial" w:hAnsi="Arial" w:cs="Arial"/>
          <w:sz w:val="16"/>
          <w:szCs w:val="16"/>
        </w:rPr>
        <w:t>сверхиндустриализации</w:t>
      </w:r>
      <w:proofErr w:type="spellEnd"/>
      <w:r w:rsidRPr="00AF666E">
        <w:rPr>
          <w:rFonts w:ascii="Arial" w:hAnsi="Arial" w:cs="Arial"/>
          <w:sz w:val="16"/>
          <w:szCs w:val="16"/>
        </w:rPr>
        <w:t>. Центральная и местная пресса публиковала множество материалов, освещавших проблемы пятилетки: борьбу за эффективность производства, экономию сырья, материалов, электроэнергии, топлива. Газеты рассказывали о конкретных результатах творческой инициативы масс. Десятки миллионов юношей и девушек откликнулись на призыв «Комсомольской правды» добыть миллион на индустриализацию. И газета образно рассказывала о борьбе комсомольцев и молодежи за успешное выполнение первой пятилетки.</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К концу 20-х гг. Сталин при поддержке своего окружения, исходя из собственной модели социалистического строительства в стране, утверждал, что объективный ход социально-экономического строительства ставит на повестку дня вопрос о социалистических преобразованиях сельского хозяйства. Предполагалось, что его реорганизация будет осуществляться на основе коренной технической реконструкции, подъема общей культуры деревни. Сталин, ссылаясь на низкую продуктивность сельского хозяйства, заявлял, что оно сдерживает развитие индустрии. </w:t>
      </w:r>
      <w:proofErr w:type="gramStart"/>
      <w:r w:rsidRPr="00AF666E">
        <w:rPr>
          <w:rFonts w:ascii="Arial" w:hAnsi="Arial" w:cs="Arial"/>
          <w:sz w:val="16"/>
          <w:szCs w:val="16"/>
        </w:rPr>
        <w:t xml:space="preserve">Так возникла идея «сплошной коллективизации». 31 января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xml:space="preserve">. «Правда» выступила с передовой «Рычаг социалистического соревнования в колхозы», в которой, не до конца разобравшись в ситуации, сложившейся в ходе коллективизации, призывала центральные и местные издания развернуть соревнование за форсирование темпов коллективизации. 11 января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«Правда» опубликовала передовую статью «Ликвидация кулачества как класса становится в порядок дня».</w:t>
      </w:r>
      <w:proofErr w:type="gramEnd"/>
      <w:r w:rsidRPr="00AF666E">
        <w:rPr>
          <w:rFonts w:ascii="Arial" w:hAnsi="Arial" w:cs="Arial"/>
          <w:sz w:val="16"/>
          <w:szCs w:val="16"/>
        </w:rPr>
        <w:t xml:space="preserve"> В ней прозвучал призыв «объявить войну не на жизнь, а на смерть кулаку, </w:t>
      </w:r>
      <w:proofErr w:type="gramStart"/>
      <w:r w:rsidRPr="00AF666E">
        <w:rPr>
          <w:rFonts w:ascii="Arial" w:hAnsi="Arial" w:cs="Arial"/>
          <w:sz w:val="16"/>
          <w:szCs w:val="16"/>
        </w:rPr>
        <w:t>и</w:t>
      </w:r>
      <w:proofErr w:type="gramEnd"/>
      <w:r w:rsidRPr="00AF666E">
        <w:rPr>
          <w:rFonts w:ascii="Arial" w:hAnsi="Arial" w:cs="Arial"/>
          <w:sz w:val="16"/>
          <w:szCs w:val="16"/>
        </w:rPr>
        <w:t xml:space="preserve"> в конце концов смести его с лица земли». Спустя две недели было принято специальное постановление «О мероприятиях по ликвидации кулацких хозяйств в районах сплошной коллективизации». И вслед за ним последовали жесткие задания на раскулачивание. 2 марта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xml:space="preserve">. «Правда» опубликовала статью Сталина «Головокружение от успехов», в которой совершенно правильно были вскрыты причины ошибок в коллективизации. Но о своей вине в допущенных перегибах он не </w:t>
      </w:r>
      <w:proofErr w:type="gramStart"/>
      <w:r w:rsidRPr="00AF666E">
        <w:rPr>
          <w:rFonts w:ascii="Arial" w:hAnsi="Arial" w:cs="Arial"/>
          <w:sz w:val="16"/>
          <w:szCs w:val="16"/>
        </w:rPr>
        <w:t>проронил</w:t>
      </w:r>
      <w:proofErr w:type="gramEnd"/>
      <w:r w:rsidRPr="00AF666E">
        <w:rPr>
          <w:rFonts w:ascii="Arial" w:hAnsi="Arial" w:cs="Arial"/>
          <w:sz w:val="16"/>
          <w:szCs w:val="16"/>
        </w:rPr>
        <w:t xml:space="preserve"> ни слова.</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В 1933–1934 гг. в печати настойчиво проводилась мысль, что решающим условием осуществления технической реконструкции, освоения техники и выполнения заданий по производительности труда является подготовка квалифицированных кадров рабочих, техников и инженеров. Создание советской производственно-технической интеллигенции, – заявляла печать, – задача № 1. </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В конце 20-х и в 30-е гг. усиливается взаимодействие печати и радио. Они осуществляли совместные выступления по вопросам хозяйственного и культурного строительства.</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Публицистика конца 20-х–30-х гг. приобрела исключительно </w:t>
      </w:r>
      <w:proofErr w:type="gramStart"/>
      <w:r w:rsidRPr="00AF666E">
        <w:rPr>
          <w:rFonts w:ascii="Arial" w:hAnsi="Arial" w:cs="Arial"/>
          <w:sz w:val="16"/>
          <w:szCs w:val="16"/>
        </w:rPr>
        <w:t>важное значение</w:t>
      </w:r>
      <w:proofErr w:type="gramEnd"/>
      <w:r w:rsidRPr="00AF666E">
        <w:rPr>
          <w:rFonts w:ascii="Arial" w:hAnsi="Arial" w:cs="Arial"/>
          <w:sz w:val="16"/>
          <w:szCs w:val="16"/>
        </w:rPr>
        <w:t xml:space="preserve"> не только в духовной жизни общества, но и в решении конкретных задач политики. Публицистика первых пятилеток представлена множеством жанров. Как и в предыдущие годы, широко использовался жанр статьи. Все заметнее на страницах периодических изданий становится очерк. Его различная тематическая направленность приводит к внутреннему разделению очерка по различным типам и видам. Одно из ведущих мест занял индустриальный очерк. Им мастерски владел Б. Горбатов. В публицистике 30-х гг. особо выделялся и сельскохозяйственный очерк. Многое для его развития и становления сделали</w:t>
      </w:r>
      <w:proofErr w:type="gramStart"/>
      <w:r w:rsidRPr="00AF666E">
        <w:rPr>
          <w:rFonts w:ascii="Arial" w:hAnsi="Arial" w:cs="Arial"/>
          <w:sz w:val="16"/>
          <w:szCs w:val="16"/>
        </w:rPr>
        <w:t xml:space="preserve"> В</w:t>
      </w:r>
      <w:proofErr w:type="gramEnd"/>
      <w:r w:rsidRPr="00AF666E">
        <w:rPr>
          <w:rFonts w:ascii="Arial" w:hAnsi="Arial" w:cs="Arial"/>
          <w:sz w:val="16"/>
          <w:szCs w:val="16"/>
        </w:rPr>
        <w:t xml:space="preserve">л. </w:t>
      </w:r>
      <w:proofErr w:type="spellStart"/>
      <w:r w:rsidRPr="00AF666E">
        <w:rPr>
          <w:rFonts w:ascii="Arial" w:hAnsi="Arial" w:cs="Arial"/>
          <w:sz w:val="16"/>
          <w:szCs w:val="16"/>
        </w:rPr>
        <w:t>Ставский</w:t>
      </w:r>
      <w:proofErr w:type="spellEnd"/>
      <w:r w:rsidRPr="00AF666E">
        <w:rPr>
          <w:rFonts w:ascii="Arial" w:hAnsi="Arial" w:cs="Arial"/>
          <w:sz w:val="16"/>
          <w:szCs w:val="16"/>
        </w:rPr>
        <w:t xml:space="preserve"> и А. Колосов. Новым чертам в облике страны посвящался путевой очерк. Это в первую очередь очерки М. Горького «По Союзу Советов»[17], опубликованные в созданном им первом очерковом журнале «Наши достижения». С именем Горького связано создание журналов «СССР на стройке», «Колхозник», «За рубежом», «Литературная учеба». В периодической печати часто публиковались его очерки, статьи, заметки и не только на литературные, но и на общекультурные, общеполитические, производственные, бытовые темы.</w:t>
      </w:r>
    </w:p>
    <w:p w:rsidR="00DA1F05" w:rsidRPr="00AF666E" w:rsidRDefault="00DA1F05" w:rsidP="00DA1F05">
      <w:pPr>
        <w:pStyle w:val="a5"/>
        <w:spacing w:line="240" w:lineRule="auto"/>
        <w:ind w:left="-709" w:right="283"/>
        <w:jc w:val="both"/>
        <w:rPr>
          <w:rFonts w:ascii="Arial" w:hAnsi="Arial" w:cs="Arial"/>
          <w:sz w:val="16"/>
          <w:szCs w:val="16"/>
        </w:rPr>
      </w:pPr>
      <w:r w:rsidRPr="00AF666E">
        <w:rPr>
          <w:rFonts w:ascii="Arial" w:hAnsi="Arial" w:cs="Arial"/>
          <w:sz w:val="16"/>
          <w:szCs w:val="16"/>
        </w:rPr>
        <w:t xml:space="preserve">      Советская журналистика принимала активное участие в создании культа личности Сталина. Восхваляя на все лады его «прозорливость, мудрость в достигнутых победах в годы первых пятилеток», она утверждала в сознании масс непререкаемость его авторитета.</w:t>
      </w:r>
    </w:p>
    <w:p w:rsidR="00DA1F05" w:rsidRPr="00AF666E" w:rsidRDefault="00DA1F05" w:rsidP="00DA1F05">
      <w:pPr>
        <w:pStyle w:val="a3"/>
        <w:ind w:left="-709" w:right="283"/>
        <w:jc w:val="both"/>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AF666E" w:rsidRDefault="00AF666E" w:rsidP="00DA1F05">
      <w:pPr>
        <w:pStyle w:val="a5"/>
        <w:spacing w:after="0" w:line="240" w:lineRule="auto"/>
        <w:ind w:left="-709" w:right="283"/>
        <w:rPr>
          <w:rFonts w:ascii="Arial" w:hAnsi="Arial" w:cs="Arial"/>
          <w:b/>
          <w:sz w:val="16"/>
          <w:szCs w:val="16"/>
        </w:rPr>
      </w:pPr>
    </w:p>
    <w:p w:rsidR="00DA1F05" w:rsidRPr="00AF666E" w:rsidRDefault="00DA1F05" w:rsidP="00DA1F05">
      <w:pPr>
        <w:pStyle w:val="a5"/>
        <w:spacing w:after="0" w:line="240" w:lineRule="auto"/>
        <w:ind w:left="-709" w:right="283"/>
        <w:rPr>
          <w:rFonts w:ascii="Arial" w:hAnsi="Arial" w:cs="Arial"/>
          <w:b/>
          <w:sz w:val="16"/>
          <w:szCs w:val="16"/>
        </w:rPr>
      </w:pPr>
      <w:r w:rsidRPr="00AF666E">
        <w:rPr>
          <w:rFonts w:ascii="Arial" w:hAnsi="Arial" w:cs="Arial"/>
          <w:b/>
          <w:sz w:val="16"/>
          <w:szCs w:val="16"/>
        </w:rPr>
        <w:lastRenderedPageBreak/>
        <w:t>Билет № 2</w:t>
      </w:r>
    </w:p>
    <w:p w:rsidR="00DA1F05" w:rsidRPr="00AF666E" w:rsidRDefault="00DA1F05" w:rsidP="00DA1F05">
      <w:pPr>
        <w:pStyle w:val="a5"/>
        <w:spacing w:after="0" w:line="240" w:lineRule="auto"/>
        <w:ind w:left="-709" w:right="283"/>
        <w:rPr>
          <w:rFonts w:ascii="Arial" w:hAnsi="Arial" w:cs="Arial"/>
          <w:b/>
          <w:sz w:val="16"/>
          <w:szCs w:val="16"/>
        </w:rPr>
      </w:pPr>
    </w:p>
    <w:p w:rsidR="00DA1F05" w:rsidRPr="00AF666E" w:rsidRDefault="00DA1F05" w:rsidP="00DA1F05">
      <w:pPr>
        <w:pStyle w:val="a5"/>
        <w:numPr>
          <w:ilvl w:val="0"/>
          <w:numId w:val="2"/>
        </w:numPr>
        <w:spacing w:after="0" w:line="240" w:lineRule="auto"/>
        <w:ind w:left="-709" w:right="283" w:firstLine="0"/>
        <w:jc w:val="both"/>
        <w:rPr>
          <w:rFonts w:ascii="Arial" w:hAnsi="Arial" w:cs="Arial"/>
          <w:b/>
          <w:sz w:val="16"/>
          <w:szCs w:val="16"/>
        </w:rPr>
      </w:pPr>
      <w:r w:rsidRPr="00AF666E">
        <w:rPr>
          <w:rFonts w:ascii="Arial" w:hAnsi="Arial" w:cs="Arial"/>
          <w:b/>
          <w:sz w:val="16"/>
          <w:szCs w:val="16"/>
        </w:rPr>
        <w:t xml:space="preserve">Становление и развитие однопартийной отечественной журналистики </w:t>
      </w:r>
      <w:proofErr w:type="gramStart"/>
      <w:r w:rsidRPr="00AF666E">
        <w:rPr>
          <w:rFonts w:ascii="Arial" w:hAnsi="Arial" w:cs="Arial"/>
          <w:b/>
          <w:sz w:val="16"/>
          <w:szCs w:val="16"/>
        </w:rPr>
        <w:t>в первые</w:t>
      </w:r>
      <w:proofErr w:type="gramEnd"/>
      <w:r w:rsidRPr="00AF666E">
        <w:rPr>
          <w:rFonts w:ascii="Arial" w:hAnsi="Arial" w:cs="Arial"/>
          <w:b/>
          <w:sz w:val="16"/>
          <w:szCs w:val="16"/>
        </w:rPr>
        <w:t xml:space="preserve"> годы Советской власти.</w:t>
      </w:r>
    </w:p>
    <w:p w:rsidR="00DA1F05" w:rsidRPr="00AF666E" w:rsidRDefault="00DA1F05" w:rsidP="00DA1F05">
      <w:pPr>
        <w:pStyle w:val="a5"/>
        <w:spacing w:after="0" w:line="240" w:lineRule="auto"/>
        <w:ind w:left="-709" w:right="283"/>
        <w:jc w:val="both"/>
        <w:rPr>
          <w:rFonts w:ascii="Arial" w:hAnsi="Arial" w:cs="Arial"/>
          <w:b/>
          <w:sz w:val="16"/>
          <w:szCs w:val="16"/>
        </w:rPr>
      </w:pPr>
      <w:r w:rsidRPr="00AF666E">
        <w:rPr>
          <w:rFonts w:ascii="Arial" w:eastAsia="Times New Roman" w:hAnsi="Arial" w:cs="Arial"/>
          <w:color w:val="000000"/>
          <w:sz w:val="16"/>
          <w:szCs w:val="16"/>
          <w:lang w:eastAsia="ru-RU"/>
        </w:rPr>
        <w:t xml:space="preserve">Еще до прихода большевиков к власти их курс на вооруженное восстание вызывал самую резкую критику не только буржуазных, но и социалистических газет, называвших Ленина и его сторонников «заговорщиками», «слепыми фанатиками», способными совершить «любые преступления». </w:t>
      </w:r>
      <w:proofErr w:type="gramStart"/>
      <w:r w:rsidRPr="00AF666E">
        <w:rPr>
          <w:rFonts w:ascii="Arial" w:eastAsia="Times New Roman" w:hAnsi="Arial" w:cs="Arial"/>
          <w:color w:val="000000"/>
          <w:sz w:val="16"/>
          <w:szCs w:val="16"/>
          <w:lang w:eastAsia="ru-RU"/>
        </w:rPr>
        <w:t>Такие газеты, как «Биржевые ведомости», «Русская воля», «Дело народа», «Новое время» утверждали, что призыв большевиков к бунту и анархии «уголовно наказуемые деяния» и требовали от Временного правительства, чтобы большевистская пропаганда была уничтожена «в корне». 15 октября эсеровская газета «Дело народа» решительно заявляла:</w:t>
      </w:r>
      <w:proofErr w:type="gramEnd"/>
      <w:r w:rsidRPr="00AF666E">
        <w:rPr>
          <w:rFonts w:ascii="Arial" w:eastAsia="Times New Roman" w:hAnsi="Arial" w:cs="Arial"/>
          <w:color w:val="000000"/>
          <w:sz w:val="16"/>
          <w:szCs w:val="16"/>
          <w:lang w:eastAsia="ru-RU"/>
        </w:rPr>
        <w:t xml:space="preserve"> «Против объявленного похода большевиков революция должна собрать все свои силы. Пусть грозный и дружный отпор будет ответом к преступному выступлению в эту тяжелую для страны минуту».</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color w:val="000000"/>
          <w:sz w:val="16"/>
          <w:szCs w:val="16"/>
          <w:lang w:eastAsia="ru-RU"/>
        </w:rPr>
        <w:t xml:space="preserve">     Не менее резкой была критика в адрес большевиков в газете «День». 22 октября она открывалась призывам: «Граждане, будьте настороже». «Сегодня, </w:t>
      </w:r>
      <w:r w:rsidRPr="00AF666E">
        <w:rPr>
          <w:rFonts w:ascii="Arial" w:eastAsia="Times New Roman" w:hAnsi="Arial" w:cs="Arial"/>
          <w:sz w:val="16"/>
          <w:szCs w:val="16"/>
          <w:lang w:eastAsia="ru-RU"/>
        </w:rPr>
        <w:t>–</w:t>
      </w:r>
      <w:r w:rsidRPr="00AF666E">
        <w:rPr>
          <w:rFonts w:ascii="Arial" w:eastAsia="Times New Roman" w:hAnsi="Arial" w:cs="Arial"/>
          <w:color w:val="000000"/>
          <w:sz w:val="16"/>
          <w:szCs w:val="16"/>
          <w:lang w:eastAsia="ru-RU"/>
        </w:rPr>
        <w:t xml:space="preserve"> писала газета, </w:t>
      </w:r>
      <w:r w:rsidRPr="00AF666E">
        <w:rPr>
          <w:rFonts w:ascii="Arial" w:eastAsia="Times New Roman" w:hAnsi="Arial" w:cs="Arial"/>
          <w:sz w:val="16"/>
          <w:szCs w:val="16"/>
          <w:lang w:eastAsia="ru-RU"/>
        </w:rPr>
        <w:t>–</w:t>
      </w:r>
      <w:r w:rsidRPr="00AF666E">
        <w:rPr>
          <w:rFonts w:ascii="Arial" w:eastAsia="Times New Roman" w:hAnsi="Arial" w:cs="Arial"/>
          <w:color w:val="000000"/>
          <w:sz w:val="16"/>
          <w:szCs w:val="16"/>
          <w:lang w:eastAsia="ru-RU"/>
        </w:rPr>
        <w:t xml:space="preserve"> может быть, темные силы попытаются ввергнуть столицу России в ужасы гражданской войны. От вас зависит не дать разгореться пожару».</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color w:val="000000"/>
          <w:sz w:val="16"/>
          <w:szCs w:val="16"/>
          <w:lang w:eastAsia="ru-RU"/>
        </w:rPr>
        <w:t xml:space="preserve">     С переходом власти к большевикам их критика несоизмеримо усилилась. 26 октября в статьях «Преступление совершилось», «Тем, кто у власти», «Пролог или эпилог» «День» заявляет, что большевистская авантюра обречена на «быстрый и полный провал», что при всеобщем бойкоте буржуазии большевики не смогут управлять Россией ни одного дня. </w:t>
      </w:r>
    </w:p>
    <w:p w:rsidR="00DA1F05" w:rsidRPr="00AF666E" w:rsidRDefault="00DA1F05" w:rsidP="00DA1F05">
      <w:pPr>
        <w:pStyle w:val="a5"/>
        <w:spacing w:after="0" w:line="240" w:lineRule="auto"/>
        <w:ind w:left="-709"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 xml:space="preserve">Встретив в штыки образование на </w:t>
      </w:r>
      <w:r w:rsidRPr="00AF666E">
        <w:rPr>
          <w:rFonts w:ascii="Arial" w:eastAsia="Times New Roman" w:hAnsi="Arial" w:cs="Arial"/>
          <w:sz w:val="16"/>
          <w:szCs w:val="16"/>
          <w:lang w:val="en-US" w:eastAsia="ru-RU"/>
        </w:rPr>
        <w:t>II</w:t>
      </w:r>
      <w:r w:rsidRPr="00AF666E">
        <w:rPr>
          <w:rFonts w:ascii="Arial" w:eastAsia="Times New Roman" w:hAnsi="Arial" w:cs="Arial"/>
          <w:sz w:val="16"/>
          <w:szCs w:val="16"/>
          <w:lang w:eastAsia="ru-RU"/>
        </w:rPr>
        <w:t xml:space="preserve"> съезде Советов новой государственной власти, все эсеровские и меньшевистские издания на другой же день после октябрьского переворота обнародовали воззвание Комитета спасения Родины, возглавлявшегося эсером В. Черновым, а также приказ А. Керенского, выпущенный им в Пскове с призывом сохранить верность Временному правительству, не признавать «власти насильников» и не исполнять их распоряжений.</w:t>
      </w:r>
      <w:proofErr w:type="gramEnd"/>
      <w:r w:rsidRPr="00AF666E">
        <w:rPr>
          <w:rFonts w:ascii="Arial" w:eastAsia="Times New Roman" w:hAnsi="Arial" w:cs="Arial"/>
          <w:sz w:val="16"/>
          <w:szCs w:val="16"/>
          <w:lang w:eastAsia="ru-RU"/>
        </w:rPr>
        <w:t xml:space="preserve"> «Начало конца» – такой приговор, раздававшийся со страниц всей оппозиционной прессы, не мог не вызвать экстренных ответных мер. И они последовали незамедлительно: уже 26 октября по постановлению Петроградского и Московского Военно-революционных комитетов десять наиболее крупных буржуазных газет, в том числе «Речь», «День», «Биржевые ведомости», «Русское слово», «Утро России» были закрыты, однако некоторые из них возобновились под другими названиями. Чтобы </w:t>
      </w:r>
      <w:proofErr w:type="gramStart"/>
      <w:r w:rsidRPr="00AF666E">
        <w:rPr>
          <w:rFonts w:ascii="Arial" w:eastAsia="Times New Roman" w:hAnsi="Arial" w:cs="Arial"/>
          <w:sz w:val="16"/>
          <w:szCs w:val="16"/>
          <w:lang w:eastAsia="ru-RU"/>
        </w:rPr>
        <w:t>меры, принимаемые против оппозиционной прессы были</w:t>
      </w:r>
      <w:proofErr w:type="gramEnd"/>
      <w:r w:rsidRPr="00AF666E">
        <w:rPr>
          <w:rFonts w:ascii="Arial" w:eastAsia="Times New Roman" w:hAnsi="Arial" w:cs="Arial"/>
          <w:sz w:val="16"/>
          <w:szCs w:val="16"/>
          <w:lang w:eastAsia="ru-RU"/>
        </w:rPr>
        <w:t xml:space="preserve"> более действенными, имели бы силу революционного закона, Совет Народных Комиссаров 26 октября (9 ноября) принял «Декрет о печати». 28 октября он был опубликован в «Правде» и других газетах.</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b/>
          <w:bCs/>
          <w:sz w:val="16"/>
          <w:szCs w:val="16"/>
          <w:lang w:eastAsia="ru-RU"/>
        </w:rPr>
        <w:t>ДЕКРЕТ О ПЕЧАТИ. ЗАКРЫТИЕ ОППОЗИЦИОННОЙ ПРЕССЫ.</w:t>
      </w:r>
      <w:r w:rsidRPr="00AF666E">
        <w:rPr>
          <w:rFonts w:ascii="Arial" w:eastAsia="Times New Roman" w:hAnsi="Arial" w:cs="Arial"/>
          <w:sz w:val="16"/>
          <w:szCs w:val="16"/>
          <w:lang w:eastAsia="ru-RU"/>
        </w:rPr>
        <w:t xml:space="preserve"> Особое внимание в Декрете акцентировалось на том, что закрытию подлежат лишь органы прессы, призывающие к открытому сопротивлению или неповиновению Рабочему и Крестьянскому правительству, сеющие смуту путем клеветнического извращения фактов, призывающие к деяниям явно преступного, уголовно наказуемого характера. Разъяснялось также, что запрещения органов прессы проводятся лишь по постановлению Совета Народных Комиссаров, что Декрет имеет временный характер и будет отменен особым указом, как только наступят нормальные условия общественной жизни.</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Принятие «Декрета о печати» вызвало бурю протеста даже со стороны социалистических изданий. 26 ноября 1917 г. Союзом русских писателей была издана однодневная «Газета-протест». В числе ее авторов были В. Короленко, Ф. Сологуб, Д. Мережковский, 3. Гиппиус, а также В. Засулич, П. </w:t>
      </w:r>
      <w:proofErr w:type="spellStart"/>
      <w:r w:rsidRPr="00AF666E">
        <w:rPr>
          <w:rFonts w:ascii="Arial" w:eastAsia="Times New Roman" w:hAnsi="Arial" w:cs="Arial"/>
          <w:sz w:val="16"/>
          <w:szCs w:val="16"/>
          <w:lang w:eastAsia="ru-RU"/>
        </w:rPr>
        <w:t>Потресов</w:t>
      </w:r>
      <w:proofErr w:type="spellEnd"/>
      <w:r w:rsidRPr="00AF666E">
        <w:rPr>
          <w:rFonts w:ascii="Arial" w:eastAsia="Times New Roman" w:hAnsi="Arial" w:cs="Arial"/>
          <w:sz w:val="16"/>
          <w:szCs w:val="16"/>
          <w:lang w:eastAsia="ru-RU"/>
        </w:rPr>
        <w:t xml:space="preserve">. </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Острейшая борьба вокруг «Декрета о печати» развернулась при обсуждении его на заседании ВЦИК 4(17) ноября, на котором была предпринята попытка отмены Декрета. </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Вопреки всем протестам наступление властей на оппозиционную прессу упорно продолжалось. За два с небольшим месяца 1917 г. было закрыто более 120 буржуазных изданий и газет эсеров, меньшевиков, трудовиков и анархистов. Некоторые из закрытых газет продолжали выходить под другими названиями. </w:t>
      </w:r>
      <w:proofErr w:type="gramStart"/>
      <w:r w:rsidRPr="00AF666E">
        <w:rPr>
          <w:rFonts w:ascii="Arial" w:eastAsia="Times New Roman" w:hAnsi="Arial" w:cs="Arial"/>
          <w:sz w:val="16"/>
          <w:szCs w:val="16"/>
          <w:lang w:eastAsia="ru-RU"/>
        </w:rPr>
        <w:t>«Речь», например, закрытая 26 октября, через несколько дней возобновилась, как «Наша речь», а затем выходила под названиями «Свободная речь», «Наш век», «Новая речь», «Новое время».</w:t>
      </w:r>
      <w:proofErr w:type="gramEnd"/>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Неоднократно меняли свое название газеты «День» (Полдень», «Новый день», «Грядущий день», «Полночь», «Ночь»), «Рабочая газета» («Луч», «Заря», «Клич», «Пламя», «Факел»).</w:t>
      </w:r>
      <w:proofErr w:type="gramEnd"/>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Эти уловки оппозиционной прессы, порождавшие все более строгие меры борьбы с ними, привели к созданию 28 января 1918 года Революционного трибунала печати, который за проступки путем использования печати мог тот или иной печатный орган подвергнуть различным мерам наказания: от денежного штрафа до приостановки издания и даже до его закрытия.</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28 января «Правда» сообщила о первом заседании Петроградского революционного трибунала печати, намеченном на 31 января. Слушалось дело о привлечении к ответственности эсеровской газеты «Дело народа» за открытые призывы к свержению Советского правительства.</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Во второй половине марта – первой половине апреля 1918 г. в Революционном трибунале печати состоялись судебные </w:t>
      </w:r>
      <w:proofErr w:type="gramStart"/>
      <w:r w:rsidRPr="00AF666E">
        <w:rPr>
          <w:rFonts w:ascii="Arial" w:eastAsia="Times New Roman" w:hAnsi="Arial" w:cs="Arial"/>
          <w:sz w:val="16"/>
          <w:szCs w:val="16"/>
          <w:lang w:eastAsia="ru-RU"/>
        </w:rPr>
        <w:t>процессы над газетами</w:t>
      </w:r>
      <w:proofErr w:type="gramEnd"/>
      <w:r w:rsidRPr="00AF666E">
        <w:rPr>
          <w:rFonts w:ascii="Arial" w:eastAsia="Times New Roman" w:hAnsi="Arial" w:cs="Arial"/>
          <w:sz w:val="16"/>
          <w:szCs w:val="16"/>
          <w:lang w:eastAsia="ru-RU"/>
        </w:rPr>
        <w:t xml:space="preserve"> «Русские ведомости», «Новое слово», «Утро России», «Власть народа». Все они были закрыты «за распространение провокационных слухов» без права выхода под другими названиями. Кроме того, их редакторы были сурово наказаны: редактор «Утра России» был оштрафован на сто тысяч рублей, а «Русских ведомостей» – осужден на 3 месяца принудительных работ. В мае – июне было закрыто около 60 газет, и около 20 изданий подверглись штрафам от 25 до 80 тыс. рублей. Всего в 1917 – январе – августе 1918 г. было ликвидировано свыше 460 газет: 226 буржуазных, 235 эсеровских и меньшевистских.</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b/>
          <w:bCs/>
          <w:sz w:val="16"/>
          <w:szCs w:val="16"/>
          <w:lang w:eastAsia="ru-RU"/>
        </w:rPr>
        <w:t>ПЕРВЫЕ СОВЕТСКИЕ ГАЗЕТЫ.</w:t>
      </w:r>
      <w:r w:rsidRPr="00AF666E">
        <w:rPr>
          <w:rFonts w:ascii="Arial" w:eastAsia="Times New Roman" w:hAnsi="Arial" w:cs="Arial"/>
          <w:sz w:val="16"/>
          <w:szCs w:val="16"/>
          <w:lang w:eastAsia="ru-RU"/>
        </w:rPr>
        <w:t xml:space="preserve"> В ходе ликвидации буржуазной прессы и других оппозиционных изданий продолжался процесс по созданию советской партийной журналистики. Уже на третий день после взятия большевиками власти 28 октября (10 ноября) в Петрограде начал издаваться официальный орган Совета Народных Комиссаров «Газета Временного рабочего и крестьянского правительства». Редактором первого правительственного органа Советской России был утвержден П.А. Красиков. </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1917 г. возникло еще несколько новых изданий: 21 ноября в Петрограде под редакторством К.С. </w:t>
      </w:r>
      <w:proofErr w:type="spellStart"/>
      <w:r w:rsidRPr="00AF666E">
        <w:rPr>
          <w:rFonts w:ascii="Arial" w:eastAsia="Times New Roman" w:hAnsi="Arial" w:cs="Arial"/>
          <w:sz w:val="16"/>
          <w:szCs w:val="16"/>
          <w:lang w:eastAsia="ru-RU"/>
        </w:rPr>
        <w:t>Еремеева</w:t>
      </w:r>
      <w:proofErr w:type="spellEnd"/>
      <w:r w:rsidRPr="00AF666E">
        <w:rPr>
          <w:rFonts w:ascii="Arial" w:eastAsia="Times New Roman" w:hAnsi="Arial" w:cs="Arial"/>
          <w:sz w:val="16"/>
          <w:szCs w:val="16"/>
          <w:lang w:eastAsia="ru-RU"/>
        </w:rPr>
        <w:t xml:space="preserve"> начала выходить газета «Армия и флот рабочей и крестьянской России». Газета являлась органом СНК по военным и морским делам и выходила под аншлагами: «Да здравствует Красная Армия!», «Защита революции – Красная армия!» Заглавиям полос полностью соответствовало и их содержание: «Для чего нужна социалистическая армия», «Красная армия – это звучит грозно и гордо!», «Что нужно знать солдату и гражданину, чтобы хорошо уметь драться штыком», «Об условиях поступления в социалистическую армию» и т.д.</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proofErr w:type="gramStart"/>
      <w:r w:rsidRPr="00AF666E">
        <w:rPr>
          <w:rFonts w:ascii="Arial" w:eastAsia="Times New Roman" w:hAnsi="Arial" w:cs="Arial"/>
          <w:sz w:val="16"/>
          <w:szCs w:val="16"/>
          <w:lang w:eastAsia="ru-RU"/>
        </w:rPr>
        <w:t>Важное значение</w:t>
      </w:r>
      <w:proofErr w:type="gramEnd"/>
      <w:r w:rsidRPr="00AF666E">
        <w:rPr>
          <w:rFonts w:ascii="Arial" w:eastAsia="Times New Roman" w:hAnsi="Arial" w:cs="Arial"/>
          <w:sz w:val="16"/>
          <w:szCs w:val="16"/>
          <w:lang w:eastAsia="ru-RU"/>
        </w:rPr>
        <w:t xml:space="preserve"> в периодике Советской России 1917 г. имели «Голос трудового крестьянства» и «Гудок».</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Еженедельник крестьянского отдела ВЦИК Советов «Голос трудового крестьянства» был основан 3 декабря как орган фракции левых эсеров Всероссийского Совета крестьянских депутатов в Петрограде. Весь тираж еженедельника, составлявший 60 тыс. экземпляров, бесплатно рассылался губернским, уездным, волостным Советам, земельным отделам, библиотекам-читальням и крестьянам. Последний номер газеты под руководством эсеров вышел 6 июля 1918 г. Издание было возобновлено 10 июля при большевистском составе редакции. Чтобы привлечь по возможности больше читателей, новая редакция в виде бесплатного приложения выпускала специальные листки «Деревенская жизнь», «Народная медицина и ветеринария», «Женская страничка», «Сельское хозяйство». В июне 1918 г. газета слилась с «Беднотой».</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1917 г. увидела свет и наиболее популярная, особенно в 1930-е годы, газета «Гудок». Она начала выходить 23 декабря как орган профессионального союза железнодорожных мастерских и рабочих Петроградского и Московского узла. </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Еще значительно интенсивнее советская журналистика развивается в 1918 г. В марте, после переезда Советского правительства в Москву, была создана газета «Беднота», редакционный коллектив которой возглавили Л.С. Сосновский и В.А. </w:t>
      </w:r>
      <w:r w:rsidRPr="00AF666E">
        <w:rPr>
          <w:rFonts w:ascii="Arial" w:eastAsia="Times New Roman" w:hAnsi="Arial" w:cs="Arial"/>
          <w:sz w:val="16"/>
          <w:szCs w:val="16"/>
          <w:lang w:eastAsia="ru-RU"/>
        </w:rPr>
        <w:lastRenderedPageBreak/>
        <w:t>Карпинский. «Беднота» быстро превратилась в одно из наиболее популярных изданий: уже к марту 1919 г. ее тираж превысил полмиллиона экземпляров.</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Рассчитанная на полуграмотных и вовсе неграмотных в своей массе читателей-крестьян, «Беднота» существенно отличалась от других центральных газет и версткой, и формами подачи материалов, и краткостью, популярностью их изложения.</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 первых же номеров редакция газеты стремилась установить тесные связи с читателями. Их письма полностью занимали всю вторую полосу «Бедноты» под рубриками «Как живется в нашей деревне», «Советская власть в деревне». Значительной популярности газеты способствовали публикации под рубрикой «Вопросы и ответы», а также выпуски приложений и специальных страниц: «Новое земледелие», «Лицо земледельца» и др.</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Из центральных, возникших в 1918 г. газет следует выделить первую советскую вечернюю газету, первое советское экономическое издание, первый советский печатный орган по делам национальностей.</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Первое вечернее издание – «Вечерняя Красная газета» выходила с 17 июля по 1 октября 1918 г. под редакторством В.А. Карпинского. Нам нужна дешевая вечерняя газета, живая, с интересным рисунком, с оперативными новостями, житейскими сведениями, – так определяла свою задачу редакция. Внимание читателей привлекали подборки заметок под рубриками «В последний миг», «В последнюю минуту», «Телеграммы». Значительный интерес вызывали публикации в отделе «Черная доска». «Материалов для «Черной доски», – заявляла редакция в номере за 15 августа, – жизнь преподносит более</w:t>
      </w:r>
      <w:proofErr w:type="gramStart"/>
      <w:r w:rsidRPr="00AF666E">
        <w:rPr>
          <w:rFonts w:ascii="Arial" w:eastAsia="Times New Roman" w:hAnsi="Arial" w:cs="Arial"/>
          <w:sz w:val="16"/>
          <w:szCs w:val="16"/>
          <w:lang w:eastAsia="ru-RU"/>
        </w:rPr>
        <w:t>,</w:t>
      </w:r>
      <w:proofErr w:type="gramEnd"/>
      <w:r w:rsidRPr="00AF666E">
        <w:rPr>
          <w:rFonts w:ascii="Arial" w:eastAsia="Times New Roman" w:hAnsi="Arial" w:cs="Arial"/>
          <w:sz w:val="16"/>
          <w:szCs w:val="16"/>
          <w:lang w:eastAsia="ru-RU"/>
        </w:rPr>
        <w:t xml:space="preserve"> чем достаточно. Что же! Будем заносить туда все «славные имена» всяких дезорганизаторов, примазавшихся к Советской власти, </w:t>
      </w:r>
      <w:proofErr w:type="gramStart"/>
      <w:r w:rsidRPr="00AF666E">
        <w:rPr>
          <w:rFonts w:ascii="Arial" w:eastAsia="Times New Roman" w:hAnsi="Arial" w:cs="Arial"/>
          <w:sz w:val="16"/>
          <w:szCs w:val="16"/>
          <w:lang w:eastAsia="ru-RU"/>
        </w:rPr>
        <w:t>негодяев</w:t>
      </w:r>
      <w:proofErr w:type="gramEnd"/>
      <w:r w:rsidRPr="00AF666E">
        <w:rPr>
          <w:rFonts w:ascii="Arial" w:eastAsia="Times New Roman" w:hAnsi="Arial" w:cs="Arial"/>
          <w:sz w:val="16"/>
          <w:szCs w:val="16"/>
          <w:lang w:eastAsia="ru-RU"/>
        </w:rPr>
        <w:t xml:space="preserve"> и саботажников – какими бы именами они не прикрывались!».</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связи с тем, что 1 октября в Москве стала выходить ежедневная газета «Коммунар», издание «Вечерней Красной газеты» прекратилось. </w:t>
      </w:r>
      <w:proofErr w:type="gramStart"/>
      <w:r w:rsidRPr="00AF666E">
        <w:rPr>
          <w:rFonts w:ascii="Arial" w:eastAsia="Times New Roman" w:hAnsi="Arial" w:cs="Arial"/>
          <w:sz w:val="16"/>
          <w:szCs w:val="16"/>
          <w:lang w:eastAsia="ru-RU"/>
        </w:rPr>
        <w:t>В «Коммунаре» сохранились некоторые рубрики «Вечерней Красной газеты», в том числе «В последнюю минуту», «На «Черную доску», а также сатирический отдел «Пролетарская плаха».</w:t>
      </w:r>
      <w:proofErr w:type="gramEnd"/>
      <w:r w:rsidRPr="00AF666E">
        <w:rPr>
          <w:rFonts w:ascii="Arial" w:eastAsia="Times New Roman" w:hAnsi="Arial" w:cs="Arial"/>
          <w:sz w:val="16"/>
          <w:szCs w:val="16"/>
          <w:lang w:eastAsia="ru-RU"/>
        </w:rPr>
        <w:t xml:space="preserve"> Ведущим в «Коммунаре» стал отдел «Рабочая жизнь», занимавший порой целые полосы. Ввиду острого недостатка бумаги с 1 июня 1919 г. издание «Коммунара» было прекращено, вместо его подписчики стали получать «Бедноту».</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 октября 1918 г. началась история советской экономической журналистики. 10 октября появился первый номер ведомственной газеты «Известия Высшего Совета Народного Хозяйства», предназначенной для публикаций постановлений и распоряжений ВСНХ. Особое внимание газете уделял Ленин: с 1918 по 1923 г. на страницах «Экономической жизни» было опубликовано более ста его материалов.</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Через три дня после создания «Экономической жизни» вышла еще одна центральная газета «Жизнь национальностей» – еженедельник </w:t>
      </w:r>
      <w:proofErr w:type="spellStart"/>
      <w:r w:rsidRPr="00AF666E">
        <w:rPr>
          <w:rFonts w:ascii="Arial" w:eastAsia="Times New Roman" w:hAnsi="Arial" w:cs="Arial"/>
          <w:sz w:val="16"/>
          <w:szCs w:val="16"/>
          <w:lang w:eastAsia="ru-RU"/>
        </w:rPr>
        <w:t>Наркомнаца</w:t>
      </w:r>
      <w:proofErr w:type="spellEnd"/>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Регулярно освещая вопросы промышленности, сельского хозяйства, культуры, просвещения национальных регионов, газета нередко помещала исторические очерки под заглавиями «Киргизы», «Ингуши», «Мари (черемисы)», «Из истории вотского трудового народа» и т.д.</w:t>
      </w:r>
      <w:proofErr w:type="gramEnd"/>
      <w:r w:rsidRPr="00AF666E">
        <w:rPr>
          <w:rFonts w:ascii="Arial" w:eastAsia="Times New Roman" w:hAnsi="Arial" w:cs="Arial"/>
          <w:sz w:val="16"/>
          <w:szCs w:val="16"/>
          <w:lang w:eastAsia="ru-RU"/>
        </w:rPr>
        <w:t xml:space="preserve"> Основное содержание этих публикаций сводилось к тому, что только организованность и единение всех национальностей вокруг русского народа приведут к успеху в борьбе за Советскую власть. Среди постоянных авторов были Ф. Кон, П. </w:t>
      </w:r>
      <w:proofErr w:type="spellStart"/>
      <w:r w:rsidRPr="00AF666E">
        <w:rPr>
          <w:rFonts w:ascii="Arial" w:eastAsia="Times New Roman" w:hAnsi="Arial" w:cs="Arial"/>
          <w:sz w:val="16"/>
          <w:szCs w:val="16"/>
          <w:lang w:eastAsia="ru-RU"/>
        </w:rPr>
        <w:t>Стучка</w:t>
      </w:r>
      <w:proofErr w:type="spellEnd"/>
      <w:r w:rsidRPr="00AF666E">
        <w:rPr>
          <w:rFonts w:ascii="Arial" w:eastAsia="Times New Roman" w:hAnsi="Arial" w:cs="Arial"/>
          <w:sz w:val="16"/>
          <w:szCs w:val="16"/>
          <w:lang w:eastAsia="ru-RU"/>
        </w:rPr>
        <w:t xml:space="preserve">, другие партийные и государственные деятели. Часто в газете выступал возглавлявший </w:t>
      </w:r>
      <w:proofErr w:type="spellStart"/>
      <w:r w:rsidRPr="00AF666E">
        <w:rPr>
          <w:rFonts w:ascii="Arial" w:eastAsia="Times New Roman" w:hAnsi="Arial" w:cs="Arial"/>
          <w:sz w:val="16"/>
          <w:szCs w:val="16"/>
          <w:lang w:eastAsia="ru-RU"/>
        </w:rPr>
        <w:t>Наркомнац</w:t>
      </w:r>
      <w:proofErr w:type="spellEnd"/>
      <w:r w:rsidRPr="00AF666E">
        <w:rPr>
          <w:rFonts w:ascii="Arial" w:eastAsia="Times New Roman" w:hAnsi="Arial" w:cs="Arial"/>
          <w:sz w:val="16"/>
          <w:szCs w:val="16"/>
          <w:lang w:eastAsia="ru-RU"/>
        </w:rPr>
        <w:t xml:space="preserve"> И. Сталин, перу которого принадлежит немало передовых статей: «Политика правительства по национальному вопросу», «Два лагеря», «Наши задачи на Востоке», «Резервы империализма» и др.</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Последний номер газеты вышел 16 февраля 1922 г., а с 25 февраля под тем же названием стал издаваться журнал.</w:t>
      </w:r>
    </w:p>
    <w:p w:rsidR="00DA1F05" w:rsidRPr="00AF666E" w:rsidRDefault="00DA1F05" w:rsidP="00DA1F05">
      <w:pPr>
        <w:pStyle w:val="a5"/>
        <w:spacing w:after="0" w:line="240" w:lineRule="auto"/>
        <w:ind w:left="-709" w:right="283"/>
        <w:rPr>
          <w:rFonts w:ascii="Arial" w:hAnsi="Arial" w:cs="Arial"/>
          <w:b/>
          <w:sz w:val="16"/>
          <w:szCs w:val="16"/>
        </w:rPr>
      </w:pPr>
    </w:p>
    <w:p w:rsidR="00DA1F05" w:rsidRPr="00AF666E" w:rsidRDefault="00DA1F05" w:rsidP="00DA1F05">
      <w:pPr>
        <w:pStyle w:val="a5"/>
        <w:numPr>
          <w:ilvl w:val="0"/>
          <w:numId w:val="2"/>
        </w:numPr>
        <w:spacing w:after="0" w:line="240" w:lineRule="auto"/>
        <w:ind w:left="-709" w:right="283"/>
        <w:rPr>
          <w:rFonts w:ascii="Arial" w:hAnsi="Arial" w:cs="Arial"/>
          <w:b/>
          <w:sz w:val="16"/>
          <w:szCs w:val="16"/>
        </w:rPr>
      </w:pPr>
      <w:r w:rsidRPr="00AF666E">
        <w:rPr>
          <w:rFonts w:ascii="Arial" w:hAnsi="Arial" w:cs="Arial"/>
          <w:b/>
          <w:sz w:val="16"/>
          <w:szCs w:val="16"/>
        </w:rPr>
        <w:t xml:space="preserve">А. </w:t>
      </w:r>
      <w:proofErr w:type="spellStart"/>
      <w:r w:rsidRPr="00AF666E">
        <w:rPr>
          <w:rFonts w:ascii="Arial" w:hAnsi="Arial" w:cs="Arial"/>
          <w:b/>
          <w:sz w:val="16"/>
          <w:szCs w:val="16"/>
        </w:rPr>
        <w:t>Аграновский</w:t>
      </w:r>
      <w:proofErr w:type="spellEnd"/>
      <w:r w:rsidRPr="00AF666E">
        <w:rPr>
          <w:rFonts w:ascii="Arial" w:hAnsi="Arial" w:cs="Arial"/>
          <w:b/>
          <w:sz w:val="16"/>
          <w:szCs w:val="16"/>
        </w:rPr>
        <w:t xml:space="preserve"> – публицист.</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Среди публицистических произведений, отмеченных постоянным поиском истины, заслуживают внимания очерки А. </w:t>
      </w:r>
      <w:proofErr w:type="spellStart"/>
      <w:r w:rsidRPr="00AF666E">
        <w:rPr>
          <w:rFonts w:ascii="Arial" w:eastAsia="Times New Roman" w:hAnsi="Arial" w:cs="Arial"/>
          <w:sz w:val="16"/>
          <w:szCs w:val="16"/>
          <w:lang w:eastAsia="ru-RU"/>
        </w:rPr>
        <w:t>Аграновского</w:t>
      </w:r>
      <w:proofErr w:type="spellEnd"/>
      <w:r w:rsidRPr="00AF666E">
        <w:rPr>
          <w:rFonts w:ascii="Arial" w:eastAsia="Times New Roman" w:hAnsi="Arial" w:cs="Arial"/>
          <w:sz w:val="16"/>
          <w:szCs w:val="16"/>
          <w:lang w:eastAsia="ru-RU"/>
        </w:rPr>
        <w:t xml:space="preserve">. Размышляя о том, как надлежит трудиться писателю, публицисту, Л. Леонов настойчиво подчеркивал необходимость работать «на сто процентов», сколько каждому, как говорится, от Бога отпущено, независимо от размеров дарования. Можно сказать, что именно «на сто процентов» выполнял свой труд очеркиста А. </w:t>
      </w:r>
      <w:proofErr w:type="spellStart"/>
      <w:r w:rsidRPr="00AF666E">
        <w:rPr>
          <w:rFonts w:ascii="Arial" w:eastAsia="Times New Roman" w:hAnsi="Arial" w:cs="Arial"/>
          <w:sz w:val="16"/>
          <w:szCs w:val="16"/>
          <w:lang w:eastAsia="ru-RU"/>
        </w:rPr>
        <w:t>Аграновский</w:t>
      </w:r>
      <w:proofErr w:type="spellEnd"/>
      <w:r w:rsidRPr="00AF666E">
        <w:rPr>
          <w:rFonts w:ascii="Arial" w:eastAsia="Times New Roman" w:hAnsi="Arial" w:cs="Arial"/>
          <w:sz w:val="16"/>
          <w:szCs w:val="16"/>
          <w:lang w:eastAsia="ru-RU"/>
        </w:rPr>
        <w:t xml:space="preserve">, о чем свидетельствуют его многочисленные книги, в том числе вышедший в 1973 г. сборник «А лес растет», включивший написанное публицистом более чем за 15 лет напряженного труда. К числу лучших следует отнести очерки А. </w:t>
      </w:r>
      <w:proofErr w:type="spellStart"/>
      <w:r w:rsidRPr="00AF666E">
        <w:rPr>
          <w:rFonts w:ascii="Arial" w:eastAsia="Times New Roman" w:hAnsi="Arial" w:cs="Arial"/>
          <w:sz w:val="16"/>
          <w:szCs w:val="16"/>
          <w:lang w:eastAsia="ru-RU"/>
        </w:rPr>
        <w:t>Аграновского</w:t>
      </w:r>
      <w:proofErr w:type="spellEnd"/>
      <w:r w:rsidRPr="00AF666E">
        <w:rPr>
          <w:rFonts w:ascii="Arial" w:eastAsia="Times New Roman" w:hAnsi="Arial" w:cs="Arial"/>
          <w:sz w:val="16"/>
          <w:szCs w:val="16"/>
          <w:lang w:eastAsia="ru-RU"/>
        </w:rPr>
        <w:t xml:space="preserve"> «</w:t>
      </w:r>
      <w:proofErr w:type="spellStart"/>
      <w:r w:rsidRPr="00AF666E">
        <w:rPr>
          <w:rFonts w:ascii="Arial" w:eastAsia="Times New Roman" w:hAnsi="Arial" w:cs="Arial"/>
          <w:sz w:val="16"/>
          <w:szCs w:val="16"/>
          <w:lang w:eastAsia="ru-RU"/>
        </w:rPr>
        <w:t>Лукояновский</w:t>
      </w:r>
      <w:proofErr w:type="spellEnd"/>
      <w:r w:rsidRPr="00AF666E">
        <w:rPr>
          <w:rFonts w:ascii="Arial" w:eastAsia="Times New Roman" w:hAnsi="Arial" w:cs="Arial"/>
          <w:sz w:val="16"/>
          <w:szCs w:val="16"/>
          <w:lang w:eastAsia="ru-RU"/>
        </w:rPr>
        <w:t xml:space="preserve"> задор» («Известия», 1962, 20 марта), «Своего дела мастер» («Известия», 1977, 16 февраля), «Реконструкция» («Знамя», 1982, № 3).</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Очерк «Своего дела мастер» начинается с русской притчи, изложенной, по словам очеркиста, у Достоевского так: «Стоял на дороге камень, огромный, и вышел государев приказ: убрать! А как? Англичане запросили пятнадцать тысяч серебром, потому рельсы нужны, да погрузить, да вывезти паром. Тут мужичонка </w:t>
      </w:r>
      <w:proofErr w:type="gramStart"/>
      <w:r w:rsidRPr="00AF666E">
        <w:rPr>
          <w:rFonts w:ascii="Arial" w:eastAsia="Times New Roman" w:hAnsi="Arial" w:cs="Arial"/>
          <w:sz w:val="16"/>
          <w:szCs w:val="16"/>
          <w:lang w:eastAsia="ru-RU"/>
        </w:rPr>
        <w:t>стоит</w:t>
      </w:r>
      <w:proofErr w:type="gramEnd"/>
      <w:r w:rsidRPr="00AF666E">
        <w:rPr>
          <w:rFonts w:ascii="Arial" w:eastAsia="Times New Roman" w:hAnsi="Arial" w:cs="Arial"/>
          <w:sz w:val="16"/>
          <w:szCs w:val="16"/>
          <w:lang w:eastAsia="ru-RU"/>
        </w:rPr>
        <w:t xml:space="preserve"> ухмыляется. Ты, мол, что? «Сто рубликов определите, ваша светлость, сведем камешек». И точно: утром приходят – гладко. А он вырыл яму, «</w:t>
      </w:r>
      <w:proofErr w:type="spellStart"/>
      <w:r w:rsidRPr="00AF666E">
        <w:rPr>
          <w:rFonts w:ascii="Arial" w:eastAsia="Times New Roman" w:hAnsi="Arial" w:cs="Arial"/>
          <w:sz w:val="16"/>
          <w:szCs w:val="16"/>
          <w:lang w:eastAsia="ru-RU"/>
        </w:rPr>
        <w:t>понаперли</w:t>
      </w:r>
      <w:proofErr w:type="spellEnd"/>
      <w:r w:rsidRPr="00AF666E">
        <w:rPr>
          <w:rFonts w:ascii="Arial" w:eastAsia="Times New Roman" w:hAnsi="Arial" w:cs="Arial"/>
          <w:sz w:val="16"/>
          <w:szCs w:val="16"/>
          <w:lang w:eastAsia="ru-RU"/>
        </w:rPr>
        <w:t xml:space="preserve">» «этак на ура», свалили, </w:t>
      </w:r>
      <w:proofErr w:type="gramStart"/>
      <w:r w:rsidRPr="00AF666E">
        <w:rPr>
          <w:rFonts w:ascii="Arial" w:eastAsia="Times New Roman" w:hAnsi="Arial" w:cs="Arial"/>
          <w:sz w:val="16"/>
          <w:szCs w:val="16"/>
          <w:lang w:eastAsia="ru-RU"/>
        </w:rPr>
        <w:t>засыпали и нет</w:t>
      </w:r>
      <w:proofErr w:type="gramEnd"/>
      <w:r w:rsidRPr="00AF666E">
        <w:rPr>
          <w:rFonts w:ascii="Arial" w:eastAsia="Times New Roman" w:hAnsi="Arial" w:cs="Arial"/>
          <w:sz w:val="16"/>
          <w:szCs w:val="16"/>
          <w:lang w:eastAsia="ru-RU"/>
        </w:rPr>
        <w:t xml:space="preserve"> камня, как не было». Такой зачин не только сразу заинтересовывает, но и служит раскрытию основной идеи очерка: показать смекалку, мастерство русского человека, на долю которого выпало участвовать на монтаже реактора первой в мире атомной электростанции в Обнинске и стартовой позиции на Байконуре. Герой очерка, в котором «что-то есть», который «не похож на других», а в то же время самой обыкновенной судьбы: и квартира в новом доме обычная, и награды – обычные – «За боевые заслуги» (он воевал) и «За трудовую доблесть» (трудился всю жизнь). Задавшись целью показать обаяние простого, красивого своим трудом человека, очеркист сумел раскрыть подлинную радость творческого физического труда, радость настоящего мастера. Поднимая проблему профессионального мастерства, противопоставляя своего героя еще встречающимся «</w:t>
      </w:r>
      <w:proofErr w:type="spellStart"/>
      <w:r w:rsidRPr="00AF666E">
        <w:rPr>
          <w:rFonts w:ascii="Arial" w:eastAsia="Times New Roman" w:hAnsi="Arial" w:cs="Arial"/>
          <w:sz w:val="16"/>
          <w:szCs w:val="16"/>
          <w:lang w:eastAsia="ru-RU"/>
        </w:rPr>
        <w:t>околоспецам</w:t>
      </w:r>
      <w:proofErr w:type="spellEnd"/>
      <w:r w:rsidRPr="00AF666E">
        <w:rPr>
          <w:rFonts w:ascii="Arial" w:eastAsia="Times New Roman" w:hAnsi="Arial" w:cs="Arial"/>
          <w:sz w:val="16"/>
          <w:szCs w:val="16"/>
          <w:lang w:eastAsia="ru-RU"/>
        </w:rPr>
        <w:t xml:space="preserve">», «подмастерам», «худшей категории работника на белом свете», А. </w:t>
      </w:r>
      <w:proofErr w:type="spellStart"/>
      <w:r w:rsidRPr="00AF666E">
        <w:rPr>
          <w:rFonts w:ascii="Arial" w:eastAsia="Times New Roman" w:hAnsi="Arial" w:cs="Arial"/>
          <w:sz w:val="16"/>
          <w:szCs w:val="16"/>
          <w:lang w:eastAsia="ru-RU"/>
        </w:rPr>
        <w:t>Аграновский</w:t>
      </w:r>
      <w:proofErr w:type="spellEnd"/>
      <w:r w:rsidRPr="00AF666E">
        <w:rPr>
          <w:rFonts w:ascii="Arial" w:eastAsia="Times New Roman" w:hAnsi="Arial" w:cs="Arial"/>
          <w:sz w:val="16"/>
          <w:szCs w:val="16"/>
          <w:lang w:eastAsia="ru-RU"/>
        </w:rPr>
        <w:t xml:space="preserve"> делится с читателями своими раздумьями о том, как писать о людях «нравственного и трудового эталона». Пафос, замечает он, в больших дозах утомителен, красноречие, превышающее средние нормы потребления, вызывает обратное воздействие. «Чем выше дела, тем проще нужны слова, – заключает очеркист. – Мне сейчас нужны самые простые слова».</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Самые простые слова нужны были А. </w:t>
      </w:r>
      <w:proofErr w:type="spellStart"/>
      <w:r w:rsidRPr="00AF666E">
        <w:rPr>
          <w:rFonts w:ascii="Arial" w:eastAsia="Times New Roman" w:hAnsi="Arial" w:cs="Arial"/>
          <w:sz w:val="16"/>
          <w:szCs w:val="16"/>
          <w:lang w:eastAsia="ru-RU"/>
        </w:rPr>
        <w:t>Аграновскому</w:t>
      </w:r>
      <w:proofErr w:type="spellEnd"/>
      <w:r w:rsidRPr="00AF666E">
        <w:rPr>
          <w:rFonts w:ascii="Arial" w:eastAsia="Times New Roman" w:hAnsi="Arial" w:cs="Arial"/>
          <w:sz w:val="16"/>
          <w:szCs w:val="16"/>
          <w:lang w:eastAsia="ru-RU"/>
        </w:rPr>
        <w:t xml:space="preserve"> и при написании очерка «Реконструкция», в котором тоже ставятся проблемы государственной важности. «Реконструкция», заявляет автор в самом начале своего повествования, вот то слово, которое «в ущерб стилю» придется все время повторять, «реконструкция» – вот дело, к которому пора привлечь самое широкое общественное мнение. Убедительно показывая, какие огромные прибыли дает реконструкция старых заводов, и, сокрушаясь, как мало еще выделяется на нее средств, публици</w:t>
      </w:r>
      <w:proofErr w:type="gramStart"/>
      <w:r w:rsidRPr="00AF666E">
        <w:rPr>
          <w:rFonts w:ascii="Arial" w:eastAsia="Times New Roman" w:hAnsi="Arial" w:cs="Arial"/>
          <w:sz w:val="16"/>
          <w:szCs w:val="16"/>
          <w:lang w:eastAsia="ru-RU"/>
        </w:rPr>
        <w:t>ст скр</w:t>
      </w:r>
      <w:proofErr w:type="gramEnd"/>
      <w:r w:rsidRPr="00AF666E">
        <w:rPr>
          <w:rFonts w:ascii="Arial" w:eastAsia="Times New Roman" w:hAnsi="Arial" w:cs="Arial"/>
          <w:sz w:val="16"/>
          <w:szCs w:val="16"/>
          <w:lang w:eastAsia="ru-RU"/>
        </w:rPr>
        <w:t>упулезно анализирует затронутую проблему, утверждая, что реконструкция – нормальное состояние производства, застой – ненормальное.</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Важно заметить, что, показывая выгодность реконструкции и то, как еще велики силы, ее тормозящие, автор очерка заявляет: «Тут начинается моя тема». Это авторское «моя тема» вызывает желание глубже вникнуть в содержание очерка, обстоятельнее выявить творческую манеру публициста, сделать определенные выводы для журналистов-практиков. И мы убеждаемся еще раз, какими обширными познаниями нужно обладать, чтобы написать столь проблемный, на научной основе очерк. Промелькнуло сообщение, что в Днепропетровской области на реконструкцию </w:t>
      </w:r>
      <w:proofErr w:type="gramStart"/>
      <w:r w:rsidRPr="00AF666E">
        <w:rPr>
          <w:rFonts w:ascii="Arial" w:eastAsia="Times New Roman" w:hAnsi="Arial" w:cs="Arial"/>
          <w:sz w:val="16"/>
          <w:szCs w:val="16"/>
          <w:lang w:eastAsia="ru-RU"/>
        </w:rPr>
        <w:t>тратится</w:t>
      </w:r>
      <w:proofErr w:type="gramEnd"/>
      <w:r w:rsidRPr="00AF666E">
        <w:rPr>
          <w:rFonts w:ascii="Arial" w:eastAsia="Times New Roman" w:hAnsi="Arial" w:cs="Arial"/>
          <w:sz w:val="16"/>
          <w:szCs w:val="16"/>
          <w:lang w:eastAsia="ru-RU"/>
        </w:rPr>
        <w:t xml:space="preserve"> чуть ли не вдвое больше, чем в среднем по Союзу. Иной на это может и не обратил бы внимания, а </w:t>
      </w:r>
      <w:proofErr w:type="spellStart"/>
      <w:r w:rsidRPr="00AF666E">
        <w:rPr>
          <w:rFonts w:ascii="Arial" w:eastAsia="Times New Roman" w:hAnsi="Arial" w:cs="Arial"/>
          <w:sz w:val="16"/>
          <w:szCs w:val="16"/>
          <w:lang w:eastAsia="ru-RU"/>
        </w:rPr>
        <w:t>А</w:t>
      </w:r>
      <w:proofErr w:type="spellEnd"/>
      <w:r w:rsidRPr="00AF666E">
        <w:rPr>
          <w:rFonts w:ascii="Arial" w:eastAsia="Times New Roman" w:hAnsi="Arial" w:cs="Arial"/>
          <w:sz w:val="16"/>
          <w:szCs w:val="16"/>
          <w:lang w:eastAsia="ru-RU"/>
        </w:rPr>
        <w:t xml:space="preserve">. </w:t>
      </w:r>
      <w:proofErr w:type="spellStart"/>
      <w:r w:rsidRPr="00AF666E">
        <w:rPr>
          <w:rFonts w:ascii="Arial" w:eastAsia="Times New Roman" w:hAnsi="Arial" w:cs="Arial"/>
          <w:sz w:val="16"/>
          <w:szCs w:val="16"/>
          <w:lang w:eastAsia="ru-RU"/>
        </w:rPr>
        <w:t>Аграновский</w:t>
      </w:r>
      <w:proofErr w:type="spellEnd"/>
      <w:r w:rsidRPr="00AF666E">
        <w:rPr>
          <w:rFonts w:ascii="Arial" w:eastAsia="Times New Roman" w:hAnsi="Arial" w:cs="Arial"/>
          <w:sz w:val="16"/>
          <w:szCs w:val="16"/>
          <w:lang w:eastAsia="ru-RU"/>
        </w:rPr>
        <w:t xml:space="preserve"> с мыслью «стало </w:t>
      </w:r>
      <w:proofErr w:type="gramStart"/>
      <w:r w:rsidRPr="00AF666E">
        <w:rPr>
          <w:rFonts w:ascii="Arial" w:eastAsia="Times New Roman" w:hAnsi="Arial" w:cs="Arial"/>
          <w:sz w:val="16"/>
          <w:szCs w:val="16"/>
          <w:lang w:eastAsia="ru-RU"/>
        </w:rPr>
        <w:t>быть</w:t>
      </w:r>
      <w:proofErr w:type="gramEnd"/>
      <w:r w:rsidRPr="00AF666E">
        <w:rPr>
          <w:rFonts w:ascii="Arial" w:eastAsia="Times New Roman" w:hAnsi="Arial" w:cs="Arial"/>
          <w:sz w:val="16"/>
          <w:szCs w:val="16"/>
          <w:lang w:eastAsia="ru-RU"/>
        </w:rPr>
        <w:t xml:space="preserve"> там уже поняли» незамедлительно едет по указанному адресу. Ему необходимо еще и еще раз рассказать о выгоде реконструкции, что на то же количество руды, чугуна, стали повсюду уходит меньше, чем при новом строительстве. Автор берет в расчет (и это чрезвычайно важно) и экономию земли. Он приводит заставляющие задуматься факты: только </w:t>
      </w:r>
      <w:proofErr w:type="spellStart"/>
      <w:r w:rsidRPr="00AF666E">
        <w:rPr>
          <w:rFonts w:ascii="Arial" w:eastAsia="Times New Roman" w:hAnsi="Arial" w:cs="Arial"/>
          <w:sz w:val="16"/>
          <w:szCs w:val="16"/>
          <w:lang w:eastAsia="ru-RU"/>
        </w:rPr>
        <w:t>Днепропетровщина</w:t>
      </w:r>
      <w:proofErr w:type="spellEnd"/>
      <w:r w:rsidRPr="00AF666E">
        <w:rPr>
          <w:rFonts w:ascii="Arial" w:eastAsia="Times New Roman" w:hAnsi="Arial" w:cs="Arial"/>
          <w:sz w:val="16"/>
          <w:szCs w:val="16"/>
          <w:lang w:eastAsia="ru-RU"/>
        </w:rPr>
        <w:t>, одна из наших житниц, потеряла за пятилетие с 1976 по 1980 г. около 20 тыс. гектаров. Поля и фермы пришлось потеснить ради заводских корпусов, новых рудников, открытых разработок.</w:t>
      </w:r>
    </w:p>
    <w:p w:rsidR="00DA1F05" w:rsidRPr="00AF666E" w:rsidRDefault="00DA1F05" w:rsidP="00DA1F05">
      <w:pPr>
        <w:spacing w:after="0" w:line="240" w:lineRule="auto"/>
        <w:ind w:left="-709"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Сказанное существенно дополняет и такая деталь. Летом 1980 г. проходило совещание в ЦК КПСС и в газетном отчете промелькнуло, что после реконструкции Братская ГЭС увеличила мощность на четыреста тысяч киловатт (целый старый </w:t>
      </w:r>
      <w:r w:rsidRPr="00AF666E">
        <w:rPr>
          <w:rFonts w:ascii="Arial" w:eastAsia="Times New Roman" w:hAnsi="Arial" w:cs="Arial"/>
          <w:sz w:val="16"/>
          <w:szCs w:val="16"/>
          <w:lang w:eastAsia="ru-RU"/>
        </w:rPr>
        <w:lastRenderedPageBreak/>
        <w:t xml:space="preserve">Днепрогэс). Не будь совещания, признается очеркист, мог бы и пропустить. «И мне стало стыдно, – пишет он, – потому что на строительство в Братск я ведь тоже </w:t>
      </w:r>
      <w:proofErr w:type="gramStart"/>
      <w:r w:rsidRPr="00AF666E">
        <w:rPr>
          <w:rFonts w:ascii="Arial" w:eastAsia="Times New Roman" w:hAnsi="Arial" w:cs="Arial"/>
          <w:sz w:val="16"/>
          <w:szCs w:val="16"/>
          <w:lang w:eastAsia="ru-RU"/>
        </w:rPr>
        <w:t>ездил и перебывала</w:t>
      </w:r>
      <w:proofErr w:type="gramEnd"/>
      <w:r w:rsidRPr="00AF666E">
        <w:rPr>
          <w:rFonts w:ascii="Arial" w:eastAsia="Times New Roman" w:hAnsi="Arial" w:cs="Arial"/>
          <w:sz w:val="16"/>
          <w:szCs w:val="16"/>
          <w:lang w:eastAsia="ru-RU"/>
        </w:rPr>
        <w:t xml:space="preserve"> там тьма писателей и журналистов». Приведя еще множество примеров того, как «мизерно мало пишут» о реконструкции, в том числе и известнейших заводов типа ленинградского Ижорского, очеркист подводит читателей к мысли о необходимости ввести не только в плановое русло реконструкцию, но и о необходимости реконструкции психологии журналистов, привыкших со времен первых пятилеток, чтобы им «подавали новизну». Как видим, «своя тема» получила в очерке А. </w:t>
      </w:r>
      <w:proofErr w:type="spellStart"/>
      <w:r w:rsidRPr="00AF666E">
        <w:rPr>
          <w:rFonts w:ascii="Arial" w:eastAsia="Times New Roman" w:hAnsi="Arial" w:cs="Arial"/>
          <w:sz w:val="16"/>
          <w:szCs w:val="16"/>
          <w:lang w:eastAsia="ru-RU"/>
        </w:rPr>
        <w:t>Аграновского</w:t>
      </w:r>
      <w:proofErr w:type="spellEnd"/>
      <w:r w:rsidRPr="00AF666E">
        <w:rPr>
          <w:rFonts w:ascii="Arial" w:eastAsia="Times New Roman" w:hAnsi="Arial" w:cs="Arial"/>
          <w:sz w:val="16"/>
          <w:szCs w:val="16"/>
          <w:lang w:eastAsia="ru-RU"/>
        </w:rPr>
        <w:t>, благодаря тщательному изучению проблемы, глубокому ее осмыслению с научных позиций, всестороннее раскрытие.</w:t>
      </w:r>
    </w:p>
    <w:p w:rsidR="00DA1F05" w:rsidRPr="00AF666E" w:rsidRDefault="00DA1F05" w:rsidP="00DA1F05">
      <w:pPr>
        <w:spacing w:after="0"/>
        <w:ind w:right="283"/>
        <w:rPr>
          <w:rFonts w:ascii="Arial" w:hAnsi="Arial" w:cs="Arial"/>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AF666E" w:rsidRDefault="00AF666E" w:rsidP="00DA1F05">
      <w:pPr>
        <w:spacing w:after="0" w:line="240" w:lineRule="auto"/>
        <w:ind w:left="-567" w:right="283"/>
        <w:rPr>
          <w:rFonts w:ascii="Arial" w:hAnsi="Arial" w:cs="Arial"/>
          <w:b/>
          <w:sz w:val="16"/>
          <w:szCs w:val="16"/>
        </w:rPr>
      </w:pPr>
    </w:p>
    <w:p w:rsidR="00DA1F05" w:rsidRPr="00AF666E" w:rsidRDefault="00DA1F05" w:rsidP="00DA1F05">
      <w:pPr>
        <w:spacing w:after="0" w:line="240" w:lineRule="auto"/>
        <w:ind w:left="-567" w:right="283"/>
        <w:rPr>
          <w:rFonts w:ascii="Arial" w:hAnsi="Arial" w:cs="Arial"/>
          <w:b/>
          <w:sz w:val="16"/>
          <w:szCs w:val="16"/>
        </w:rPr>
      </w:pPr>
      <w:r w:rsidRPr="00AF666E">
        <w:rPr>
          <w:rFonts w:ascii="Arial" w:hAnsi="Arial" w:cs="Arial"/>
          <w:b/>
          <w:sz w:val="16"/>
          <w:szCs w:val="16"/>
        </w:rPr>
        <w:lastRenderedPageBreak/>
        <w:t>Билет № 3</w:t>
      </w:r>
    </w:p>
    <w:p w:rsidR="00DA1F05" w:rsidRPr="00AF666E" w:rsidRDefault="00DA1F05" w:rsidP="00DA1F05">
      <w:pPr>
        <w:pStyle w:val="a5"/>
        <w:numPr>
          <w:ilvl w:val="0"/>
          <w:numId w:val="3"/>
        </w:numPr>
        <w:spacing w:after="0" w:line="240" w:lineRule="auto"/>
        <w:ind w:left="-567" w:right="283"/>
        <w:rPr>
          <w:rFonts w:ascii="Arial" w:hAnsi="Arial" w:cs="Arial"/>
          <w:b/>
          <w:sz w:val="16"/>
          <w:szCs w:val="16"/>
        </w:rPr>
      </w:pPr>
      <w:r w:rsidRPr="00AF666E">
        <w:rPr>
          <w:rFonts w:ascii="Arial" w:hAnsi="Arial" w:cs="Arial"/>
          <w:b/>
          <w:sz w:val="16"/>
          <w:szCs w:val="16"/>
        </w:rPr>
        <w:t>Издательская деятельность РОСТА в годы гражданской войны.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Важным событием в истории советской журналистики стало создание в 1918 году Российского телеграфного агентства (РОСТА). Без хорошо поставленной службы информации, без оперативного распространения по всей стране важнейших актов и постановлений Советской власти, без сообщений о важнейших событиях в стране и за рубежом советская журналистика не могла в полной мере выполнять свои задачи укрепления власти большевиков.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proofErr w:type="gramStart"/>
      <w:r w:rsidRPr="00AF666E">
        <w:rPr>
          <w:rFonts w:ascii="Arial" w:eastAsia="Times New Roman" w:hAnsi="Arial" w:cs="Arial"/>
          <w:sz w:val="16"/>
          <w:szCs w:val="16"/>
          <w:lang w:eastAsia="ru-RU"/>
        </w:rPr>
        <w:t>В России первое информационное агентство возникло в 1894 г. В 1902 г. Российское телеграфное агентство было реорганизовано в Торгово-телеграфное агентство (ТТА), а в 1904 г. на его базе появилось Санкт-Петербургское телеграфное агентство, переименованное в 1914 г. в Петроградское телеграфное агентство (ПТА), просуществовавшее до октября 1917 г. После Октябрьской революции некоторое время газеты пользовались сообщениями агентства «</w:t>
      </w:r>
      <w:proofErr w:type="spellStart"/>
      <w:r w:rsidRPr="00AF666E">
        <w:rPr>
          <w:rFonts w:ascii="Arial" w:eastAsia="Times New Roman" w:hAnsi="Arial" w:cs="Arial"/>
          <w:sz w:val="16"/>
          <w:szCs w:val="16"/>
          <w:lang w:eastAsia="ru-RU"/>
        </w:rPr>
        <w:t>РусТель</w:t>
      </w:r>
      <w:proofErr w:type="spellEnd"/>
      <w:r w:rsidRPr="00AF666E">
        <w:rPr>
          <w:rFonts w:ascii="Arial" w:eastAsia="Times New Roman" w:hAnsi="Arial" w:cs="Arial"/>
          <w:sz w:val="16"/>
          <w:szCs w:val="16"/>
          <w:lang w:eastAsia="ru-RU"/>
        </w:rPr>
        <w:t>» (Русский телеграф).</w:t>
      </w:r>
      <w:proofErr w:type="gramEnd"/>
      <w:r w:rsidRPr="00AF666E">
        <w:rPr>
          <w:rFonts w:ascii="Arial" w:eastAsia="Times New Roman" w:hAnsi="Arial" w:cs="Arial"/>
          <w:sz w:val="16"/>
          <w:szCs w:val="16"/>
          <w:lang w:eastAsia="ru-RU"/>
        </w:rPr>
        <w:t xml:space="preserve"> Причем агентство взимало за доставку утренних и вечерних бюллетеней и телеграмм до 600 рублей в месяц. Однако и на этих условиях редакции не всегда своевременно получали необходимые известия. Такое положение не могло быть терпимым. 1 декабря 1917 г. Совнарком принял постановление «О Петроградском Телеграфном Агентстве», которое объявлялось центральным телеграфным агентством при Совете Народных Комиссаров. Агентство обязано было давать оперативную информацию не только для газет, но и для Советского правительства. Кроме ПТА официальную информацию для печати поставляло Бюро печати при Совнаркоме (Бюро печати было создано при ЦК РК</w:t>
      </w:r>
      <w:proofErr w:type="gramStart"/>
      <w:r w:rsidRPr="00AF666E">
        <w:rPr>
          <w:rFonts w:ascii="Arial" w:eastAsia="Times New Roman" w:hAnsi="Arial" w:cs="Arial"/>
          <w:sz w:val="16"/>
          <w:szCs w:val="16"/>
          <w:lang w:eastAsia="ru-RU"/>
        </w:rPr>
        <w:t>П(</w:t>
      </w:r>
      <w:proofErr w:type="gramEnd"/>
      <w:r w:rsidRPr="00AF666E">
        <w:rPr>
          <w:rFonts w:ascii="Arial" w:eastAsia="Times New Roman" w:hAnsi="Arial" w:cs="Arial"/>
          <w:sz w:val="16"/>
          <w:szCs w:val="16"/>
          <w:lang w:eastAsia="ru-RU"/>
        </w:rPr>
        <w:t>б) еще в мае 1917 г.). Таким образом, пресса имела два источника информации: сведения о действиях правительства она получала в Смольном в Бюро печати, остальную информацию – в ПТА на улице Почтамтской.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После переезда Советского правительства в Москву сюда же перебрались ПТА и Бюро печати, на базе которых постановлением ВЦИК от 7 сентября 1918 г. было создано Российское телеграфное агентство (РОСТА).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К моменту Октябрьской революции под контролем большевиков выходило около ста газет и журналов. К середине 1918 г. они издавались более чем в 120 губернских центрах и в 280 уездах и волостях. Всего было 884 газеты, в том числе на национальных языках около 40 газет. Возрастали и тиражи периодических изданий: </w:t>
      </w:r>
      <w:proofErr w:type="gramStart"/>
      <w:r w:rsidRPr="00AF666E">
        <w:rPr>
          <w:rFonts w:ascii="Arial" w:eastAsia="Times New Roman" w:hAnsi="Arial" w:cs="Arial"/>
          <w:sz w:val="16"/>
          <w:szCs w:val="16"/>
          <w:lang w:eastAsia="ru-RU"/>
        </w:rPr>
        <w:t>«Правда» имела 170 тыс. экз., «Беднота» и «Известия» соответственно 240 и 450 тыс. экз.</w:t>
      </w:r>
      <w:proofErr w:type="gramEnd"/>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составе РОСТА организуются десять отделов: литературно-агитационный, инструкторский, художественно-фотографический и др. Телеграфному агентству удалось довольно быстро создать широкую корреспондентскую сеть, отделения РОСТА. К концу 1919 г. их было 42.</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РОСТА, будучи центральным информационным органом Советской России, одновременно стало крупным издательским учреждением, выпускавшим новые виды печатной продукции: ежедневные вестники, бюллетени, стенные газеты или, как их называли, одностороннюю печать, – «</w:t>
      </w:r>
      <w:proofErr w:type="spellStart"/>
      <w:r w:rsidRPr="00AF666E">
        <w:rPr>
          <w:rFonts w:ascii="Arial" w:eastAsia="Times New Roman" w:hAnsi="Arial" w:cs="Arial"/>
          <w:sz w:val="16"/>
          <w:szCs w:val="16"/>
          <w:lang w:eastAsia="ru-RU"/>
        </w:rPr>
        <w:t>Литагит</w:t>
      </w:r>
      <w:proofErr w:type="spellEnd"/>
      <w:r w:rsidRPr="00AF666E">
        <w:rPr>
          <w:rFonts w:ascii="Arial" w:eastAsia="Times New Roman" w:hAnsi="Arial" w:cs="Arial"/>
          <w:sz w:val="16"/>
          <w:szCs w:val="16"/>
          <w:lang w:eastAsia="ru-RU"/>
        </w:rPr>
        <w:t xml:space="preserve"> РОСТА», или «</w:t>
      </w:r>
      <w:proofErr w:type="spellStart"/>
      <w:r w:rsidRPr="00AF666E">
        <w:rPr>
          <w:rFonts w:ascii="Arial" w:eastAsia="Times New Roman" w:hAnsi="Arial" w:cs="Arial"/>
          <w:sz w:val="16"/>
          <w:szCs w:val="16"/>
          <w:lang w:eastAsia="ru-RU"/>
        </w:rPr>
        <w:t>АгитРОСТА</w:t>
      </w:r>
      <w:proofErr w:type="spellEnd"/>
      <w:r w:rsidRPr="00AF666E">
        <w:rPr>
          <w:rFonts w:ascii="Arial" w:eastAsia="Times New Roman" w:hAnsi="Arial" w:cs="Arial"/>
          <w:sz w:val="16"/>
          <w:szCs w:val="16"/>
          <w:lang w:eastAsia="ru-RU"/>
        </w:rPr>
        <w:t>», выходившие на двух-четырех, а иногда на шести полосах большого формата. Предназначались они в помощь губернским и уездным газетам. Продолжением «</w:t>
      </w:r>
      <w:proofErr w:type="spellStart"/>
      <w:r w:rsidRPr="00AF666E">
        <w:rPr>
          <w:rFonts w:ascii="Arial" w:eastAsia="Times New Roman" w:hAnsi="Arial" w:cs="Arial"/>
          <w:sz w:val="16"/>
          <w:szCs w:val="16"/>
          <w:lang w:eastAsia="ru-RU"/>
        </w:rPr>
        <w:t>АгитРОСТА</w:t>
      </w:r>
      <w:proofErr w:type="spellEnd"/>
      <w:r w:rsidRPr="00AF666E">
        <w:rPr>
          <w:rFonts w:ascii="Arial" w:eastAsia="Times New Roman" w:hAnsi="Arial" w:cs="Arial"/>
          <w:sz w:val="16"/>
          <w:szCs w:val="16"/>
          <w:lang w:eastAsia="ru-RU"/>
        </w:rPr>
        <w:t>» стали «Окна РОСТА», привлекавшие внимание броской карикатурой и хлестким лаконичным текстом.</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Одной из новых и действенных форм пропаганды большевистских идей в массах в годы гражданской войны стали агитпоезда и </w:t>
      </w:r>
      <w:proofErr w:type="spellStart"/>
      <w:r w:rsidRPr="00AF666E">
        <w:rPr>
          <w:rFonts w:ascii="Arial" w:eastAsia="Times New Roman" w:hAnsi="Arial" w:cs="Arial"/>
          <w:sz w:val="16"/>
          <w:szCs w:val="16"/>
          <w:lang w:eastAsia="ru-RU"/>
        </w:rPr>
        <w:t>агитпароходы</w:t>
      </w:r>
      <w:proofErr w:type="spellEnd"/>
      <w:r w:rsidRPr="00AF666E">
        <w:rPr>
          <w:rFonts w:ascii="Arial" w:eastAsia="Times New Roman" w:hAnsi="Arial" w:cs="Arial"/>
          <w:sz w:val="16"/>
          <w:szCs w:val="16"/>
          <w:lang w:eastAsia="ru-RU"/>
        </w:rPr>
        <w:t>. Деятельное участие в их работе также принимало РОСТА, выпуская многотиражные газеты, листовки, плакаты.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Важный участок деятельности РОСТА – выпуск литературы в помощь редакциям местных газет, губернским и уездным отделениям агентства. С ноября 1919 г. постоянными становятся «Инструкторские странички», на базе которых начал выходить журнал «Красный журналист» (августа 1920 – июнь 1921 г.)</w:t>
      </w:r>
      <w:bookmarkStart w:id="4" w:name="_ftnref21"/>
      <w:bookmarkEnd w:id="4"/>
      <w:r w:rsidRPr="00AF666E">
        <w:rPr>
          <w:rFonts w:ascii="Arial" w:eastAsia="Times New Roman" w:hAnsi="Arial" w:cs="Arial"/>
          <w:sz w:val="16"/>
          <w:szCs w:val="16"/>
          <w:lang w:eastAsia="ru-RU"/>
        </w:rPr>
        <w:t>.</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Одновременно с широкой информационно-пропагандистской и организационной деятельностью РОСТА занималось и распространением печати. В 1919 г. эти функции были переданы Наркомату почт и телеграфов (</w:t>
      </w:r>
      <w:proofErr w:type="spellStart"/>
      <w:r w:rsidRPr="00AF666E">
        <w:rPr>
          <w:rFonts w:ascii="Arial" w:eastAsia="Times New Roman" w:hAnsi="Arial" w:cs="Arial"/>
          <w:sz w:val="16"/>
          <w:szCs w:val="16"/>
          <w:lang w:eastAsia="ru-RU"/>
        </w:rPr>
        <w:t>Наркомпочтелю</w:t>
      </w:r>
      <w:proofErr w:type="spellEnd"/>
      <w:r w:rsidRPr="00AF666E">
        <w:rPr>
          <w:rFonts w:ascii="Arial" w:eastAsia="Times New Roman" w:hAnsi="Arial" w:cs="Arial"/>
          <w:sz w:val="16"/>
          <w:szCs w:val="16"/>
          <w:lang w:eastAsia="ru-RU"/>
        </w:rPr>
        <w:t>), в систему которого вошла «</w:t>
      </w:r>
      <w:proofErr w:type="spellStart"/>
      <w:r w:rsidRPr="00AF666E">
        <w:rPr>
          <w:rFonts w:ascii="Arial" w:eastAsia="Times New Roman" w:hAnsi="Arial" w:cs="Arial"/>
          <w:sz w:val="16"/>
          <w:szCs w:val="16"/>
          <w:lang w:eastAsia="ru-RU"/>
        </w:rPr>
        <w:t>Центропечать</w:t>
      </w:r>
      <w:proofErr w:type="spellEnd"/>
      <w:r w:rsidRPr="00AF666E">
        <w:rPr>
          <w:rFonts w:ascii="Arial" w:eastAsia="Times New Roman" w:hAnsi="Arial" w:cs="Arial"/>
          <w:sz w:val="16"/>
          <w:szCs w:val="16"/>
          <w:lang w:eastAsia="ru-RU"/>
        </w:rPr>
        <w:t>».</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Интенсивно развивалась сеть отделений </w:t>
      </w:r>
      <w:proofErr w:type="spellStart"/>
      <w:r w:rsidRPr="00AF666E">
        <w:rPr>
          <w:rFonts w:ascii="Arial" w:eastAsia="Times New Roman" w:hAnsi="Arial" w:cs="Arial"/>
          <w:sz w:val="16"/>
          <w:szCs w:val="16"/>
          <w:lang w:eastAsia="ru-RU"/>
        </w:rPr>
        <w:t>Центропечати</w:t>
      </w:r>
      <w:proofErr w:type="spellEnd"/>
      <w:r w:rsidRPr="00AF666E">
        <w:rPr>
          <w:rFonts w:ascii="Arial" w:eastAsia="Times New Roman" w:hAnsi="Arial" w:cs="Arial"/>
          <w:sz w:val="16"/>
          <w:szCs w:val="16"/>
          <w:lang w:eastAsia="ru-RU"/>
        </w:rPr>
        <w:t xml:space="preserve"> по всей стране. Вскоре функционировало 65 губернских, 570 уездных, около 2 тыс. волостных (районных) отделений и агентств, 470 агитпунктов на железнодорожных станциях.</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Почти с первых дней организации </w:t>
      </w:r>
      <w:proofErr w:type="spellStart"/>
      <w:r w:rsidRPr="00AF666E">
        <w:rPr>
          <w:rFonts w:ascii="Arial" w:eastAsia="Times New Roman" w:hAnsi="Arial" w:cs="Arial"/>
          <w:sz w:val="16"/>
          <w:szCs w:val="16"/>
          <w:lang w:eastAsia="ru-RU"/>
        </w:rPr>
        <w:t>Центропечати</w:t>
      </w:r>
      <w:proofErr w:type="spellEnd"/>
      <w:r w:rsidRPr="00AF666E">
        <w:rPr>
          <w:rFonts w:ascii="Arial" w:eastAsia="Times New Roman" w:hAnsi="Arial" w:cs="Arial"/>
          <w:sz w:val="16"/>
          <w:szCs w:val="16"/>
          <w:lang w:eastAsia="ru-RU"/>
        </w:rPr>
        <w:t xml:space="preserve"> в ее штате был создан отдел «Советская пластинка». В его ведении находилась единственная в стране </w:t>
      </w:r>
      <w:proofErr w:type="spellStart"/>
      <w:r w:rsidRPr="00AF666E">
        <w:rPr>
          <w:rFonts w:ascii="Arial" w:eastAsia="Times New Roman" w:hAnsi="Arial" w:cs="Arial"/>
          <w:sz w:val="16"/>
          <w:szCs w:val="16"/>
          <w:lang w:eastAsia="ru-RU"/>
        </w:rPr>
        <w:t>Апрелевская</w:t>
      </w:r>
      <w:proofErr w:type="spellEnd"/>
      <w:r w:rsidRPr="00AF666E">
        <w:rPr>
          <w:rFonts w:ascii="Arial" w:eastAsia="Times New Roman" w:hAnsi="Arial" w:cs="Arial"/>
          <w:sz w:val="16"/>
          <w:szCs w:val="16"/>
          <w:lang w:eastAsia="ru-RU"/>
        </w:rPr>
        <w:t xml:space="preserve"> фабрика пластинок, которая в то время не работала, хотя в стране в употреблении находилось около 500 тыс. граммофонов. В скором времени фабрика была пущена. Только за три месяца 1920 г. </w:t>
      </w:r>
      <w:proofErr w:type="spellStart"/>
      <w:r w:rsidRPr="00AF666E">
        <w:rPr>
          <w:rFonts w:ascii="Arial" w:eastAsia="Times New Roman" w:hAnsi="Arial" w:cs="Arial"/>
          <w:sz w:val="16"/>
          <w:szCs w:val="16"/>
          <w:lang w:eastAsia="ru-RU"/>
        </w:rPr>
        <w:t>Центропечать</w:t>
      </w:r>
      <w:proofErr w:type="spellEnd"/>
      <w:r w:rsidRPr="00AF666E">
        <w:rPr>
          <w:rFonts w:ascii="Arial" w:eastAsia="Times New Roman" w:hAnsi="Arial" w:cs="Arial"/>
          <w:sz w:val="16"/>
          <w:szCs w:val="16"/>
          <w:lang w:eastAsia="ru-RU"/>
        </w:rPr>
        <w:t xml:space="preserve"> распространила около 80 тыс. граммофонных пластинок.</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 окончанием гражданской войны «</w:t>
      </w:r>
      <w:proofErr w:type="spellStart"/>
      <w:r w:rsidRPr="00AF666E">
        <w:rPr>
          <w:rFonts w:ascii="Arial" w:eastAsia="Times New Roman" w:hAnsi="Arial" w:cs="Arial"/>
          <w:sz w:val="16"/>
          <w:szCs w:val="16"/>
          <w:lang w:eastAsia="ru-RU"/>
        </w:rPr>
        <w:t>Центропечать</w:t>
      </w:r>
      <w:proofErr w:type="spellEnd"/>
      <w:r w:rsidRPr="00AF666E">
        <w:rPr>
          <w:rFonts w:ascii="Arial" w:eastAsia="Times New Roman" w:hAnsi="Arial" w:cs="Arial"/>
          <w:sz w:val="16"/>
          <w:szCs w:val="16"/>
          <w:lang w:eastAsia="ru-RU"/>
        </w:rPr>
        <w:t>» реорганизуется в Центральную экспедицию печати, а с образованием СССР – в «Союзпечать».</w:t>
      </w:r>
    </w:p>
    <w:p w:rsidR="00DA1F05" w:rsidRPr="00AF666E" w:rsidRDefault="00DA1F05" w:rsidP="00DA1F05">
      <w:pPr>
        <w:pStyle w:val="a5"/>
        <w:numPr>
          <w:ilvl w:val="0"/>
          <w:numId w:val="4"/>
        </w:numPr>
        <w:spacing w:line="240" w:lineRule="auto"/>
        <w:ind w:left="-567" w:right="283"/>
        <w:rPr>
          <w:rFonts w:ascii="Arial" w:hAnsi="Arial" w:cs="Arial"/>
          <w:b/>
          <w:sz w:val="16"/>
          <w:szCs w:val="16"/>
        </w:rPr>
      </w:pPr>
      <w:r w:rsidRPr="00AF666E">
        <w:rPr>
          <w:rFonts w:ascii="Arial" w:hAnsi="Arial" w:cs="Arial"/>
          <w:b/>
          <w:sz w:val="16"/>
          <w:szCs w:val="16"/>
        </w:rPr>
        <w:t xml:space="preserve">Дифференциация советской печати </w:t>
      </w:r>
      <w:proofErr w:type="gramStart"/>
      <w:r w:rsidRPr="00AF666E">
        <w:rPr>
          <w:rFonts w:ascii="Arial" w:hAnsi="Arial" w:cs="Arial"/>
          <w:b/>
          <w:sz w:val="16"/>
          <w:szCs w:val="16"/>
        </w:rPr>
        <w:t>в начале</w:t>
      </w:r>
      <w:proofErr w:type="gramEnd"/>
      <w:r w:rsidRPr="00AF666E">
        <w:rPr>
          <w:rFonts w:ascii="Arial" w:hAnsi="Arial" w:cs="Arial"/>
          <w:b/>
          <w:sz w:val="16"/>
          <w:szCs w:val="16"/>
        </w:rPr>
        <w:t xml:space="preserve"> 30-х гг. ХХ в. (появление новых газет)</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Конец 20-х – 30-е годы характеризуются значительным усилением партийного контроля над средствами массовой информации. В конце 20-х – 30-е годы происходит значительный количественный рост и увеличение тиражей газет и журналов. Широкое распространение получает массовая низовая печать, изменения в административно-территориальном делении вызывают к жизни районные, городские газеты.</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Одновременно происходит дальнейшая дифференциация центральной прессы – создаются центральные отраслевые газеты: «Сельскохозяйственная газета», «Социалистическое земледелие», «За пищевую индустрию». В 30-ее гг. в стране выпускаются газеты для рабочих различных отраслей народного хозяйства. В их числе: «Торгово-промышленная газета», «Строительная газета», «Легкая индустрия», «Лесная промышленность» и др. Рассчитанные на конкретную читательскую аудиторию, они устанавливали с ней тесные связи, практиковали работу выездных редакций, издавали с их помощью специальные номера и выпуски газет, посвященные важнейшим текущим вопросам развития своей отрасли. Всю свою деятельность отраслевая печать направляла на повышение трудовой активности масс, всемерно помогая им в организации производства, повышении его рентабельности, широком распространении передового опыта. Во многих отраслевых изданиях постоянными были рубрики и разделы: «Профессиональная жизнь», «За высокую производительность труда, “Технические новинки”», «Труд и дисциплина», «Рабочий быт», «Обмен опытом», «Редакционная почта», «Читатели о своей газете» и др.</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Процесс дифференциации центральной отраслевой печати происходил и в середине 30-х гг. Появляются новые газеты «Уголь», «Машиностроение» и др.</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В годы первых пятилеток возникают новые элементы и в структуре местной и национальной печати. В связи с реорганизацией административно-территориального деления в некоторых республиках создаются областные газеты. Так, на Украине выходят областные газеты «Заря» (Днепропетровская), «</w:t>
      </w:r>
      <w:proofErr w:type="spellStart"/>
      <w:r w:rsidRPr="00AF666E">
        <w:rPr>
          <w:rFonts w:ascii="Arial" w:hAnsi="Arial" w:cs="Arial"/>
          <w:sz w:val="16"/>
          <w:szCs w:val="16"/>
        </w:rPr>
        <w:t>Социалистична</w:t>
      </w:r>
      <w:proofErr w:type="spellEnd"/>
      <w:r w:rsidRPr="00AF666E">
        <w:rPr>
          <w:rFonts w:ascii="Arial" w:hAnsi="Arial" w:cs="Arial"/>
          <w:sz w:val="16"/>
          <w:szCs w:val="16"/>
        </w:rPr>
        <w:t xml:space="preserve"> Украина» «Социалистический Донбасс» и </w:t>
      </w:r>
      <w:proofErr w:type="spellStart"/>
      <w:proofErr w:type="gramStart"/>
      <w:r w:rsidRPr="00AF666E">
        <w:rPr>
          <w:rFonts w:ascii="Arial" w:hAnsi="Arial" w:cs="Arial"/>
          <w:sz w:val="16"/>
          <w:szCs w:val="16"/>
        </w:rPr>
        <w:t>др</w:t>
      </w:r>
      <w:proofErr w:type="spellEnd"/>
      <w:proofErr w:type="gramEnd"/>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Процесс дифференциации все больше касается и национальной журналистики. </w:t>
      </w:r>
      <w:proofErr w:type="gramStart"/>
      <w:r w:rsidRPr="00AF666E">
        <w:rPr>
          <w:rFonts w:ascii="Arial" w:hAnsi="Arial" w:cs="Arial"/>
          <w:sz w:val="16"/>
          <w:szCs w:val="16"/>
        </w:rPr>
        <w:t>На Украине, в Белоруссии, Казахстане, Грузии, Армении, Азербайджане, Киргизии, Узбекистане и других республиках появляются газеты для учителей, работников культуры, литературные газеты, спортивные издания.</w:t>
      </w:r>
      <w:proofErr w:type="gramEnd"/>
      <w:r w:rsidRPr="00AF666E">
        <w:rPr>
          <w:rFonts w:ascii="Arial" w:hAnsi="Arial" w:cs="Arial"/>
          <w:sz w:val="16"/>
          <w:szCs w:val="16"/>
        </w:rPr>
        <w:t xml:space="preserve"> Развитие многонациональной журналистики страны происходит и за счет газет, выпускаемых в национальных республиках для проживающих здесь народов некоренной национальности. </w:t>
      </w:r>
      <w:proofErr w:type="gramStart"/>
      <w:r w:rsidRPr="00AF666E">
        <w:rPr>
          <w:rFonts w:ascii="Arial" w:hAnsi="Arial" w:cs="Arial"/>
          <w:sz w:val="16"/>
          <w:szCs w:val="16"/>
        </w:rPr>
        <w:t>Так, в Грузии выходят газеты на армянском, в Узбекистане – на таджикском, каракалпакском, в Армении – на азербайджанском языках и т.д.</w:t>
      </w:r>
      <w:proofErr w:type="gramEnd"/>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Существо происходивших в печати процессов отражает многообразие экономических, социально-политических, национальных и других отношений в обществе. К концу восстановительного периода в основном был завершен переход прессы национальных республик на местные языки. Главным итогом этого процесса явилось создание массовой крестьянской газеты.</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К середине 30-х гг. в стране сложилась разветвленная дифференцированная система многонациональной печати. Характеристика ее по горизонтали может быть представлена таким образом: а) центральные, республиканские, краевые, </w:t>
      </w:r>
      <w:r w:rsidRPr="00AF666E">
        <w:rPr>
          <w:rFonts w:ascii="Arial" w:hAnsi="Arial" w:cs="Arial"/>
          <w:sz w:val="16"/>
          <w:szCs w:val="16"/>
        </w:rPr>
        <w:lastRenderedPageBreak/>
        <w:t>областные партийные газеты; б) центральные, республиканские издания для крестьян; в) центральные, республиканские молодежные издания; г) центральные, республиканские отраслевые издания.</w:t>
      </w:r>
    </w:p>
    <w:p w:rsidR="00DA1F05" w:rsidRPr="00AF666E" w:rsidRDefault="00DA1F05" w:rsidP="00DA1F05">
      <w:pPr>
        <w:pStyle w:val="a5"/>
        <w:spacing w:line="240" w:lineRule="auto"/>
        <w:ind w:left="-567" w:right="283"/>
        <w:jc w:val="both"/>
        <w:rPr>
          <w:rFonts w:ascii="Arial" w:hAnsi="Arial" w:cs="Arial"/>
          <w:sz w:val="16"/>
          <w:szCs w:val="16"/>
        </w:rPr>
      </w:pPr>
      <w:proofErr w:type="gramStart"/>
      <w:r w:rsidRPr="00AF666E">
        <w:rPr>
          <w:rFonts w:ascii="Arial" w:hAnsi="Arial" w:cs="Arial"/>
          <w:sz w:val="16"/>
          <w:szCs w:val="16"/>
        </w:rPr>
        <w:t xml:space="preserve">Характеристика системы по вертикали: республиканские, краевые, областные, городские, районные (с августа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многотиражные газеты.</w:t>
      </w:r>
      <w:proofErr w:type="gramEnd"/>
    </w:p>
    <w:p w:rsid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Процесс укрепления, развития и дифференциации прессы явился следствием той растущей роли, которую она все больше </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играла как структурное звено утверждавшейся административно-командной системы, как неотрывная часть жизни общества.</w:t>
      </w: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Билет № 4</w:t>
      </w:r>
    </w:p>
    <w:p w:rsidR="00DA1F05" w:rsidRPr="00AF666E" w:rsidRDefault="00DA1F05" w:rsidP="00DA1F05">
      <w:pPr>
        <w:pStyle w:val="a5"/>
        <w:numPr>
          <w:ilvl w:val="0"/>
          <w:numId w:val="5"/>
        </w:numPr>
        <w:spacing w:after="0" w:line="240" w:lineRule="auto"/>
        <w:ind w:left="-567" w:right="283"/>
        <w:jc w:val="both"/>
        <w:rPr>
          <w:rFonts w:ascii="Arial" w:hAnsi="Arial" w:cs="Arial"/>
          <w:b/>
          <w:sz w:val="16"/>
          <w:szCs w:val="16"/>
        </w:rPr>
      </w:pPr>
      <w:r w:rsidRPr="00AF666E">
        <w:rPr>
          <w:rFonts w:ascii="Arial" w:hAnsi="Arial" w:cs="Arial"/>
          <w:b/>
          <w:sz w:val="16"/>
          <w:szCs w:val="16"/>
        </w:rPr>
        <w:t>Отечественная журналистика в конце 30-х гг. в административной, правовой структуре (период политических процессов).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hAnsi="Arial" w:cs="Arial"/>
          <w:b/>
          <w:sz w:val="16"/>
          <w:szCs w:val="16"/>
        </w:rPr>
        <w:t xml:space="preserve">         </w:t>
      </w:r>
      <w:r w:rsidRPr="00AF666E">
        <w:rPr>
          <w:rFonts w:ascii="Arial" w:eastAsia="Times New Roman" w:hAnsi="Arial" w:cs="Arial"/>
          <w:sz w:val="16"/>
          <w:szCs w:val="16"/>
          <w:lang w:eastAsia="ru-RU"/>
        </w:rPr>
        <w:t>Стремительный прорыв в области экономики одновременно сопровождался массовой (насильственной) коллективизацией, раскулачиванием: из сел и деревень было выселено около 4 млн. человек, не менее 3 млн. унес разразившийся в 1932–1933 гг. голод. Значительно подорвало сельское хозяйство и то, что на рубеже 30–40-х годов прокатилась волна уничтожения хуторов и «кулацких банд», в результате чего число ликвидированных увеличилось еще на 816 тыс.</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После убийства С.М. Кирова нормой стали массовые репрессии и политические процессы. Начала складываться система лагерей особого назначения, в которых число заключенных уже в 1933 г. составило 300 тыс., а в 1940 – превысило 1,5 млн. человек. Необоснованным репрессиям подверглись Г. Зиновьев, Л. Каменев, Н. Бухарин, А. Рыков, другие партийные и государственные деятели, а также многие выдающиеся ученые, представители культуры, талантливые командиры Красной Армии, в том числе М.Н. Тухачевский, Н.Э. Якир, Н.П. Уборевич. Не избежали репрессий и журналисты, в том числе самые известные из них: М. Кольцов, К. </w:t>
      </w:r>
      <w:proofErr w:type="spellStart"/>
      <w:r w:rsidRPr="00AF666E">
        <w:rPr>
          <w:rFonts w:ascii="Arial" w:eastAsia="Times New Roman" w:hAnsi="Arial" w:cs="Arial"/>
          <w:sz w:val="16"/>
          <w:szCs w:val="16"/>
          <w:lang w:eastAsia="ru-RU"/>
        </w:rPr>
        <w:t>Радек</w:t>
      </w:r>
      <w:proofErr w:type="spellEnd"/>
      <w:r w:rsidRPr="00AF666E">
        <w:rPr>
          <w:rFonts w:ascii="Arial" w:eastAsia="Times New Roman" w:hAnsi="Arial" w:cs="Arial"/>
          <w:sz w:val="16"/>
          <w:szCs w:val="16"/>
          <w:lang w:eastAsia="ru-RU"/>
        </w:rPr>
        <w:t xml:space="preserve">, Л. Сосновский. Карла </w:t>
      </w:r>
      <w:proofErr w:type="spellStart"/>
      <w:r w:rsidRPr="00AF666E">
        <w:rPr>
          <w:rFonts w:ascii="Arial" w:eastAsia="Times New Roman" w:hAnsi="Arial" w:cs="Arial"/>
          <w:sz w:val="16"/>
          <w:szCs w:val="16"/>
          <w:lang w:eastAsia="ru-RU"/>
        </w:rPr>
        <w:t>Радека</w:t>
      </w:r>
      <w:proofErr w:type="spellEnd"/>
      <w:r w:rsidRPr="00AF666E">
        <w:rPr>
          <w:rFonts w:ascii="Arial" w:eastAsia="Times New Roman" w:hAnsi="Arial" w:cs="Arial"/>
          <w:sz w:val="16"/>
          <w:szCs w:val="16"/>
          <w:lang w:eastAsia="ru-RU"/>
        </w:rPr>
        <w:t xml:space="preserve"> не спасла даже изданная его книга «Зодчий социалистического общества», сплошь заполненная дифирамбами в адрес Сталина, и то, что в последние перед арестом годы ничего не выходило без прославления «великого зодчего социализма» из-под пера этого публициста. В 1936 г. он был арестован и вскоре погиб в тюрьме.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Трагическую судьбу К. </w:t>
      </w:r>
      <w:proofErr w:type="spellStart"/>
      <w:r w:rsidRPr="00AF666E">
        <w:rPr>
          <w:rFonts w:ascii="Arial" w:eastAsia="Times New Roman" w:hAnsi="Arial" w:cs="Arial"/>
          <w:sz w:val="16"/>
          <w:szCs w:val="16"/>
          <w:lang w:eastAsia="ru-RU"/>
        </w:rPr>
        <w:t>Радека</w:t>
      </w:r>
      <w:proofErr w:type="spellEnd"/>
      <w:r w:rsidRPr="00AF666E">
        <w:rPr>
          <w:rFonts w:ascii="Arial" w:eastAsia="Times New Roman" w:hAnsi="Arial" w:cs="Arial"/>
          <w:sz w:val="16"/>
          <w:szCs w:val="16"/>
          <w:lang w:eastAsia="ru-RU"/>
        </w:rPr>
        <w:t xml:space="preserve"> разделил и М. Кольцов. Вернувшись в мае 1937 г. из Испании, он вынужден был присоединиться к многоголосому хору клеймивших очередную «банду убийц», на сей раз во главе с Н. Бухариным и А. Рыковым. «Убийца с претензиями» – так был озаглавлен фельетон М. Кольцова, появившийся в «Правде» 7 марта 1938 г., а в декабре этого же года талантливый фельетонист, автор мужественного «Испанского дневника» был арестован и расстрелян.</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Очень часто пресса становилась инициатором незаконных акций, арестов, выселений тысяч и тысяч семей. Особенно усердствовали </w:t>
      </w:r>
      <w:proofErr w:type="spellStart"/>
      <w:r w:rsidRPr="00AF666E">
        <w:rPr>
          <w:rFonts w:ascii="Arial" w:eastAsia="Times New Roman" w:hAnsi="Arial" w:cs="Arial"/>
          <w:sz w:val="16"/>
          <w:szCs w:val="16"/>
          <w:lang w:eastAsia="ru-RU"/>
        </w:rPr>
        <w:t>политотдельские</w:t>
      </w:r>
      <w:proofErr w:type="spellEnd"/>
      <w:r w:rsidRPr="00AF666E">
        <w:rPr>
          <w:rFonts w:ascii="Arial" w:eastAsia="Times New Roman" w:hAnsi="Arial" w:cs="Arial"/>
          <w:sz w:val="16"/>
          <w:szCs w:val="16"/>
          <w:lang w:eastAsia="ru-RU"/>
        </w:rPr>
        <w:t xml:space="preserve"> газеты, созданные в начале 1933 г. Они окончательно превратили политическое доносительство в негласную функцию советской печати, пронизавшую все звенья периодики.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За счет людей, обвиненных во враждебной деятельности, в политической неблагонадежности росло число обитателей </w:t>
      </w:r>
      <w:proofErr w:type="spellStart"/>
      <w:r w:rsidRPr="00AF666E">
        <w:rPr>
          <w:rFonts w:ascii="Arial" w:eastAsia="Times New Roman" w:hAnsi="Arial" w:cs="Arial"/>
          <w:sz w:val="16"/>
          <w:szCs w:val="16"/>
          <w:lang w:eastAsia="ru-RU"/>
        </w:rPr>
        <w:t>ГУЛАГа</w:t>
      </w:r>
      <w:proofErr w:type="spellEnd"/>
      <w:r w:rsidRPr="00AF666E">
        <w:rPr>
          <w:rFonts w:ascii="Arial" w:eastAsia="Times New Roman" w:hAnsi="Arial" w:cs="Arial"/>
          <w:sz w:val="16"/>
          <w:szCs w:val="16"/>
          <w:lang w:eastAsia="ru-RU"/>
        </w:rPr>
        <w:t>. Их жизнь проходила в изнурительном труде, в котором государство видело главное условие их перевоспитания. Так, одна из гулаговских газет «Перековка», выходившая на строительстве канала «Москва-Волга», использовала все приемы идеологического и организационного воздействия для того, чтобы в полуголодной многотысячной массе заключенных появились свои ударники, последователи стахановского движения. «Лагерники! – призывала “Перековка” – На 150 процентов выполним земляные работы!»</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Заключенные вынуждены были следовать призывам газеты. Иначе их зачисляли в число саботажников, </w:t>
      </w:r>
      <w:proofErr w:type="gramStart"/>
      <w:r w:rsidRPr="00AF666E">
        <w:rPr>
          <w:rFonts w:ascii="Arial" w:eastAsia="Times New Roman" w:hAnsi="Arial" w:cs="Arial"/>
          <w:sz w:val="16"/>
          <w:szCs w:val="16"/>
          <w:lang w:eastAsia="ru-RU"/>
        </w:rPr>
        <w:t>лодырей</w:t>
      </w:r>
      <w:proofErr w:type="gramEnd"/>
      <w:r w:rsidRPr="00AF666E">
        <w:rPr>
          <w:rFonts w:ascii="Arial" w:eastAsia="Times New Roman" w:hAnsi="Arial" w:cs="Arial"/>
          <w:sz w:val="16"/>
          <w:szCs w:val="16"/>
          <w:lang w:eastAsia="ru-RU"/>
        </w:rPr>
        <w:t xml:space="preserve"> и бездельников. А если кто-либо из заключенных писал в гулаговскую газету и считался </w:t>
      </w:r>
      <w:proofErr w:type="spellStart"/>
      <w:r w:rsidRPr="00AF666E">
        <w:rPr>
          <w:rFonts w:ascii="Arial" w:eastAsia="Times New Roman" w:hAnsi="Arial" w:cs="Arial"/>
          <w:sz w:val="16"/>
          <w:szCs w:val="16"/>
          <w:lang w:eastAsia="ru-RU"/>
        </w:rPr>
        <w:t>лагкором</w:t>
      </w:r>
      <w:proofErr w:type="spellEnd"/>
      <w:r w:rsidRPr="00AF666E">
        <w:rPr>
          <w:rFonts w:ascii="Arial" w:eastAsia="Times New Roman" w:hAnsi="Arial" w:cs="Arial"/>
          <w:sz w:val="16"/>
          <w:szCs w:val="16"/>
          <w:lang w:eastAsia="ru-RU"/>
        </w:rPr>
        <w:t xml:space="preserve">, то ему надлежало быть и разоблачителем «замаскировавшихся врагов», «притаившейся </w:t>
      </w:r>
      <w:proofErr w:type="gramStart"/>
      <w:r w:rsidRPr="00AF666E">
        <w:rPr>
          <w:rFonts w:ascii="Arial" w:eastAsia="Times New Roman" w:hAnsi="Arial" w:cs="Arial"/>
          <w:sz w:val="16"/>
          <w:szCs w:val="16"/>
          <w:lang w:eastAsia="ru-RU"/>
        </w:rPr>
        <w:t>контры</w:t>
      </w:r>
      <w:proofErr w:type="gramEnd"/>
      <w:r w:rsidRPr="00AF666E">
        <w:rPr>
          <w:rFonts w:ascii="Arial" w:eastAsia="Times New Roman" w:hAnsi="Arial" w:cs="Arial"/>
          <w:sz w:val="16"/>
          <w:szCs w:val="16"/>
          <w:lang w:eastAsia="ru-RU"/>
        </w:rPr>
        <w:t>».</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Вся советская пресса настойчиво проводила лозунг о неутихающей классовой борьбе. В ней видели причину возникновения различных «оппозиций», подрывной деятельности «врагов народа». К происходившему читатель, веривший правительству, Коммунистической партии, ее прессе, относился с доверием, с четким пониманием усиленно распространяемого тезиса о том, что по мере продвижения к социализму классовая борьба обостряется. Поэтому политические процессы 30-х гг. с одобрением воспринимались основной массой советских людей.</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Вместе с тем в сознании некоторой части читателей порой возникало недоумение, а иногда и неверие в </w:t>
      </w:r>
      <w:proofErr w:type="gramStart"/>
      <w:r w:rsidRPr="00AF666E">
        <w:rPr>
          <w:rFonts w:ascii="Arial" w:eastAsia="Times New Roman" w:hAnsi="Arial" w:cs="Arial"/>
          <w:sz w:val="16"/>
          <w:szCs w:val="16"/>
          <w:lang w:eastAsia="ru-RU"/>
        </w:rPr>
        <w:t>политические</w:t>
      </w:r>
      <w:proofErr w:type="gramEnd"/>
      <w:r w:rsidRPr="00AF666E">
        <w:rPr>
          <w:rFonts w:ascii="Arial" w:eastAsia="Times New Roman" w:hAnsi="Arial" w:cs="Arial"/>
          <w:sz w:val="16"/>
          <w:szCs w:val="16"/>
          <w:lang w:eastAsia="ru-RU"/>
        </w:rPr>
        <w:t xml:space="preserve"> и уголовные обвинения, предъявляемые подсудимым. На газетном листе соседствовали материалы, пропагандировавшие демократические завоевания, провозглашенные новой Советской конституцией, и сообщения о </w:t>
      </w:r>
      <w:proofErr w:type="gramStart"/>
      <w:r w:rsidRPr="00AF666E">
        <w:rPr>
          <w:rFonts w:ascii="Arial" w:eastAsia="Times New Roman" w:hAnsi="Arial" w:cs="Arial"/>
          <w:sz w:val="16"/>
          <w:szCs w:val="16"/>
          <w:lang w:eastAsia="ru-RU"/>
        </w:rPr>
        <w:t>процессах над «врагами</w:t>
      </w:r>
      <w:proofErr w:type="gramEnd"/>
      <w:r w:rsidRPr="00AF666E">
        <w:rPr>
          <w:rFonts w:ascii="Arial" w:eastAsia="Times New Roman" w:hAnsi="Arial" w:cs="Arial"/>
          <w:sz w:val="16"/>
          <w:szCs w:val="16"/>
          <w:lang w:eastAsia="ru-RU"/>
        </w:rPr>
        <w:t xml:space="preserve"> народа». </w:t>
      </w:r>
      <w:proofErr w:type="gramStart"/>
      <w:r w:rsidRPr="00AF666E">
        <w:rPr>
          <w:rFonts w:ascii="Arial" w:eastAsia="Times New Roman" w:hAnsi="Arial" w:cs="Arial"/>
          <w:sz w:val="16"/>
          <w:szCs w:val="16"/>
          <w:lang w:eastAsia="ru-RU"/>
        </w:rPr>
        <w:t xml:space="preserve">Трудно было представить, что Н. Бухарин – Председатель конституционной комиссии – участвует в заговоре против Советской власти или первый секретарь ЦК ВЛКСМ А. Косарев, первый заместитель председателя Совнаркома СССР В. </w:t>
      </w:r>
      <w:proofErr w:type="spellStart"/>
      <w:r w:rsidRPr="00AF666E">
        <w:rPr>
          <w:rFonts w:ascii="Arial" w:eastAsia="Times New Roman" w:hAnsi="Arial" w:cs="Arial"/>
          <w:sz w:val="16"/>
          <w:szCs w:val="16"/>
          <w:lang w:eastAsia="ru-RU"/>
        </w:rPr>
        <w:t>Чубарь</w:t>
      </w:r>
      <w:proofErr w:type="spellEnd"/>
      <w:r w:rsidRPr="00AF666E">
        <w:rPr>
          <w:rFonts w:ascii="Arial" w:eastAsia="Times New Roman" w:hAnsi="Arial" w:cs="Arial"/>
          <w:sz w:val="16"/>
          <w:szCs w:val="16"/>
          <w:lang w:eastAsia="ru-RU"/>
        </w:rPr>
        <w:t>, первый заместитель наркома тяжелой промышленности СССР Ю. Пятаков, командующий Дальневосточным военным округом В. Блюхер и многие другие, известные на всю страну партийные, государственные, военные деятели, связаны с контрреволюционными организациями.</w:t>
      </w:r>
      <w:proofErr w:type="gramEnd"/>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Таких недоуменных вопросов возникало много. Но приходилось верить официальным сообщениям, газетным статьям, в которых действия оппозиционных сил тесно связывались с контрреволюционными устремлениями троцкистов, международной буржуазии, захватническими планами фашистской Германии.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Международная обстановка действительно была сложной. На Западе и на Востоке совсем недалеко от советских границ все более сгущались тучи приближающейся второй мировой войны. Япония захватила Маньчжурию и затем вторглась в пределы Северного Китая. Рассказывая об этих фактах, советская печать сообщала о провокациях на Советско-Маньчжурской границе, </w:t>
      </w:r>
      <w:proofErr w:type="gramStart"/>
      <w:r w:rsidRPr="00AF666E">
        <w:rPr>
          <w:rFonts w:ascii="Arial" w:eastAsia="Times New Roman" w:hAnsi="Arial" w:cs="Arial"/>
          <w:sz w:val="16"/>
          <w:szCs w:val="16"/>
          <w:lang w:eastAsia="ru-RU"/>
        </w:rPr>
        <w:t>о</w:t>
      </w:r>
      <w:proofErr w:type="gramEnd"/>
      <w:r w:rsidRPr="00AF666E">
        <w:rPr>
          <w:rFonts w:ascii="Arial" w:eastAsia="Times New Roman" w:hAnsi="Arial" w:cs="Arial"/>
          <w:sz w:val="16"/>
          <w:szCs w:val="16"/>
          <w:lang w:eastAsia="ru-RU"/>
        </w:rPr>
        <w:t xml:space="preserve"> все более обостряющемся положении в Германии, связанном с приходом Гитлера к власти.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«Правда» опубликовала воззвание Исполкома Коминтерна к рабочим всех стран «На борьбу с фашизмом», на протяжении трех месяцев вся советская пресса подробно информировала читателей о судебном процессе, затеянном фашистами над руководителем Болгарской компартии Г. Димитровым, арестованным в Берлине.</w:t>
      </w: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eastAsia="Times New Roman" w:hAnsi="Arial" w:cs="Arial"/>
          <w:sz w:val="16"/>
          <w:szCs w:val="16"/>
          <w:lang w:eastAsia="ru-RU"/>
        </w:rPr>
        <w:t xml:space="preserve">       С началом гражданской войны в Испании одним из важнейших направлений международной проблематики советской журналистики стало освещение событий в стране. Изо дня в день в печати и на радио рассказывалось о мужественной борьбе испанского народа с фашистскими мятежниками, об участии в ней добровольцев-интернационалистов из разных стран, в том числе из СССР. Ярко и образно о мужественной борьбе испанского народа рассказывал в своих материалах специальный корреспондент «Правды» М. Кольцов. Среди них: «Каталонские встречи», «Испанские зарисовки», «В горах Астурии», «В стране басков» и др. В качестве спецкора «Известий» в Испании находился И. Эренбург. Неизгладимое впечатление на читателя произвели его «Испанские рассказы». События 1936 г. в Испании делали очевидными устремления фашизма.</w:t>
      </w:r>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numPr>
          <w:ilvl w:val="0"/>
          <w:numId w:val="6"/>
        </w:numPr>
        <w:spacing w:line="240" w:lineRule="auto"/>
        <w:ind w:left="-567" w:right="283"/>
        <w:rPr>
          <w:rFonts w:ascii="Arial" w:hAnsi="Arial" w:cs="Arial"/>
          <w:b/>
          <w:sz w:val="16"/>
          <w:szCs w:val="16"/>
        </w:rPr>
      </w:pPr>
      <w:r w:rsidRPr="00AF666E">
        <w:rPr>
          <w:rFonts w:ascii="Arial" w:hAnsi="Arial" w:cs="Arial"/>
          <w:b/>
          <w:sz w:val="16"/>
          <w:szCs w:val="16"/>
        </w:rPr>
        <w:t xml:space="preserve">Судьба экономического реформирования со второй половины 50-х гг. («Экономическая жизнь», </w:t>
      </w:r>
      <w:proofErr w:type="spellStart"/>
      <w:r w:rsidRPr="00AF666E">
        <w:rPr>
          <w:rFonts w:ascii="Arial" w:hAnsi="Arial" w:cs="Arial"/>
          <w:b/>
          <w:sz w:val="16"/>
          <w:szCs w:val="16"/>
        </w:rPr>
        <w:t>косыгинская</w:t>
      </w:r>
      <w:proofErr w:type="spellEnd"/>
      <w:r w:rsidRPr="00AF666E">
        <w:rPr>
          <w:rFonts w:ascii="Arial" w:hAnsi="Arial" w:cs="Arial"/>
          <w:b/>
          <w:sz w:val="16"/>
          <w:szCs w:val="16"/>
        </w:rPr>
        <w:t xml:space="preserve"> реформа).</w:t>
      </w:r>
    </w:p>
    <w:p w:rsidR="00DA1F05" w:rsidRPr="00AF666E" w:rsidRDefault="00DA1F05" w:rsidP="00DA1F05">
      <w:pPr>
        <w:pStyle w:val="a5"/>
        <w:spacing w:line="240" w:lineRule="auto"/>
        <w:ind w:left="-567" w:right="283"/>
        <w:jc w:val="both"/>
        <w:rPr>
          <w:rFonts w:ascii="Arial" w:hAnsi="Arial" w:cs="Arial"/>
          <w:b/>
          <w:sz w:val="16"/>
          <w:szCs w:val="16"/>
        </w:rPr>
      </w:pP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В 1956–1958 гг. изменился характер выступлений прессы. Совершенно иным стал подход к оценке фактов Беды, причиненные обществу культом личности, порожденный им произвол, реально существовавший в недалеком прошлом, миф о непогрешимости Сталина должны были найти соответствующее отражение в массовом сознании. Доклад Н. Хрущева «О культе личности и его последствиях». Основные положения доклада Н. Хрущева были изложены 26 марта </w:t>
      </w:r>
      <w:smartTag w:uri="urn:schemas-microsoft-com:office:smarttags" w:element="metricconverter">
        <w:smartTagPr>
          <w:attr w:name="ProductID" w:val="1956 г"/>
        </w:smartTagPr>
        <w:r w:rsidRPr="00AF666E">
          <w:rPr>
            <w:rFonts w:ascii="Arial" w:hAnsi="Arial" w:cs="Arial"/>
            <w:sz w:val="16"/>
            <w:szCs w:val="16"/>
          </w:rPr>
          <w:t>1956 г</w:t>
        </w:r>
      </w:smartTag>
      <w:r w:rsidRPr="00AF666E">
        <w:rPr>
          <w:rFonts w:ascii="Arial" w:hAnsi="Arial" w:cs="Arial"/>
          <w:sz w:val="16"/>
          <w:szCs w:val="16"/>
        </w:rPr>
        <w:t xml:space="preserve">. в «Правде» в редакционной статье «Почему культ личности чужд духу марксизма-ленинизма?». В одном из последующих номеров газета писала: «Неправильно было бы представлять, что достаточно принять некоторые административные меры и с культом личности будет покончено навсегда...» В общественном сознании произошел взрыв. Одна дискуссия сменяла другую. В обществе появились настроения, требовавшие коренных перемен в жизни </w:t>
      </w:r>
      <w:proofErr w:type="spellStart"/>
      <w:r w:rsidRPr="00AF666E">
        <w:rPr>
          <w:rFonts w:ascii="Arial" w:hAnsi="Arial" w:cs="Arial"/>
          <w:sz w:val="16"/>
          <w:szCs w:val="16"/>
        </w:rPr>
        <w:t>страны</w:t>
      </w:r>
      <w:proofErr w:type="gramStart"/>
      <w:r w:rsidRPr="00AF666E">
        <w:rPr>
          <w:rFonts w:ascii="Arial" w:hAnsi="Arial" w:cs="Arial"/>
          <w:sz w:val="16"/>
          <w:szCs w:val="16"/>
        </w:rPr>
        <w:t>.В</w:t>
      </w:r>
      <w:proofErr w:type="spellEnd"/>
      <w:proofErr w:type="gramEnd"/>
      <w:r w:rsidRPr="00AF666E">
        <w:rPr>
          <w:rFonts w:ascii="Arial" w:hAnsi="Arial" w:cs="Arial"/>
          <w:sz w:val="16"/>
          <w:szCs w:val="16"/>
        </w:rPr>
        <w:t xml:space="preserve"> центральной и местной партийной печати тема преодоления последствий культа личности во всех областях партийной, государственной и идеологической работы нашла свое отражение в цикле передовых, теоретических, пропагандистских статей, и особенно в материалах отделов партийной жизни.</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lastRenderedPageBreak/>
        <w:t xml:space="preserve">В поспешных поисках путей выхода из сложившейся идеологической ситуации политической находкой оказался выдвинутый Н. Хрущевым лозунг «Догнать и перегнать США по производству мяса, молока и масла на душу населения!». Главной целью его был перевод политической активности масс в русло хозяйственного строительства, особенно в отрасль сельскохозяйственного производства. В </w:t>
      </w:r>
      <w:smartTag w:uri="urn:schemas-microsoft-com:office:smarttags" w:element="metricconverter">
        <w:smartTagPr>
          <w:attr w:name="ProductID" w:val="1957 г"/>
        </w:smartTagPr>
        <w:r w:rsidRPr="00AF666E">
          <w:rPr>
            <w:rFonts w:ascii="Arial" w:hAnsi="Arial" w:cs="Arial"/>
            <w:sz w:val="16"/>
            <w:szCs w:val="16"/>
          </w:rPr>
          <w:t>1957 г</w:t>
        </w:r>
      </w:smartTag>
      <w:r w:rsidRPr="00AF666E">
        <w:rPr>
          <w:rFonts w:ascii="Arial" w:hAnsi="Arial" w:cs="Arial"/>
          <w:sz w:val="16"/>
          <w:szCs w:val="16"/>
        </w:rPr>
        <w:t>. газетные полосы буквально пестрели многочисленными коллективными обязательствами работников сельского хозяйства, а вслед за ними – рапортами, в достоверности многих из которых сомневались даже высшие руководители государства.</w:t>
      </w:r>
    </w:p>
    <w:p w:rsidR="00DA1F05" w:rsidRPr="00AF666E" w:rsidRDefault="00DA1F05" w:rsidP="00DA1F05">
      <w:pPr>
        <w:pStyle w:val="a5"/>
        <w:spacing w:line="240" w:lineRule="auto"/>
        <w:ind w:left="-567" w:right="283"/>
        <w:jc w:val="both"/>
        <w:rPr>
          <w:rFonts w:ascii="Arial" w:hAnsi="Arial" w:cs="Arial"/>
          <w:sz w:val="16"/>
          <w:szCs w:val="16"/>
        </w:rPr>
      </w:pP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В прессе публиковались многочисленные выступления Н. Хрущева. Основная мысль их сводилась к тому, что главную причину хозяйственных трудностей и неудач он видел в недостатках руководства, неумении и нежелании некоторых руководителей хозяйств работать в полную силу.</w:t>
      </w:r>
    </w:p>
    <w:p w:rsidR="00DA1F05" w:rsidRPr="00AF666E" w:rsidRDefault="00DA1F05" w:rsidP="00DA1F05">
      <w:pPr>
        <w:pStyle w:val="a5"/>
        <w:spacing w:line="240" w:lineRule="auto"/>
        <w:ind w:left="-567" w:right="283"/>
        <w:jc w:val="both"/>
        <w:rPr>
          <w:rFonts w:ascii="Arial" w:hAnsi="Arial" w:cs="Arial"/>
          <w:sz w:val="16"/>
          <w:szCs w:val="16"/>
        </w:rPr>
      </w:pP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Тип хозяйственного руководителя, нерадиво относящегося к делу, демагога и крикуна, человека «занятого </w:t>
      </w:r>
      <w:proofErr w:type="spellStart"/>
      <w:r w:rsidRPr="00AF666E">
        <w:rPr>
          <w:rFonts w:ascii="Arial" w:hAnsi="Arial" w:cs="Arial"/>
          <w:sz w:val="16"/>
          <w:szCs w:val="16"/>
        </w:rPr>
        <w:t>бездельничанием</w:t>
      </w:r>
      <w:proofErr w:type="spellEnd"/>
      <w:r w:rsidRPr="00AF666E">
        <w:rPr>
          <w:rFonts w:ascii="Arial" w:hAnsi="Arial" w:cs="Arial"/>
          <w:sz w:val="16"/>
          <w:szCs w:val="16"/>
        </w:rPr>
        <w:t xml:space="preserve">», стал одним из ведущих образов в публицистике, фельетонах и критических статьях. Одновременно в журналистике в качестве образца, достойного подражания, появился тип хозяйственного руководителя – честного, добропорядочного, человека дела, ставящего интересы общества, государства выше </w:t>
      </w:r>
      <w:proofErr w:type="gramStart"/>
      <w:r w:rsidRPr="00AF666E">
        <w:rPr>
          <w:rFonts w:ascii="Arial" w:hAnsi="Arial" w:cs="Arial"/>
          <w:sz w:val="16"/>
          <w:szCs w:val="16"/>
        </w:rPr>
        <w:t>личных</w:t>
      </w:r>
      <w:proofErr w:type="gramEnd"/>
      <w:r w:rsidRPr="00AF666E">
        <w:rPr>
          <w:rFonts w:ascii="Arial" w:hAnsi="Arial" w:cs="Arial"/>
          <w:sz w:val="16"/>
          <w:szCs w:val="16"/>
        </w:rPr>
        <w:t xml:space="preserve"> и ведомственных. Несмотря на субъективизм в организации сельскохозяйственного производства, проводимом сверху, печать, телевидение, радио повседневно вседневно рассказывали о напряженном труде колхозников и работников совхозов, предоставляли слово новаторам, передовикам, освещали соревнование за высокие урожаи, за рост продуктивности животноводства. Но необоснованные директивы и рекомендации центра в организации и ведении сельскохозяйственного производства стали главным препятствием в осуществлении провозглашенных в </w:t>
      </w:r>
      <w:smartTag w:uri="urn:schemas-microsoft-com:office:smarttags" w:element="metricconverter">
        <w:smartTagPr>
          <w:attr w:name="ProductID" w:val="1953 г"/>
        </w:smartTagPr>
        <w:r w:rsidRPr="00AF666E">
          <w:rPr>
            <w:rFonts w:ascii="Arial" w:hAnsi="Arial" w:cs="Arial"/>
            <w:sz w:val="16"/>
            <w:szCs w:val="16"/>
          </w:rPr>
          <w:t>1953 г</w:t>
        </w:r>
      </w:smartTag>
      <w:r w:rsidRPr="00AF666E">
        <w:rPr>
          <w:rFonts w:ascii="Arial" w:hAnsi="Arial" w:cs="Arial"/>
          <w:sz w:val="16"/>
          <w:szCs w:val="16"/>
        </w:rPr>
        <w:t>. комплексных мер по выводу сельского хозяйства из продолжительного кризиса.</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Кроме того, в конце 50-х гг. по инициативе Н.С. Хрущева началась кампания по «</w:t>
      </w:r>
      <w:proofErr w:type="spellStart"/>
      <w:r w:rsidRPr="00AF666E">
        <w:rPr>
          <w:rFonts w:ascii="Arial" w:hAnsi="Arial" w:cs="Arial"/>
          <w:sz w:val="16"/>
          <w:szCs w:val="16"/>
        </w:rPr>
        <w:t>коммунизации</w:t>
      </w:r>
      <w:proofErr w:type="spellEnd"/>
      <w:r w:rsidRPr="00AF666E">
        <w:rPr>
          <w:rFonts w:ascii="Arial" w:hAnsi="Arial" w:cs="Arial"/>
          <w:sz w:val="16"/>
          <w:szCs w:val="16"/>
        </w:rPr>
        <w:t>» деревни, основной мыслью которой стала ликвидация личных подсобных хозяйств.</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Во второй половине 50-х гг. реформаторские устремления Н. Хрущева коснулись и проблем улучшения руководства индустриальной сферой. Но и здесь все делалось в спешке, без тщательно продуманной программы действий.30 марта </w:t>
      </w:r>
      <w:smartTag w:uri="urn:schemas-microsoft-com:office:smarttags" w:element="metricconverter">
        <w:smartTagPr>
          <w:attr w:name="ProductID" w:val="1957 г"/>
        </w:smartTagPr>
        <w:r w:rsidRPr="00AF666E">
          <w:rPr>
            <w:rFonts w:ascii="Arial" w:hAnsi="Arial" w:cs="Arial"/>
            <w:sz w:val="16"/>
            <w:szCs w:val="16"/>
          </w:rPr>
          <w:t>1957 г</w:t>
        </w:r>
      </w:smartTag>
      <w:r w:rsidRPr="00AF666E">
        <w:rPr>
          <w:rFonts w:ascii="Arial" w:hAnsi="Arial" w:cs="Arial"/>
          <w:sz w:val="16"/>
          <w:szCs w:val="16"/>
        </w:rPr>
        <w:t xml:space="preserve">. в печати были опубликованы для обсуждения тезисы Н. Хрущева «О дальнейшем совершенствовании организации управления промышленностью и строительством», а в начале мая был принят </w:t>
      </w:r>
      <w:proofErr w:type="gramStart"/>
      <w:r w:rsidRPr="00AF666E">
        <w:rPr>
          <w:rFonts w:ascii="Arial" w:hAnsi="Arial" w:cs="Arial"/>
          <w:sz w:val="16"/>
          <w:szCs w:val="16"/>
        </w:rPr>
        <w:t>закон по</w:t>
      </w:r>
      <w:proofErr w:type="gramEnd"/>
      <w:r w:rsidRPr="00AF666E">
        <w:rPr>
          <w:rFonts w:ascii="Arial" w:hAnsi="Arial" w:cs="Arial"/>
          <w:sz w:val="16"/>
          <w:szCs w:val="16"/>
        </w:rPr>
        <w:t xml:space="preserve"> данному вопросу. Со второй половины </w:t>
      </w:r>
      <w:smartTag w:uri="urn:schemas-microsoft-com:office:smarttags" w:element="metricconverter">
        <w:smartTagPr>
          <w:attr w:name="ProductID" w:val="1957 г"/>
        </w:smartTagPr>
        <w:r w:rsidRPr="00AF666E">
          <w:rPr>
            <w:rFonts w:ascii="Arial" w:hAnsi="Arial" w:cs="Arial"/>
            <w:sz w:val="16"/>
            <w:szCs w:val="16"/>
          </w:rPr>
          <w:t>1957 г</w:t>
        </w:r>
      </w:smartTag>
      <w:r w:rsidRPr="00AF666E">
        <w:rPr>
          <w:rFonts w:ascii="Arial" w:hAnsi="Arial" w:cs="Arial"/>
          <w:sz w:val="16"/>
          <w:szCs w:val="16"/>
        </w:rPr>
        <w:t xml:space="preserve">. стал осуществляться переход от отраслевого к территориальному принципу управления промышленностью. Экономическая реформа предусматривала упразднение большей части министерств, создание Советов народного хозяйства экономических районов. С их помощью предполагались проведение децентрализации управления, создание условий для обеспечения действенного </w:t>
      </w:r>
      <w:proofErr w:type="gramStart"/>
      <w:r w:rsidRPr="00AF666E">
        <w:rPr>
          <w:rFonts w:ascii="Arial" w:hAnsi="Arial" w:cs="Arial"/>
          <w:sz w:val="16"/>
          <w:szCs w:val="16"/>
        </w:rPr>
        <w:t>контроля за</w:t>
      </w:r>
      <w:proofErr w:type="gramEnd"/>
      <w:r w:rsidRPr="00AF666E">
        <w:rPr>
          <w:rFonts w:ascii="Arial" w:hAnsi="Arial" w:cs="Arial"/>
          <w:sz w:val="16"/>
          <w:szCs w:val="16"/>
        </w:rPr>
        <w:t xml:space="preserve"> работой хозяйственных органов снизу, обеспечение комплексного развития экономики в пределах конкретного региона и т.д.</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Страницы газет конца 50-х гг. были полны сообщений об успехах экономической реформы, о том, что благодаря совнархозам не только выполнялись, но и перевыполнялись задания по выпуску продукции для нужд республики, края, области.</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Пятилетние планы, семилетка – центральные темы советской прессы. Большинство периодических изданий стремились разъяснить суть государственных народнохозяйственных программ, показать усилия трудовых коллективов, прилагаемые для их выполнения, то новое, что рождалось в борьбе за пятилетки, семилетку. Печать поддерживала инициативу передовиков, новаторов промышленности и сельского хозяйства.</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Обогатилось новыми выпусками радиовещание. Стремясь шире освещать политическую, экономическую и культурную жизнь советского общества, Всесоюзное радио ввело выпуски «Время, события, люди», «Глобус», «Собеседник», «Трибуна новаторского опыта», «Репортер на заводах и стройках» и др.</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Процессы, происходившие в экономической и социально-политической жизни страны, вызвали к жизни новые телевизионные передачи – журналы. В 1956–1958 гг. Центральная студия телевидения начинает регулярную трансляцию телевизионных журналов «Знание», «Клуб интересных встреч», «Для вас, женщины», «Молодость» и др.</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Совместное функционирование радио и телевидения в рамках одной организационной структуры оказывало не только позитивное воздействие на телевидение. Телевизионный экран захлестнул поток речей, выступлений, лекций, бесед, собеседований. Работники телевидения встали на легкий, но неверный путь слепого подражания радиовещанию. Однако проявилась и другая крайность. Нашлись сторонники чисто кинематографической формы передачи новостей, стремившихся вообще обойтись без слова. Но сама жизнь отвергла и тех и других. Природа телевидения требовала адекватного сочетания слова и изображения. И как показали новые телевизионные журналы, и то и другое должно обладать особыми, специфическими – телевизионными – качествами. В качестве примера следует назвать новые телевизионные информационные программы «Эстафета новостей», «Время», «Сегодня в мире», «Новости» и др.</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Во второй половине 50-х – начале 60-х гг. печать обращалась к многообразным жанрам и формам, чтобы показать широкий спектр проблем, связанных с осуществлением экономической реформы. Центральные и местные газеты публиковали постановочные статьи, теоретические консультации, экономические обзоры, обозрения, ответы на вопросы читателей, экономические заочные конференции и др. Ведущие издания – «Правда», «Известия», «Экономическая газета», «Сельская жизнь», многие республиканские газеты – всесторонне освещали важнейшие экономические проблемы реформы. Однако как признала «Правда» в одном из своих выступлений в мае </w:t>
      </w:r>
      <w:smartTag w:uri="urn:schemas-microsoft-com:office:smarttags" w:element="metricconverter">
        <w:smartTagPr>
          <w:attr w:name="ProductID" w:val="1962 г"/>
        </w:smartTagPr>
        <w:r w:rsidRPr="00AF666E">
          <w:rPr>
            <w:rFonts w:ascii="Arial" w:hAnsi="Arial" w:cs="Arial"/>
            <w:sz w:val="16"/>
            <w:szCs w:val="16"/>
          </w:rPr>
          <w:t>1962 г</w:t>
        </w:r>
      </w:smartTag>
      <w:r w:rsidRPr="00AF666E">
        <w:rPr>
          <w:rFonts w:ascii="Arial" w:hAnsi="Arial" w:cs="Arial"/>
          <w:sz w:val="16"/>
          <w:szCs w:val="16"/>
        </w:rPr>
        <w:t xml:space="preserve">., реорганизация управления промышленностью наряду с известными положительными результатами не достигла поставленных целей. </w:t>
      </w:r>
      <w:proofErr w:type="gramStart"/>
      <w:r w:rsidRPr="00AF666E">
        <w:rPr>
          <w:rFonts w:ascii="Arial" w:hAnsi="Arial" w:cs="Arial"/>
          <w:sz w:val="16"/>
          <w:szCs w:val="16"/>
        </w:rPr>
        <w:t>На деятельности предприятий отрицательно сказывались</w:t>
      </w:r>
      <w:proofErr w:type="gramEnd"/>
      <w:r w:rsidRPr="00AF666E">
        <w:rPr>
          <w:rFonts w:ascii="Arial" w:hAnsi="Arial" w:cs="Arial"/>
          <w:sz w:val="16"/>
          <w:szCs w:val="16"/>
        </w:rPr>
        <w:t xml:space="preserve"> непрерывные перестройки и реорганизации, которые вели к частой смене руководящих кадров. Не только в центральной, но и в местной печати все чаще стала звучать мысль о том, что управление промышленностью по территориальному признаку через совнархозы сдерживало развитие отраслевой специализации и производственных связей между предприятиями различных экономических районов страны. Оно привело к раздроблению и многоступенчатости руководства.</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Материалы центральной и местной печати рассказывали о росте материального благополучия советских людей, о строительстве новых жилых массивов, об огромных достижениях советской науки в области использования атомной энергии в мирных целях, об освоении космического пространства. Публиковались многочисленные репортажи о запусках первых искусственных спутников Земли.</w:t>
      </w:r>
    </w:p>
    <w:p w:rsidR="00DA1F05" w:rsidRPr="00AF666E" w:rsidRDefault="00DA1F05" w:rsidP="00DA1F05">
      <w:pPr>
        <w:pStyle w:val="a5"/>
        <w:spacing w:line="240" w:lineRule="auto"/>
        <w:ind w:left="-567" w:right="283"/>
        <w:jc w:val="both"/>
        <w:rPr>
          <w:rFonts w:ascii="Arial" w:hAnsi="Arial" w:cs="Arial"/>
          <w:sz w:val="16"/>
          <w:szCs w:val="16"/>
        </w:rPr>
      </w:pP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Разворачивавшаяся экономическая реформа стала предметом внимания средств массовой информации. В газетах постоянное место заняли рубрики и отделы: </w:t>
      </w:r>
      <w:proofErr w:type="gramStart"/>
      <w:r w:rsidRPr="00AF666E">
        <w:rPr>
          <w:rFonts w:ascii="Arial" w:hAnsi="Arial" w:cs="Arial"/>
          <w:sz w:val="16"/>
          <w:szCs w:val="16"/>
        </w:rPr>
        <w:t xml:space="preserve">«На экономические темы», «Проблемы технического прогресса», «Проблемы экономики сельского хозяйства», «Люди высокого долга» и др. В газетных публикациях рассказывалось о введении государственной аттестации продукции с присвоением Знака качества, о переходе ряда предприятий на работу по методу коллектива </w:t>
      </w:r>
      <w:proofErr w:type="spellStart"/>
      <w:r w:rsidRPr="00AF666E">
        <w:rPr>
          <w:rFonts w:ascii="Arial" w:hAnsi="Arial" w:cs="Arial"/>
          <w:sz w:val="16"/>
          <w:szCs w:val="16"/>
        </w:rPr>
        <w:t>Щекинского</w:t>
      </w:r>
      <w:proofErr w:type="spellEnd"/>
      <w:r w:rsidRPr="00AF666E">
        <w:rPr>
          <w:rFonts w:ascii="Arial" w:hAnsi="Arial" w:cs="Arial"/>
          <w:sz w:val="16"/>
          <w:szCs w:val="16"/>
        </w:rPr>
        <w:t xml:space="preserve"> комбината, который внедрил у себя новый экономический принцип, позволяющий соединить общественные и личные интересы трудящихся, о повышении эффективности промышленного производства, важности научно-технической</w:t>
      </w:r>
      <w:proofErr w:type="gramEnd"/>
      <w:r w:rsidRPr="00AF666E">
        <w:rPr>
          <w:rFonts w:ascii="Arial" w:hAnsi="Arial" w:cs="Arial"/>
          <w:sz w:val="16"/>
          <w:szCs w:val="16"/>
        </w:rPr>
        <w:t xml:space="preserve"> революции, механизации, автоматизации производства и о других экономических вопросах.</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И все же надежды, возлагавшиеся на быстрое улучшение положения дел в экономике, не сбывались. Хозяйственная реформа в силу экстенсивного развития экономики не получила своего дальнейшего логического продолжения, не реализовывались ее основные положения. К началу 70-х гг. в экономике еще ощущалось действие реформы </w:t>
      </w:r>
      <w:smartTag w:uri="urn:schemas-microsoft-com:office:smarttags" w:element="metricconverter">
        <w:smartTagPr>
          <w:attr w:name="ProductID" w:val="1965 г"/>
        </w:smartTagPr>
        <w:r w:rsidRPr="00AF666E">
          <w:rPr>
            <w:rFonts w:ascii="Arial" w:hAnsi="Arial" w:cs="Arial"/>
            <w:sz w:val="16"/>
            <w:szCs w:val="16"/>
          </w:rPr>
          <w:t>1965 г</w:t>
        </w:r>
      </w:smartTag>
      <w:r w:rsidRPr="00AF666E">
        <w:rPr>
          <w:rFonts w:ascii="Arial" w:hAnsi="Arial" w:cs="Arial"/>
          <w:sz w:val="16"/>
          <w:szCs w:val="16"/>
        </w:rPr>
        <w:t xml:space="preserve">., но сила воздействия ее становилась все меньше. Причин было много. Но о них, по сути, никто не говорил. Лишь иногда со страниц «Экономической </w:t>
      </w:r>
      <w:r w:rsidRPr="00AF666E">
        <w:rPr>
          <w:rFonts w:ascii="Arial" w:hAnsi="Arial" w:cs="Arial"/>
          <w:sz w:val="16"/>
          <w:szCs w:val="16"/>
        </w:rPr>
        <w:lastRenderedPageBreak/>
        <w:t>жизни» звучали мысли о том, что деятельность машиностроительных, энергетических министерств, министерств, производящих товары народного потребления, других отраслевых ведомств, а также планово-финансовых органов хозяйственного управления не увязана достаточно с механизмом экономической реформы. Газета приводила факты использования министерствами и ведомствами административных методов руководства, которые вели к усилению нараставшей отраслевой раздробленности общественного производства. При всей сдержанности выступлений газета касалась фактов, свидетельствовавших о сокращении объема производства, снижавшемся уровне производительности труда и фондоотдачи, эффективности капиталовложений. Однако ни «Экономическая жизнь», ни другие издания не могли прямо заявить о том, что экономический потенциал страны все больше падает.</w:t>
      </w:r>
    </w:p>
    <w:p w:rsidR="00DA1F05" w:rsidRPr="00AF666E" w:rsidRDefault="00DA1F05" w:rsidP="00DA1F05">
      <w:pPr>
        <w:pStyle w:val="a5"/>
        <w:spacing w:line="240" w:lineRule="auto"/>
        <w:ind w:left="-567" w:right="283"/>
        <w:jc w:val="both"/>
        <w:rPr>
          <w:rFonts w:ascii="Arial" w:hAnsi="Arial" w:cs="Arial"/>
          <w:sz w:val="16"/>
          <w:szCs w:val="16"/>
        </w:rPr>
      </w:pP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Во всех сферах жизни нарастали негативные процессы. </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Во второй половине </w:t>
      </w:r>
      <w:smartTag w:uri="urn:schemas-microsoft-com:office:smarttags" w:element="metricconverter">
        <w:smartTagPr>
          <w:attr w:name="ProductID" w:val="1979 г"/>
        </w:smartTagPr>
        <w:r w:rsidRPr="00AF666E">
          <w:rPr>
            <w:rFonts w:ascii="Arial" w:hAnsi="Arial" w:cs="Arial"/>
            <w:sz w:val="16"/>
            <w:szCs w:val="16"/>
          </w:rPr>
          <w:t>1979 г</w:t>
        </w:r>
      </w:smartTag>
      <w:r w:rsidRPr="00AF666E">
        <w:rPr>
          <w:rFonts w:ascii="Arial" w:hAnsi="Arial" w:cs="Arial"/>
          <w:sz w:val="16"/>
          <w:szCs w:val="16"/>
        </w:rPr>
        <w:t>. в редакционных и проблемных статьях, публиковавшихся в «Правде», «Экономической жизни», «Социалистической индустрии» и касавшихся дальнейшего реформирования экономики, особые надежды возлагались на стимулирование роста технического уровня производства, улучшение качества продукции, усиление хозрасчетных отношений и другие экономические рычаги. Предполагалось полностью отказаться от такого показателя, как «валовая» продукция, искажавшего реальное положение дел в сфере производства.</w:t>
      </w:r>
    </w:p>
    <w:p w:rsidR="00DA1F05" w:rsidRPr="00AF666E" w:rsidRDefault="00DA1F05" w:rsidP="00DA1F05">
      <w:pPr>
        <w:pStyle w:val="a5"/>
        <w:spacing w:line="240" w:lineRule="auto"/>
        <w:ind w:left="-567" w:right="283"/>
        <w:jc w:val="both"/>
        <w:rPr>
          <w:rFonts w:ascii="Arial" w:hAnsi="Arial" w:cs="Arial"/>
          <w:sz w:val="16"/>
          <w:szCs w:val="16"/>
        </w:rPr>
      </w:pP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Однако первые шаги экономической реформы, стимулировавшей технический прогресс, оказались малопродуктивными. Для показа мнимых успехов в экономике и других сферах жизни страны широкое распространение получила практика произвольного манипулирования информацией. В прессе публиковались материалы Центрального и </w:t>
      </w:r>
      <w:proofErr w:type="gramStart"/>
      <w:r w:rsidRPr="00AF666E">
        <w:rPr>
          <w:rFonts w:ascii="Arial" w:hAnsi="Arial" w:cs="Arial"/>
          <w:sz w:val="16"/>
          <w:szCs w:val="16"/>
        </w:rPr>
        <w:t>республиканских</w:t>
      </w:r>
      <w:proofErr w:type="gramEnd"/>
      <w:r w:rsidRPr="00AF666E">
        <w:rPr>
          <w:rFonts w:ascii="Arial" w:hAnsi="Arial" w:cs="Arial"/>
          <w:sz w:val="16"/>
          <w:szCs w:val="16"/>
        </w:rPr>
        <w:t xml:space="preserve"> </w:t>
      </w:r>
      <w:proofErr w:type="spellStart"/>
      <w:r w:rsidRPr="00AF666E">
        <w:rPr>
          <w:rFonts w:ascii="Arial" w:hAnsi="Arial" w:cs="Arial"/>
          <w:sz w:val="16"/>
          <w:szCs w:val="16"/>
        </w:rPr>
        <w:t>статуправлений</w:t>
      </w:r>
      <w:proofErr w:type="spellEnd"/>
      <w:r w:rsidRPr="00AF666E">
        <w:rPr>
          <w:rFonts w:ascii="Arial" w:hAnsi="Arial" w:cs="Arial"/>
          <w:sz w:val="16"/>
          <w:szCs w:val="16"/>
        </w:rPr>
        <w:t>, далекие от правды жизни. На эти статистические данные опирались печать, телевидение и радио, расхваливая успехи «развитого социализма». Безусловно, определенные изменения в системе хозяйствования происходили. Но они не могли удержать страну от надвигавшегося экономического кризиса.</w:t>
      </w: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 xml:space="preserve">Билет № 5 </w:t>
      </w:r>
    </w:p>
    <w:p w:rsidR="00DA1F05" w:rsidRPr="00AF666E" w:rsidRDefault="00DA1F05" w:rsidP="00DA1F05">
      <w:pPr>
        <w:pStyle w:val="a5"/>
        <w:numPr>
          <w:ilvl w:val="0"/>
          <w:numId w:val="7"/>
        </w:numPr>
        <w:spacing w:after="0" w:line="240" w:lineRule="auto"/>
        <w:ind w:left="-567" w:right="283"/>
        <w:jc w:val="both"/>
        <w:rPr>
          <w:rFonts w:ascii="Arial" w:eastAsia="Times New Roman" w:hAnsi="Arial" w:cs="Arial"/>
          <w:b/>
          <w:sz w:val="16"/>
          <w:szCs w:val="16"/>
          <w:lang w:eastAsia="ru-RU"/>
        </w:rPr>
      </w:pPr>
      <w:r w:rsidRPr="00AF666E">
        <w:rPr>
          <w:rFonts w:ascii="Arial" w:hAnsi="Arial" w:cs="Arial"/>
          <w:b/>
          <w:sz w:val="16"/>
          <w:szCs w:val="16"/>
        </w:rPr>
        <w:t>Формы массовой работы СМИ в годы Великой Отечественной войны.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Годы Великой Отечественной войны вызвали к жизни различные формы и методы работы советской журналистики, усиливавшие ее воздействие на массы. Многие редакции и военные журналисты были тесно связаны с бойцами и командирами, с рабочими, колхозниками, вели с ними переписку, привлекали к участию в работе газет и на радио.</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Укрепление связей солдатских газет с читателями способствовало росту числа авторов. Так, редакция армейской газеты «Боевое знамя» за август – октябрь 1943 г. получила 798 писем, из них 618 было опубликовано. «Правда» постоянно переписывалась с тружениками тыла и воинами, сражавшимися на фронте. За годы войны она получила свыше 400 тысяч писем, значительная часть которых была опубликована как отражение неразрывного единства фронта и тыла.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Одним из ярких проявлений участия тысяч людей в деятельности прессы, в создании специальных подборок и программ стали передачи по радио писем на фронт и с фронта. Уже </w:t>
      </w:r>
      <w:proofErr w:type="gramStart"/>
      <w:r w:rsidRPr="00AF666E">
        <w:rPr>
          <w:rFonts w:ascii="Arial" w:eastAsia="Times New Roman" w:hAnsi="Arial" w:cs="Arial"/>
          <w:sz w:val="16"/>
          <w:szCs w:val="16"/>
          <w:lang w:eastAsia="ru-RU"/>
        </w:rPr>
        <w:t>в первые</w:t>
      </w:r>
      <w:proofErr w:type="gramEnd"/>
      <w:r w:rsidRPr="00AF666E">
        <w:rPr>
          <w:rFonts w:ascii="Arial" w:eastAsia="Times New Roman" w:hAnsi="Arial" w:cs="Arial"/>
          <w:sz w:val="16"/>
          <w:szCs w:val="16"/>
          <w:lang w:eastAsia="ru-RU"/>
        </w:rPr>
        <w:t xml:space="preserve"> дни войны в адрес Московского радио начали поступать письма от рабочих и колхозников, обращенные к близким и знакомым, находящимся в Советской Армии. Объединив эти письма в цикл «Письма на фронт», Центральное радио с 9 июля 1941 г. ввело ежедневные передачи «Письма на фронт». С августа начали выходить в эфир передачи «Письма с фронта». Эти циклы готовила специальная редакция Всесоюзного радио. За годы войны Радиокомитет получил около 2 млн. писем, позволивших создать свыше 8 тысяч передач «Письма на фронт» и «Письма с фронта».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Большое распространение в годы войны получили </w:t>
      </w:r>
      <w:proofErr w:type="spellStart"/>
      <w:r w:rsidRPr="00AF666E">
        <w:rPr>
          <w:rFonts w:ascii="Arial" w:eastAsia="Times New Roman" w:hAnsi="Arial" w:cs="Arial"/>
          <w:sz w:val="16"/>
          <w:szCs w:val="16"/>
          <w:lang w:eastAsia="ru-RU"/>
        </w:rPr>
        <w:t>радиомитинги</w:t>
      </w:r>
      <w:proofErr w:type="spellEnd"/>
      <w:r w:rsidRPr="00AF666E">
        <w:rPr>
          <w:rFonts w:ascii="Arial" w:eastAsia="Times New Roman" w:hAnsi="Arial" w:cs="Arial"/>
          <w:sz w:val="16"/>
          <w:szCs w:val="16"/>
          <w:lang w:eastAsia="ru-RU"/>
        </w:rPr>
        <w:t>: в честь 24-й годовщины Октября, в защиту детей от фашистского варварства, антифашистский митинг работников литературы и искусства, Всесоюзный митинг женщин-матерей и жен фронтовиков и др.; обнародование по радио патриотических писем и другие формы.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9 декабря 1942 г. Всесоюзное радио передало письмо колхозников и колхозниц </w:t>
      </w:r>
      <w:proofErr w:type="spellStart"/>
      <w:r w:rsidRPr="00AF666E">
        <w:rPr>
          <w:rFonts w:ascii="Arial" w:eastAsia="Times New Roman" w:hAnsi="Arial" w:cs="Arial"/>
          <w:sz w:val="16"/>
          <w:szCs w:val="16"/>
          <w:lang w:eastAsia="ru-RU"/>
        </w:rPr>
        <w:t>тамбовщины</w:t>
      </w:r>
      <w:proofErr w:type="spellEnd"/>
      <w:r w:rsidRPr="00AF666E">
        <w:rPr>
          <w:rFonts w:ascii="Arial" w:eastAsia="Times New Roman" w:hAnsi="Arial" w:cs="Arial"/>
          <w:sz w:val="16"/>
          <w:szCs w:val="16"/>
          <w:lang w:eastAsia="ru-RU"/>
        </w:rPr>
        <w:t xml:space="preserve"> о строительстве танковой колонны. На следующий день оно было опубликовано в центральной печати. Это письмо положило начало патриотическому движению по сбору средств на вооружение Красной Армии и Военно-Морского флота.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Распространенной формой массовой работы в годы войны оставались выездные редакции. 25 ноября 1941 г. Центральное радио создало выездную редакцию фронтового вещания «Говорит фронт». Более 30 выездных редакций «Правды» работало в различных пунктах страны; 38 выездных редакций организовала «Комсомольская правда». Они выпустили 2884 номера газеты общим тиражом 6 млн. экз.</w:t>
      </w:r>
    </w:p>
    <w:p w:rsidR="00DA1F05" w:rsidRPr="00AF666E" w:rsidRDefault="00DA1F05" w:rsidP="00DA1F05">
      <w:pPr>
        <w:pStyle w:val="a3"/>
        <w:ind w:left="-567" w:right="283"/>
        <w:jc w:val="both"/>
        <w:rPr>
          <w:rFonts w:ascii="Arial" w:hAnsi="Arial" w:cs="Arial"/>
          <w:b/>
          <w:sz w:val="16"/>
          <w:szCs w:val="16"/>
        </w:rPr>
      </w:pPr>
      <w:r w:rsidRPr="00AF666E">
        <w:rPr>
          <w:rFonts w:ascii="Arial" w:hAnsi="Arial" w:cs="Arial"/>
          <w:b/>
          <w:sz w:val="16"/>
          <w:szCs w:val="16"/>
        </w:rPr>
        <w:t>2) Статья Сталина «Головокружение от успехов» как отражение недостатков печати в годы коллективизации.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2 марта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xml:space="preserve">. «Правда» опубликовала статью Сталина «Головокружение от успехов», в которой совершенно правильно были вскрыты причины ошибок в коллективизации. Но о своей вине в допущенных перегибах он не </w:t>
      </w:r>
      <w:proofErr w:type="gramStart"/>
      <w:r w:rsidRPr="00AF666E">
        <w:rPr>
          <w:rFonts w:ascii="Arial" w:hAnsi="Arial" w:cs="Arial"/>
          <w:sz w:val="16"/>
          <w:szCs w:val="16"/>
        </w:rPr>
        <w:t>проронил</w:t>
      </w:r>
      <w:proofErr w:type="gramEnd"/>
      <w:r w:rsidRPr="00AF666E">
        <w:rPr>
          <w:rFonts w:ascii="Arial" w:hAnsi="Arial" w:cs="Arial"/>
          <w:sz w:val="16"/>
          <w:szCs w:val="16"/>
        </w:rPr>
        <w:t xml:space="preserve"> ни слова.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Решение задачи коллективизации осуществлялось за счет раскулачивания не только кулаков, но и середняков, всех, кто не хотел идти в колхоз (в некоторых районах раскулаченные составляли 10-15 процентов населения, а коллективизация за несколько дней «вырастала» с 10 до 90 процентов). Насилие было основным методом объединения в колхозы. Крестьянство ответило массовым недовольством и открытыми выступлениями. Перед лицом фактически развертывающейся гражданской войны сталинское руководство решило сманеврировать: были осуждены так называемые «перегибы» в коллективизации и раскулачивании, предлагалось, в частности, пересмотреть отношение к середняку, допускалось в отдельных областях как временная мера прекращение на время сева расселения кулаков, запрещалось без санкции ОГПУ (центра) посылать войска в районы крестьянских выступлений.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В своей статье Сталин осудил многочисленные случаи нарушения принципа добровольности при организации колхозов, «чиновничье декретирование колхозного движения». Он критиковал излишнюю «ретивость» в деле раскулачивания, жертвами которого стали многие середняки. Обобществлению часто подвергался мелкий скот, птица, инвентарь, постройки. Необходимо было остановить это «головокружение от успехов» и покончить с «бумажными колхозами, которых еще нет в действительности, но о </w:t>
      </w:r>
      <w:proofErr w:type="gramStart"/>
      <w:r w:rsidRPr="00AF666E">
        <w:rPr>
          <w:rFonts w:ascii="Arial" w:hAnsi="Arial" w:cs="Arial"/>
          <w:sz w:val="16"/>
          <w:szCs w:val="16"/>
        </w:rPr>
        <w:t>существовании</w:t>
      </w:r>
      <w:proofErr w:type="gramEnd"/>
      <w:r w:rsidRPr="00AF666E">
        <w:rPr>
          <w:rFonts w:ascii="Arial" w:hAnsi="Arial" w:cs="Arial"/>
          <w:sz w:val="16"/>
          <w:szCs w:val="16"/>
        </w:rPr>
        <w:t xml:space="preserve"> которых имеется куча хвастливых резолюций».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статье, в частности, Сталин писал: «...Успехи имеют и свою теневую сторону, особенно когда они достаются сравнительно «легко», в порядке, так сказать, «неожиданности». Такие успехи иногда прививают дух самомнения и зазнайства: «Мы всё можем!», «Нам всё нипочем!» Они, эти успехи, нередко пьянят людей, причем у людей начинает кружиться, голова от успехов, теряется чувство меры, теряется способность понимания действительности, появляется стремление переоценить свои силы и недооценить силы противника, появляются авантюристические попытки «в два счета» разрешить все вопросы социалистического строительства».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статье, однако, абсолютно отсутствовала самокритика, а вся ответственность за допущенные ошибки возлагалась на местное руководство. Ни в коей мере не вставал вопрос о пересмотре самого принципа коллективизации. Эффект от статьи, вслед за которой 14 марта появилось постановление ЦК ВК</w:t>
      </w:r>
      <w:proofErr w:type="gramStart"/>
      <w:r w:rsidRPr="00AF666E">
        <w:rPr>
          <w:rFonts w:ascii="Arial" w:hAnsi="Arial" w:cs="Arial"/>
          <w:sz w:val="16"/>
          <w:szCs w:val="16"/>
        </w:rPr>
        <w:t>П(</w:t>
      </w:r>
      <w:proofErr w:type="gramEnd"/>
      <w:r w:rsidRPr="00AF666E">
        <w:rPr>
          <w:rFonts w:ascii="Arial" w:hAnsi="Arial" w:cs="Arial"/>
          <w:sz w:val="16"/>
          <w:szCs w:val="16"/>
        </w:rPr>
        <w:t>б) «О борьбе против искривления партийной линии в колхозном движении», сказался немедленно. Пока местные партийные кадры пребывали в полном смятении, начался массовый выход крестьян из колхозов (только в марте 1930 года - пять миллионов человек). Постановление о раскулачивании, принятое одновременно с переходом к сплошной коллективизации ЦК ВК</w:t>
      </w:r>
      <w:proofErr w:type="gramStart"/>
      <w:r w:rsidRPr="00AF666E">
        <w:rPr>
          <w:rFonts w:ascii="Arial" w:hAnsi="Arial" w:cs="Arial"/>
          <w:sz w:val="16"/>
          <w:szCs w:val="16"/>
        </w:rPr>
        <w:t>П(</w:t>
      </w:r>
      <w:proofErr w:type="gramEnd"/>
      <w:r w:rsidRPr="00AF666E">
        <w:rPr>
          <w:rFonts w:ascii="Arial" w:hAnsi="Arial" w:cs="Arial"/>
          <w:sz w:val="16"/>
          <w:szCs w:val="16"/>
        </w:rPr>
        <w:t>б) в постановлении от 5 января 1930 года, так и не отменили. Отступление от первых «успехов» было кратким перемирием. К осени 1930 года, после засыпки урожая в закрома, колхозное наступление возобновилось.</w:t>
      </w:r>
    </w:p>
    <w:p w:rsidR="00DA1F05" w:rsidRPr="00AF666E" w:rsidRDefault="00DA1F05" w:rsidP="00DA1F05">
      <w:pPr>
        <w:pStyle w:val="a5"/>
        <w:spacing w:after="0"/>
        <w:ind w:right="283"/>
        <w:rPr>
          <w:rFonts w:ascii="Arial" w:hAnsi="Arial" w:cs="Arial"/>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DA1F05" w:rsidRPr="00AF666E" w:rsidRDefault="00DA1F05" w:rsidP="00DA1F05">
      <w:pPr>
        <w:pStyle w:val="a3"/>
        <w:ind w:left="-567" w:right="283"/>
        <w:jc w:val="both"/>
        <w:rPr>
          <w:rFonts w:ascii="Arial" w:hAnsi="Arial" w:cs="Arial"/>
          <w:b/>
          <w:sz w:val="16"/>
          <w:szCs w:val="16"/>
        </w:rPr>
      </w:pPr>
      <w:r w:rsidRPr="00AF666E">
        <w:rPr>
          <w:rFonts w:ascii="Arial" w:hAnsi="Arial" w:cs="Arial"/>
          <w:b/>
          <w:sz w:val="16"/>
          <w:szCs w:val="16"/>
        </w:rPr>
        <w:lastRenderedPageBreak/>
        <w:t>Билет №6</w:t>
      </w:r>
    </w:p>
    <w:p w:rsidR="00DA1F05" w:rsidRPr="00AF666E" w:rsidRDefault="00DA1F05" w:rsidP="00DA1F05">
      <w:pPr>
        <w:pStyle w:val="a3"/>
        <w:ind w:left="-567" w:right="283"/>
        <w:jc w:val="both"/>
        <w:rPr>
          <w:rFonts w:ascii="Arial" w:hAnsi="Arial" w:cs="Arial"/>
          <w:sz w:val="16"/>
          <w:szCs w:val="16"/>
        </w:rPr>
      </w:pPr>
    </w:p>
    <w:p w:rsidR="00DA1F05" w:rsidRPr="00AF666E" w:rsidRDefault="00DA1F05" w:rsidP="00DA1F05">
      <w:pPr>
        <w:pStyle w:val="a3"/>
        <w:ind w:left="-567" w:right="283"/>
        <w:jc w:val="both"/>
        <w:rPr>
          <w:rFonts w:ascii="Arial" w:hAnsi="Arial" w:cs="Arial"/>
          <w:b/>
          <w:sz w:val="16"/>
          <w:szCs w:val="16"/>
        </w:rPr>
      </w:pPr>
      <w:r w:rsidRPr="00AF666E">
        <w:rPr>
          <w:rFonts w:ascii="Arial" w:hAnsi="Arial" w:cs="Arial"/>
          <w:b/>
          <w:sz w:val="16"/>
          <w:szCs w:val="16"/>
        </w:rPr>
        <w:t>1) Журналистика русского зарубежья в годы Великой Отечественной войны.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Нападение Германии на СССР в </w:t>
      </w:r>
      <w:smartTag w:uri="urn:schemas-microsoft-com:office:smarttags" w:element="metricconverter">
        <w:smartTagPr>
          <w:attr w:name="ProductID" w:val="1941 г"/>
        </w:smartTagPr>
        <w:r w:rsidRPr="00AF666E">
          <w:rPr>
            <w:rFonts w:ascii="Arial" w:hAnsi="Arial" w:cs="Arial"/>
            <w:sz w:val="16"/>
            <w:szCs w:val="16"/>
          </w:rPr>
          <w:t>1941 г</w:t>
        </w:r>
      </w:smartTag>
      <w:r w:rsidRPr="00AF666E">
        <w:rPr>
          <w:rFonts w:ascii="Arial" w:hAnsi="Arial" w:cs="Arial"/>
          <w:sz w:val="16"/>
          <w:szCs w:val="16"/>
        </w:rPr>
        <w:t xml:space="preserve">. внесло раскол в русскую эмиграцию. Часть ее выступила в поддержку Германии под лозунгом освобождения русского народа от большевистского ига и сотрудничала с вермахтом. Другая часть, </w:t>
      </w:r>
      <w:proofErr w:type="spellStart"/>
      <w:proofErr w:type="gramStart"/>
      <w:r w:rsidRPr="00AF666E">
        <w:rPr>
          <w:rFonts w:ascii="Arial" w:hAnsi="Arial" w:cs="Arial"/>
          <w:sz w:val="16"/>
          <w:szCs w:val="16"/>
        </w:rPr>
        <w:t>патриотически</w:t>
      </w:r>
      <w:proofErr w:type="spellEnd"/>
      <w:r w:rsidRPr="00AF666E">
        <w:rPr>
          <w:rFonts w:ascii="Arial" w:hAnsi="Arial" w:cs="Arial"/>
          <w:sz w:val="16"/>
          <w:szCs w:val="16"/>
        </w:rPr>
        <w:t xml:space="preserve"> настроенная</w:t>
      </w:r>
      <w:proofErr w:type="gramEnd"/>
      <w:r w:rsidRPr="00AF666E">
        <w:rPr>
          <w:rFonts w:ascii="Arial" w:hAnsi="Arial" w:cs="Arial"/>
          <w:sz w:val="16"/>
          <w:szCs w:val="16"/>
        </w:rPr>
        <w:t>, отказалась от предложений немцев пойти к ним на службу. Многие русские участвовали в рядах Сопротивления, в партизанском движении. Русские военные издания во Франции, Югославии, Чехословакии и других странах, захваченных Германией, перестали выходить, так как германские оккупационные власти приостановили деятельность организаций, издававших их.</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Нельзя не отметить, что в годы войны все чаще проявляется солидарность с Советской Россией в публицистике русского зарубежья. Поистине гимном «боевой мощи Красной армии» стала статья П.Н. Милюкова «Правда о </w:t>
      </w:r>
      <w:proofErr w:type="spellStart"/>
      <w:r w:rsidRPr="00AF666E">
        <w:rPr>
          <w:rFonts w:ascii="Arial" w:hAnsi="Arial" w:cs="Arial"/>
          <w:sz w:val="16"/>
          <w:szCs w:val="16"/>
        </w:rPr>
        <w:t>большивизме</w:t>
      </w:r>
      <w:proofErr w:type="spellEnd"/>
      <w:r w:rsidRPr="00AF666E">
        <w:rPr>
          <w:rFonts w:ascii="Arial" w:hAnsi="Arial" w:cs="Arial"/>
          <w:sz w:val="16"/>
          <w:szCs w:val="16"/>
        </w:rPr>
        <w:t>», посвященная победе советских войск под Сталинградом и опубликованная в газете «Русский патриот», издававшейся в Париже с 1943 по 1945 год.</w:t>
      </w:r>
    </w:p>
    <w:p w:rsidR="00DA1F05" w:rsidRPr="00AF666E" w:rsidRDefault="00DA1F05" w:rsidP="00DA1F05">
      <w:pPr>
        <w:pStyle w:val="a3"/>
        <w:ind w:left="-567" w:right="283"/>
        <w:jc w:val="both"/>
        <w:rPr>
          <w:rFonts w:ascii="Arial" w:hAnsi="Arial" w:cs="Arial"/>
          <w:sz w:val="16"/>
          <w:szCs w:val="16"/>
        </w:rPr>
      </w:pPr>
      <w:proofErr w:type="gramStart"/>
      <w:r w:rsidRPr="00AF666E">
        <w:rPr>
          <w:rFonts w:ascii="Arial" w:hAnsi="Arial" w:cs="Arial"/>
          <w:sz w:val="16"/>
          <w:szCs w:val="16"/>
        </w:rPr>
        <w:t>Русская патриотическая зарубежная пресса: газеты "Русский патриот" и "Советский патриот" (Франция), журнал "Русская земля" (Аргентина).</w:t>
      </w:r>
      <w:proofErr w:type="gramEnd"/>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"Новый журнал" (Нью-Йорк, с </w:t>
      </w:r>
      <w:smartTag w:uri="urn:schemas-microsoft-com:office:smarttags" w:element="metricconverter">
        <w:smartTagPr>
          <w:attr w:name="ProductID" w:val="1942 г"/>
        </w:smartTagPr>
        <w:r w:rsidRPr="00AF666E">
          <w:rPr>
            <w:rFonts w:ascii="Arial" w:hAnsi="Arial" w:cs="Arial"/>
            <w:sz w:val="16"/>
            <w:szCs w:val="16"/>
          </w:rPr>
          <w:t>1942 г</w:t>
        </w:r>
      </w:smartTag>
      <w:r w:rsidRPr="00AF666E">
        <w:rPr>
          <w:rFonts w:ascii="Arial" w:hAnsi="Arial" w:cs="Arial"/>
          <w:sz w:val="16"/>
          <w:szCs w:val="16"/>
        </w:rPr>
        <w:t xml:space="preserve">.) Участие в нем И.А. Бунина, Б. Зайцева, М. Осоргина, М. </w:t>
      </w:r>
      <w:proofErr w:type="spellStart"/>
      <w:r w:rsidRPr="00AF666E">
        <w:rPr>
          <w:rFonts w:ascii="Arial" w:hAnsi="Arial" w:cs="Arial"/>
          <w:sz w:val="16"/>
          <w:szCs w:val="16"/>
        </w:rPr>
        <w:t>Алданова</w:t>
      </w:r>
      <w:proofErr w:type="spellEnd"/>
      <w:r w:rsidRPr="00AF666E">
        <w:rPr>
          <w:rFonts w:ascii="Arial" w:hAnsi="Arial" w:cs="Arial"/>
          <w:sz w:val="16"/>
          <w:szCs w:val="16"/>
        </w:rPr>
        <w:t>, В.В. Набокова, A.M. Ремизова и др. Полемика в "Новом журнале" в связи со статьей П.Н. Милюкова "</w:t>
      </w:r>
      <w:proofErr w:type="gramStart"/>
      <w:r w:rsidRPr="00AF666E">
        <w:rPr>
          <w:rFonts w:ascii="Arial" w:hAnsi="Arial" w:cs="Arial"/>
          <w:sz w:val="16"/>
          <w:szCs w:val="16"/>
        </w:rPr>
        <w:t>Правда</w:t>
      </w:r>
      <w:proofErr w:type="gramEnd"/>
      <w:r w:rsidRPr="00AF666E">
        <w:rPr>
          <w:rFonts w:ascii="Arial" w:hAnsi="Arial" w:cs="Arial"/>
          <w:sz w:val="16"/>
          <w:szCs w:val="16"/>
        </w:rPr>
        <w:t xml:space="preserve"> о большевизме" (1943).</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       </w:t>
      </w:r>
    </w:p>
    <w:p w:rsidR="00DA1F05" w:rsidRPr="00AF666E" w:rsidRDefault="00DA1F05" w:rsidP="00DA1F05">
      <w:pPr>
        <w:pStyle w:val="a3"/>
        <w:ind w:left="-567" w:right="283"/>
        <w:jc w:val="both"/>
        <w:rPr>
          <w:rFonts w:ascii="Arial" w:hAnsi="Arial" w:cs="Arial"/>
          <w:b/>
          <w:sz w:val="16"/>
          <w:szCs w:val="16"/>
        </w:rPr>
      </w:pPr>
      <w:r w:rsidRPr="00AF666E">
        <w:rPr>
          <w:rFonts w:ascii="Arial" w:hAnsi="Arial" w:cs="Arial"/>
          <w:b/>
          <w:sz w:val="16"/>
          <w:szCs w:val="16"/>
        </w:rPr>
        <w:t>2) Публицистический цикл Горького «Несвоевременные мысли».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Значительное внимание в публицистике </w:t>
      </w:r>
      <w:smartTag w:uri="urn:schemas-microsoft-com:office:smarttags" w:element="metricconverter">
        <w:smartTagPr>
          <w:attr w:name="ProductID" w:val="1917 г"/>
        </w:smartTagPr>
        <w:r w:rsidRPr="00AF666E">
          <w:rPr>
            <w:rFonts w:ascii="Arial" w:hAnsi="Arial" w:cs="Arial"/>
            <w:sz w:val="16"/>
            <w:szCs w:val="16"/>
          </w:rPr>
          <w:t>1917 г</w:t>
        </w:r>
      </w:smartTag>
      <w:r w:rsidRPr="00AF666E">
        <w:rPr>
          <w:rFonts w:ascii="Arial" w:hAnsi="Arial" w:cs="Arial"/>
          <w:sz w:val="16"/>
          <w:szCs w:val="16"/>
        </w:rPr>
        <w:t xml:space="preserve"> занимали проблемы революции и культуры. В этой связи наибольшее значение имели публиковавшиеся в «Новой жизни» под рубрикой «Несвоевременные мысли» статьи (58 </w:t>
      </w:r>
      <w:proofErr w:type="spellStart"/>
      <w:proofErr w:type="gramStart"/>
      <w:r w:rsidRPr="00AF666E">
        <w:rPr>
          <w:rFonts w:ascii="Arial" w:hAnsi="Arial" w:cs="Arial"/>
          <w:sz w:val="16"/>
          <w:szCs w:val="16"/>
        </w:rPr>
        <w:t>шт</w:t>
      </w:r>
      <w:proofErr w:type="spellEnd"/>
      <w:proofErr w:type="gramEnd"/>
      <w:r w:rsidRPr="00AF666E">
        <w:rPr>
          <w:rFonts w:ascii="Arial" w:hAnsi="Arial" w:cs="Arial"/>
          <w:sz w:val="16"/>
          <w:szCs w:val="16"/>
        </w:rPr>
        <w:t xml:space="preserve">) A.M. Горького, считавшего, что после Февральской революции в опасности оказалось не только Отечество, но, что еще страшнее, – культура. </w:t>
      </w:r>
      <w:proofErr w:type="gramStart"/>
      <w:r w:rsidRPr="00AF666E">
        <w:rPr>
          <w:rFonts w:ascii="Arial" w:hAnsi="Arial" w:cs="Arial"/>
          <w:sz w:val="16"/>
          <w:szCs w:val="16"/>
        </w:rPr>
        <w:t>В первые</w:t>
      </w:r>
      <w:proofErr w:type="gramEnd"/>
      <w:r w:rsidRPr="00AF666E">
        <w:rPr>
          <w:rFonts w:ascii="Arial" w:hAnsi="Arial" w:cs="Arial"/>
          <w:sz w:val="16"/>
          <w:szCs w:val="16"/>
        </w:rPr>
        <w:t xml:space="preserve"> же дни революции, с горечью констатирует писатель, – какие-то бесстыдники выбросили на улицу кучи грязных брошюр, отвратительных рассказов на темы из придворной жизни: о «самодержавной Алисе», о «Распутном Гришке», о </w:t>
      </w:r>
      <w:proofErr w:type="spellStart"/>
      <w:r w:rsidRPr="00AF666E">
        <w:rPr>
          <w:rFonts w:ascii="Arial" w:hAnsi="Arial" w:cs="Arial"/>
          <w:sz w:val="16"/>
          <w:szCs w:val="16"/>
        </w:rPr>
        <w:t>Вырубовой</w:t>
      </w:r>
      <w:proofErr w:type="spellEnd"/>
      <w:r w:rsidRPr="00AF666E">
        <w:rPr>
          <w:rFonts w:ascii="Arial" w:hAnsi="Arial" w:cs="Arial"/>
          <w:sz w:val="16"/>
          <w:szCs w:val="16"/>
        </w:rPr>
        <w:t>. Эта «грязная литература», совершенно вытеснив хорошие, честные книги, особенно вредна, когда общество переживает не только экономическую разруху, но и социальное разложение, а поэтому, призывая к упорной культурной работе в стране, он с огромной тревогой заключает: «Старая, неглупая поговорка гласит: Болезнь входит пудами, а выходит золотниками», процесс интеллектуального обогащения страны – процесс крайне медленный. Тем более он необходим для нас, и революция, в лице ее руководящих сил, должна сейчас же, немедля, взять на себя обязанность создания таких условий, учреждений, организаций, которые упорно и безотлагательно занялись бы развитием интеллектуальных сил страны»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Резкое осуждение в статьях A.M. Горького звучит в адрес печати, газет, которые изо дня в день поучают людей вражде и ненависти друг к другу, «клевещут, возятся в пошлейшей грязи, ревут и скрежещут зубами, якобы, работая над решением вопроса о том – кто виноват в разрухе России».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Культура, по выражению Горького, – “</w:t>
      </w:r>
      <w:proofErr w:type="spellStart"/>
      <w:r w:rsidRPr="00AF666E">
        <w:rPr>
          <w:rFonts w:ascii="Arial" w:hAnsi="Arial" w:cs="Arial"/>
          <w:sz w:val="16"/>
          <w:szCs w:val="16"/>
        </w:rPr>
        <w:t>драгоценнейшее</w:t>
      </w:r>
      <w:proofErr w:type="spellEnd"/>
      <w:r w:rsidRPr="00AF666E">
        <w:rPr>
          <w:rFonts w:ascii="Arial" w:hAnsi="Arial" w:cs="Arial"/>
          <w:sz w:val="16"/>
          <w:szCs w:val="16"/>
        </w:rPr>
        <w:t xml:space="preserve"> земли”.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Горький отказывается “</w:t>
      </w:r>
      <w:proofErr w:type="spellStart"/>
      <w:r w:rsidRPr="00AF666E">
        <w:rPr>
          <w:rFonts w:ascii="Arial" w:hAnsi="Arial" w:cs="Arial"/>
          <w:sz w:val="16"/>
          <w:szCs w:val="16"/>
        </w:rPr>
        <w:t>полуобожать</w:t>
      </w:r>
      <w:proofErr w:type="spellEnd"/>
      <w:r w:rsidRPr="00AF666E">
        <w:rPr>
          <w:rFonts w:ascii="Arial" w:hAnsi="Arial" w:cs="Arial"/>
          <w:sz w:val="16"/>
          <w:szCs w:val="16"/>
        </w:rPr>
        <w:t xml:space="preserve"> народ”, он спорит с теми, кто,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исходя из самых благих, демократических побуждений, истово верил “</w:t>
      </w:r>
      <w:proofErr w:type="gramStart"/>
      <w:r w:rsidRPr="00AF666E">
        <w:rPr>
          <w:rFonts w:ascii="Arial" w:hAnsi="Arial" w:cs="Arial"/>
          <w:sz w:val="16"/>
          <w:szCs w:val="16"/>
        </w:rPr>
        <w:t>в</w:t>
      </w:r>
      <w:proofErr w:type="gramEnd"/>
      <w:r w:rsidRPr="00AF666E">
        <w:rPr>
          <w:rFonts w:ascii="Arial" w:hAnsi="Arial" w:cs="Arial"/>
          <w:sz w:val="16"/>
          <w:szCs w:val="16"/>
        </w:rPr>
        <w:t xml:space="preserve">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исключительные качества наших Каратаевых”. Вглядываясь в свой народ, Горький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отмечает, “что он пассивен, но — жесток, когда в его руки попадает власть, что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прославленная доброта его души — </w:t>
      </w:r>
      <w:proofErr w:type="spellStart"/>
      <w:r w:rsidRPr="00AF666E">
        <w:rPr>
          <w:rFonts w:ascii="Arial" w:hAnsi="Arial" w:cs="Arial"/>
          <w:sz w:val="16"/>
          <w:szCs w:val="16"/>
        </w:rPr>
        <w:t>карамазовский</w:t>
      </w:r>
      <w:proofErr w:type="spellEnd"/>
      <w:r w:rsidRPr="00AF666E">
        <w:rPr>
          <w:rFonts w:ascii="Arial" w:hAnsi="Arial" w:cs="Arial"/>
          <w:sz w:val="16"/>
          <w:szCs w:val="16"/>
        </w:rPr>
        <w:t xml:space="preserve"> сентиментализм, что он ужасающе </w:t>
      </w:r>
    </w:p>
    <w:p w:rsidR="00DA1F05" w:rsidRPr="00AF666E" w:rsidRDefault="00DA1F05" w:rsidP="00DA1F05">
      <w:pPr>
        <w:pStyle w:val="a3"/>
        <w:ind w:left="-567" w:right="283"/>
        <w:jc w:val="both"/>
        <w:rPr>
          <w:rFonts w:ascii="Arial" w:hAnsi="Arial" w:cs="Arial"/>
          <w:sz w:val="16"/>
          <w:szCs w:val="16"/>
        </w:rPr>
      </w:pPr>
      <w:proofErr w:type="gramStart"/>
      <w:r w:rsidRPr="00AF666E">
        <w:rPr>
          <w:rFonts w:ascii="Arial" w:hAnsi="Arial" w:cs="Arial"/>
          <w:sz w:val="16"/>
          <w:szCs w:val="16"/>
        </w:rPr>
        <w:t>невосприимчив</w:t>
      </w:r>
      <w:proofErr w:type="gramEnd"/>
      <w:r w:rsidRPr="00AF666E">
        <w:rPr>
          <w:rFonts w:ascii="Arial" w:hAnsi="Arial" w:cs="Arial"/>
          <w:sz w:val="16"/>
          <w:szCs w:val="16"/>
        </w:rPr>
        <w:t xml:space="preserve"> к внушениям гуманизма и культуры”. Дурное и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страшное, что проступило в стихийных акциях народных масс в дни революции,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является, по мысли Горького, следствием того существования, которое в течение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столетий убивало в русском человеке достоинство, чувство личности. Значит,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революция была нужна. </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Революция должна была стать  тем деянием, благодаря которому народ примет “сознательное участие в творчестве своей истории”, обретёт “чувство родины”, революция была призвана “возродить духовность” в народе.</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Но вскоре после октябрьских событий (в статье от 7 декабря 1917 года), уже предчувствуя иной, чем он предполагал, ход революции, Горький с тревогой вопрошает: “Что же нового даст революция, как изменит она звериный русский быт, много ли света вносит она во тьму народной жизни?”. Эти вопросы были адресованы победившему пролетариату, который официально встал у власти и “получил возможность свободного творчества”.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А в действительности, как с горечью констатирует автор «Несвоевременных мыслей», октябрьские события и начавшаяся гражданская война не только не несли “в себе признаков духовного возрождения человека”, но, напротив, спровоцировали “выброс” самых тёмных, самых низменных — “зоологических” — инстинктов. “Атмосфера безнаказанных преступлений”, снимающая различия “между звериной психологией монархии” и психологией “взбунтовавшихся” масс, не способствует воспитанию гражданина, - утверждает писатель.</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Но на мощной волне революции выплеснулся на поверхность и другой тип общественного деятеля, которого Горький хлёстко назвал “революционером на время”. Таких людей он </w:t>
      </w:r>
      <w:proofErr w:type="gramStart"/>
      <w:r w:rsidRPr="00AF666E">
        <w:rPr>
          <w:rFonts w:ascii="Arial" w:hAnsi="Arial" w:cs="Arial"/>
          <w:sz w:val="16"/>
          <w:szCs w:val="16"/>
        </w:rPr>
        <w:t>увидел</w:t>
      </w:r>
      <w:proofErr w:type="gramEnd"/>
      <w:r w:rsidRPr="00AF666E">
        <w:rPr>
          <w:rFonts w:ascii="Arial" w:hAnsi="Arial" w:cs="Arial"/>
          <w:sz w:val="16"/>
          <w:szCs w:val="16"/>
        </w:rPr>
        <w:t xml:space="preserve"> прежде всего среди участников октябрьского переворота. </w:t>
      </w:r>
      <w:proofErr w:type="gramStart"/>
      <w:r w:rsidRPr="00AF666E">
        <w:rPr>
          <w:rFonts w:ascii="Arial" w:hAnsi="Arial" w:cs="Arial"/>
          <w:sz w:val="16"/>
          <w:szCs w:val="16"/>
        </w:rPr>
        <w:t>“Революционер на время” — это человек, “принимающий в разум”, а не в душу “внушаемые временем революционные идеи”, и поэтому он “искажает” и “опорочивает”, “низводит до смешного, пошлого и нелепого культурное, гуманистическое, общечеловеческое содержание революционных идей”.</w:t>
      </w:r>
      <w:proofErr w:type="gramEnd"/>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«Несвоевременных мыслях» Горький подвергает резкой критике вождей революции: В. И. Ленина, Л. Д. Троцкого, Зиновьева, А.В. Луначарского и других. И писатель считает нужным через голову своих всевластных оппонентов непосредственно обратиться к пролетариату с тревожным предупреждением: “Тебя ведут на гибель, тобою пользуются как материалом для бесчеловечного опыта, в глазах твоих вождей ты всё ещё не человек!”</w:t>
      </w:r>
    </w:p>
    <w:p w:rsidR="00DA1F05" w:rsidRPr="00AF666E" w:rsidRDefault="00DA1F05" w:rsidP="00DA1F05">
      <w:pPr>
        <w:ind w:right="283"/>
        <w:rPr>
          <w:rFonts w:ascii="Arial" w:hAnsi="Arial" w:cs="Arial"/>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AF666E" w:rsidRDefault="00AF666E" w:rsidP="00DA1F05">
      <w:pPr>
        <w:pStyle w:val="a3"/>
        <w:ind w:left="-567" w:right="283"/>
        <w:jc w:val="both"/>
        <w:rPr>
          <w:rFonts w:ascii="Arial" w:hAnsi="Arial" w:cs="Arial"/>
          <w:b/>
          <w:sz w:val="16"/>
          <w:szCs w:val="16"/>
        </w:rPr>
      </w:pPr>
    </w:p>
    <w:p w:rsidR="00DA1F05" w:rsidRPr="00AF666E" w:rsidRDefault="00DA1F05" w:rsidP="00DA1F05">
      <w:pPr>
        <w:pStyle w:val="a3"/>
        <w:ind w:left="-567" w:right="283"/>
        <w:jc w:val="both"/>
        <w:rPr>
          <w:rFonts w:ascii="Arial" w:hAnsi="Arial" w:cs="Arial"/>
          <w:b/>
          <w:sz w:val="16"/>
          <w:szCs w:val="16"/>
        </w:rPr>
      </w:pPr>
      <w:r w:rsidRPr="00AF666E">
        <w:rPr>
          <w:rFonts w:ascii="Arial" w:hAnsi="Arial" w:cs="Arial"/>
          <w:b/>
          <w:sz w:val="16"/>
          <w:szCs w:val="16"/>
        </w:rPr>
        <w:lastRenderedPageBreak/>
        <w:t>Билет №7</w:t>
      </w:r>
    </w:p>
    <w:p w:rsidR="00DA1F05" w:rsidRPr="00AF666E" w:rsidRDefault="00DA1F05" w:rsidP="00DA1F05">
      <w:pPr>
        <w:pStyle w:val="a3"/>
        <w:ind w:left="-567" w:right="283"/>
        <w:jc w:val="both"/>
        <w:rPr>
          <w:rFonts w:ascii="Arial" w:hAnsi="Arial" w:cs="Arial"/>
          <w:b/>
          <w:sz w:val="16"/>
          <w:szCs w:val="16"/>
        </w:rPr>
      </w:pPr>
      <w:r w:rsidRPr="00AF666E">
        <w:rPr>
          <w:rFonts w:ascii="Arial" w:hAnsi="Arial" w:cs="Arial"/>
          <w:b/>
          <w:sz w:val="16"/>
          <w:szCs w:val="16"/>
        </w:rPr>
        <w:t>1) Журналистика первого послевоенного десятилетия. Структура, проблематика. Усиление идеологического диктата.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Победное окончание Великой Отечественной войны стимулировало в советской журналистике дальнейшее усиление пропаганды величия сталинизма, обожествления личности Сталина во всех сферах жизни. Это в полной мере относится и к журналистике. В условиях тоталитарного режима она настойчиво призывала народ к новым подвигам на фронтах экономического возрождения страны. Административно-командная система, используя политическую и организаторскую силу журналистики, направляла ее на привлечение широких слоев населения к самоотверженному труду по восстановлению народного хозяйства, на усиление идеологической пропаганды.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С окончанием войны возникла острая необходимость в перестройке и дальнейшем развитии прессы, в изменении характера ее работы.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К маю </w:t>
      </w:r>
      <w:smartTag w:uri="urn:schemas-microsoft-com:office:smarttags" w:element="metricconverter">
        <w:smartTagPr>
          <w:attr w:name="ProductID" w:val="1945 г"/>
        </w:smartTagPr>
        <w:r w:rsidRPr="00AF666E">
          <w:rPr>
            <w:rFonts w:ascii="Arial" w:hAnsi="Arial" w:cs="Arial"/>
            <w:sz w:val="16"/>
            <w:szCs w:val="16"/>
          </w:rPr>
          <w:t>1945 г</w:t>
        </w:r>
      </w:smartTag>
      <w:r w:rsidRPr="00AF666E">
        <w:rPr>
          <w:rFonts w:ascii="Arial" w:hAnsi="Arial" w:cs="Arial"/>
          <w:sz w:val="16"/>
          <w:szCs w:val="16"/>
        </w:rPr>
        <w:t>. структура советской печати представляла собой тщательно разработанную систему военной и тыловой прессы, рассчитанной на условия военного времени. Окончание войны вызвало необходимость не только реорганизовать систему печати, но и направить ее усилия в сторону проблем хозяйственного строительства.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Возникла крайняя необходимость всесторонней помощи печати.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региональной и местной печати осуществлялся выпуск новых центральных отраслевых изданий, потребность в которых диктовалась неотложными задачами восстановления народного хозяйства. В послевоенную пору в числе первых создаются газеты «Промышленность стройматериалов», «Водный транспорт». Выходят также «Культура и жизнь», «За прочный мир, за народную демократию», затем реорганизованная в журнал «Проблемы мира и социализма» и другие газеты.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Значительное развитие получила пресса на национальных языках.</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Особое место в структуре всей советской печати первых послевоенных лет занимала газета «Культура и жизнь». Будучи органом отдела пропаганды и агитации ЦК ВК</w:t>
      </w:r>
      <w:proofErr w:type="gramStart"/>
      <w:r w:rsidRPr="00AF666E">
        <w:rPr>
          <w:rFonts w:ascii="Arial" w:hAnsi="Arial" w:cs="Arial"/>
          <w:sz w:val="16"/>
          <w:szCs w:val="16"/>
        </w:rPr>
        <w:t>П(</w:t>
      </w:r>
      <w:proofErr w:type="gramEnd"/>
      <w:r w:rsidRPr="00AF666E">
        <w:rPr>
          <w:rFonts w:ascii="Arial" w:hAnsi="Arial" w:cs="Arial"/>
          <w:sz w:val="16"/>
          <w:szCs w:val="16"/>
        </w:rPr>
        <w:t>б), она в условиях тоталитарного режима выполняла функции директивного органа, указания которого были обязательны для прессы и других идеологических институтов.</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Первый номер газеты «Культура и жизнь» вышел в конце июня </w:t>
      </w:r>
      <w:smartTag w:uri="urn:schemas-microsoft-com:office:smarttags" w:element="metricconverter">
        <w:smartTagPr>
          <w:attr w:name="ProductID" w:val="1946 г"/>
        </w:smartTagPr>
        <w:r w:rsidRPr="00AF666E">
          <w:rPr>
            <w:rFonts w:ascii="Arial" w:hAnsi="Arial" w:cs="Arial"/>
            <w:sz w:val="16"/>
            <w:szCs w:val="16"/>
          </w:rPr>
          <w:t>1946 г</w:t>
        </w:r>
      </w:smartTag>
      <w:r w:rsidRPr="00AF666E">
        <w:rPr>
          <w:rFonts w:ascii="Arial" w:hAnsi="Arial" w:cs="Arial"/>
          <w:sz w:val="16"/>
          <w:szCs w:val="16"/>
        </w:rPr>
        <w:t xml:space="preserve">. Ее директивный тон определила передовая статья «Выше уровень идеологической работы!». Исполнению высказанного требования она посвятила всю свою деятельность. </w:t>
      </w:r>
      <w:proofErr w:type="gramStart"/>
      <w:r w:rsidRPr="00AF666E">
        <w:rPr>
          <w:rFonts w:ascii="Arial" w:hAnsi="Arial" w:cs="Arial"/>
          <w:sz w:val="16"/>
          <w:szCs w:val="16"/>
        </w:rPr>
        <w:t>В статьях «Литература советского народа», «Газеты должны стать подлинными центрами политической работы в массах», «Неотложные задачи художественной кинематографии» и другие редакция газеты настоятельно рекомендовала всем, кто занят в сфере идеологии, всегда помнить о классовом подходе при оценке фактов жизни, широко и повседневно пропагандировать ленинское мировоззрение, воспитывать у советских людей коммунистическое сознание.</w:t>
      </w:r>
      <w:proofErr w:type="gramEnd"/>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газете «Культура и жизнь» регулярно публиковались обзоры печати. Они были одной из форм партийного руководства прессой.</w:t>
      </w:r>
    </w:p>
    <w:p w:rsidR="00DA1F05" w:rsidRPr="00AF666E" w:rsidRDefault="00DA1F05" w:rsidP="00DA1F05">
      <w:pPr>
        <w:pStyle w:val="a3"/>
        <w:ind w:left="-567" w:right="283"/>
        <w:jc w:val="both"/>
        <w:rPr>
          <w:rFonts w:ascii="Arial" w:hAnsi="Arial" w:cs="Arial"/>
          <w:sz w:val="16"/>
          <w:szCs w:val="16"/>
        </w:rPr>
      </w:pP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За первое послевоенное десятилетие было принято около 50 документов о печати и других средствах информации. Классификация их позволяет обозначить три основные группы вопросов, на которые в первую очередь обращалось внимание. Первая из них была связана с необходимостью усиления проблемно-тематического и идейного содержания печати и повышения ее роли в политическом воспитании трудящихся.</w:t>
      </w:r>
    </w:p>
    <w:p w:rsidR="00DA1F05" w:rsidRPr="00AF666E" w:rsidRDefault="00DA1F05" w:rsidP="00DA1F05">
      <w:pPr>
        <w:pStyle w:val="a3"/>
        <w:ind w:left="-567" w:right="283"/>
        <w:jc w:val="both"/>
        <w:rPr>
          <w:rFonts w:ascii="Arial" w:hAnsi="Arial" w:cs="Arial"/>
          <w:sz w:val="16"/>
          <w:szCs w:val="16"/>
        </w:rPr>
      </w:pP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Причины серьезных недостатков в деятельности прессы ЦК ВК</w:t>
      </w:r>
      <w:proofErr w:type="gramStart"/>
      <w:r w:rsidRPr="00AF666E">
        <w:rPr>
          <w:rFonts w:ascii="Arial" w:hAnsi="Arial" w:cs="Arial"/>
          <w:sz w:val="16"/>
          <w:szCs w:val="16"/>
        </w:rPr>
        <w:t>П(</w:t>
      </w:r>
      <w:proofErr w:type="gramEnd"/>
      <w:r w:rsidRPr="00AF666E">
        <w:rPr>
          <w:rFonts w:ascii="Arial" w:hAnsi="Arial" w:cs="Arial"/>
          <w:sz w:val="16"/>
          <w:szCs w:val="16"/>
        </w:rPr>
        <w:t>б) усматривал в оторванности редакций газет от партийных органов, в ослаблении партийного руководства печатью.</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На страницах печати и в творческих коллективах развернулась травля деятелей культуры, литературы и искусства, обвинявшихся в космополитизме.</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послевоенные годы интенсивно осуществлялась реорганизация структуры ТАСС. Развивается внутрисоюзная сеть агентства. На Украине, в Белоруссии, Молдавии, в Прибалтийских республиках восстанавливаются и расширяются республиканские отделения ТАСС. К середине 50-х гг. корреспондентские пункты агентства открываются во многих странах Восточной Европы, Азии, Ближнего Востока, Латинской Америки, Африки.</w:t>
      </w:r>
    </w:p>
    <w:p w:rsidR="00DA1F05" w:rsidRPr="00AF666E" w:rsidRDefault="00DA1F05" w:rsidP="00DA1F05">
      <w:pPr>
        <w:pStyle w:val="a3"/>
        <w:ind w:left="-567" w:right="283"/>
        <w:jc w:val="both"/>
        <w:rPr>
          <w:rFonts w:ascii="Arial" w:hAnsi="Arial" w:cs="Arial"/>
          <w:sz w:val="16"/>
          <w:szCs w:val="16"/>
        </w:rPr>
      </w:pPr>
      <w:smartTag w:uri="urn:schemas-microsoft-com:office:smarttags" w:element="metricconverter">
        <w:smartTagPr>
          <w:attr w:name="ProductID" w:val="1947 г"/>
        </w:smartTagPr>
        <w:r w:rsidRPr="00AF666E">
          <w:rPr>
            <w:rFonts w:ascii="Arial" w:hAnsi="Arial" w:cs="Arial"/>
            <w:sz w:val="16"/>
            <w:szCs w:val="16"/>
          </w:rPr>
          <w:t>1947 г</w:t>
        </w:r>
      </w:smartTag>
      <w:r w:rsidRPr="00AF666E">
        <w:rPr>
          <w:rFonts w:ascii="Arial" w:hAnsi="Arial" w:cs="Arial"/>
          <w:sz w:val="16"/>
          <w:szCs w:val="16"/>
        </w:rPr>
        <w:t xml:space="preserve">. стал началом заметного повышения роли отечественного радиовещания в информированности масс, в их политическом воспитании и повышении культурного уровня. Растет объем информационных программ «Последние известия», регулярными становятся новые </w:t>
      </w:r>
      <w:proofErr w:type="spellStart"/>
      <w:r w:rsidRPr="00AF666E">
        <w:rPr>
          <w:rFonts w:ascii="Arial" w:hAnsi="Arial" w:cs="Arial"/>
          <w:sz w:val="16"/>
          <w:szCs w:val="16"/>
        </w:rPr>
        <w:t>радиоциклы</w:t>
      </w:r>
      <w:proofErr w:type="spellEnd"/>
      <w:r w:rsidRPr="00AF666E">
        <w:rPr>
          <w:rFonts w:ascii="Arial" w:hAnsi="Arial" w:cs="Arial"/>
          <w:sz w:val="16"/>
          <w:szCs w:val="16"/>
        </w:rPr>
        <w:t xml:space="preserve"> «Наша Родина», «На темы дня», «</w:t>
      </w:r>
      <w:proofErr w:type="spellStart"/>
      <w:r w:rsidRPr="00AF666E">
        <w:rPr>
          <w:rFonts w:ascii="Arial" w:hAnsi="Arial" w:cs="Arial"/>
          <w:sz w:val="16"/>
          <w:szCs w:val="16"/>
        </w:rPr>
        <w:t>Радиокалендарь</w:t>
      </w:r>
      <w:proofErr w:type="spellEnd"/>
      <w:r w:rsidRPr="00AF666E">
        <w:rPr>
          <w:rFonts w:ascii="Arial" w:hAnsi="Arial" w:cs="Arial"/>
          <w:sz w:val="16"/>
          <w:szCs w:val="16"/>
        </w:rPr>
        <w:t>», «Новости науки и техники», «У карты мира» и др. Постепенно восстанавливаются и получают дальнейшее развитие все виды художественного вещания. В программах Всесоюзного радио растет удельный вес литературных передач, радиотеатра и других литературно-драматических форм.</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К началу 50-х гг. заметно возросла роль телевидения в системе средств массовой информации страны. Так, во второй половине </w:t>
      </w:r>
      <w:smartTag w:uri="urn:schemas-microsoft-com:office:smarttags" w:element="metricconverter">
        <w:smartTagPr>
          <w:attr w:name="ProductID" w:val="1949 г"/>
        </w:smartTagPr>
        <w:r w:rsidRPr="00AF666E">
          <w:rPr>
            <w:rFonts w:ascii="Arial" w:hAnsi="Arial" w:cs="Arial"/>
            <w:sz w:val="16"/>
            <w:szCs w:val="16"/>
          </w:rPr>
          <w:t>1949 г</w:t>
        </w:r>
      </w:smartTag>
      <w:r w:rsidRPr="00AF666E">
        <w:rPr>
          <w:rFonts w:ascii="Arial" w:hAnsi="Arial" w:cs="Arial"/>
          <w:sz w:val="16"/>
          <w:szCs w:val="16"/>
        </w:rPr>
        <w:t xml:space="preserve">. Московский телевизионный центр стал работать на новой аппаратуре. Речь идет о вводе в действие 29 июня </w:t>
      </w:r>
      <w:smartTag w:uri="urn:schemas-microsoft-com:office:smarttags" w:element="metricconverter">
        <w:smartTagPr>
          <w:attr w:name="ProductID" w:val="1949 г"/>
        </w:smartTagPr>
        <w:r w:rsidRPr="00AF666E">
          <w:rPr>
            <w:rFonts w:ascii="Arial" w:hAnsi="Arial" w:cs="Arial"/>
            <w:sz w:val="16"/>
            <w:szCs w:val="16"/>
          </w:rPr>
          <w:t>1949 г</w:t>
        </w:r>
      </w:smartTag>
      <w:r w:rsidRPr="00AF666E">
        <w:rPr>
          <w:rFonts w:ascii="Arial" w:hAnsi="Arial" w:cs="Arial"/>
          <w:sz w:val="16"/>
          <w:szCs w:val="16"/>
        </w:rPr>
        <w:t>. передвижной телевизионной станции (ПТС), с помощью которой была осуществлена первая в СССР внестудийная передача – репортаж с футбольного матча на стадионе «Динамо».</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В ноябре </w:t>
      </w:r>
      <w:smartTag w:uri="urn:schemas-microsoft-com:office:smarttags" w:element="metricconverter">
        <w:smartTagPr>
          <w:attr w:name="ProductID" w:val="1954 г"/>
        </w:smartTagPr>
        <w:r w:rsidRPr="00AF666E">
          <w:rPr>
            <w:rFonts w:ascii="Arial" w:hAnsi="Arial" w:cs="Arial"/>
            <w:sz w:val="16"/>
            <w:szCs w:val="16"/>
          </w:rPr>
          <w:t>1954 г</w:t>
        </w:r>
      </w:smartTag>
      <w:r w:rsidRPr="00AF666E">
        <w:rPr>
          <w:rFonts w:ascii="Arial" w:hAnsi="Arial" w:cs="Arial"/>
          <w:sz w:val="16"/>
          <w:szCs w:val="16"/>
        </w:rPr>
        <w:t xml:space="preserve">. был передан в эфир первый телевизионный очерк известного публициста </w:t>
      </w:r>
      <w:proofErr w:type="spellStart"/>
      <w:r w:rsidRPr="00AF666E">
        <w:rPr>
          <w:rFonts w:ascii="Arial" w:hAnsi="Arial" w:cs="Arial"/>
          <w:sz w:val="16"/>
          <w:szCs w:val="16"/>
        </w:rPr>
        <w:t>Евг</w:t>
      </w:r>
      <w:proofErr w:type="spellEnd"/>
      <w:r w:rsidRPr="00AF666E">
        <w:rPr>
          <w:rFonts w:ascii="Arial" w:hAnsi="Arial" w:cs="Arial"/>
          <w:sz w:val="16"/>
          <w:szCs w:val="16"/>
        </w:rPr>
        <w:t xml:space="preserve">. </w:t>
      </w:r>
      <w:proofErr w:type="spellStart"/>
      <w:r w:rsidRPr="00AF666E">
        <w:rPr>
          <w:rFonts w:ascii="Arial" w:hAnsi="Arial" w:cs="Arial"/>
          <w:sz w:val="16"/>
          <w:szCs w:val="16"/>
        </w:rPr>
        <w:t>Рябчикова</w:t>
      </w:r>
      <w:proofErr w:type="spellEnd"/>
      <w:r w:rsidRPr="00AF666E">
        <w:rPr>
          <w:rFonts w:ascii="Arial" w:hAnsi="Arial" w:cs="Arial"/>
          <w:sz w:val="16"/>
          <w:szCs w:val="16"/>
        </w:rPr>
        <w:t xml:space="preserve">. Очерк рассказывал о строительстве электростанции на Ангаре. Передача состояла из монтажа кинокадров, макетов, схем, фотографий и других документальных материалов, показ которых был объединен в единое целое выступлением автора перед камерой и его же закадрового комментария. </w:t>
      </w:r>
      <w:proofErr w:type="spellStart"/>
      <w:r w:rsidRPr="00AF666E">
        <w:rPr>
          <w:rFonts w:ascii="Arial" w:hAnsi="Arial" w:cs="Arial"/>
          <w:sz w:val="16"/>
          <w:szCs w:val="16"/>
        </w:rPr>
        <w:t>Евг</w:t>
      </w:r>
      <w:proofErr w:type="spellEnd"/>
      <w:r w:rsidRPr="00AF666E">
        <w:rPr>
          <w:rFonts w:ascii="Arial" w:hAnsi="Arial" w:cs="Arial"/>
          <w:sz w:val="16"/>
          <w:szCs w:val="16"/>
        </w:rPr>
        <w:t>. Рябчиков с той поры стал автором и комментатором многих телевизионных передач.</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В марте </w:t>
      </w:r>
      <w:smartTag w:uri="urn:schemas-microsoft-com:office:smarttags" w:element="metricconverter">
        <w:smartTagPr>
          <w:attr w:name="ProductID" w:val="1946 г"/>
        </w:smartTagPr>
        <w:r w:rsidRPr="00AF666E">
          <w:rPr>
            <w:rFonts w:ascii="Arial" w:hAnsi="Arial" w:cs="Arial"/>
            <w:sz w:val="16"/>
            <w:szCs w:val="16"/>
          </w:rPr>
          <w:t>1946 г</w:t>
        </w:r>
      </w:smartTag>
      <w:r w:rsidRPr="00AF666E">
        <w:rPr>
          <w:rFonts w:ascii="Arial" w:hAnsi="Arial" w:cs="Arial"/>
          <w:sz w:val="16"/>
          <w:szCs w:val="16"/>
        </w:rPr>
        <w:t>. был утвержден четвертый пятилетний план. «Быстрее залечим раны, нанесенные стране войной!» Газеты вдохновляли массы на решение задач первоочередного восстановления и развития тяжелой индустрии и железнодорожного транспорта, на подъем из руин Донбасса и Днепрогэса, на восстановление промышленного и сельскохозяйственного потенциала и достижение их довоенного уровня.</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Осенью </w:t>
      </w:r>
      <w:smartTag w:uri="urn:schemas-microsoft-com:office:smarttags" w:element="metricconverter">
        <w:smartTagPr>
          <w:attr w:name="ProductID" w:val="1953 г"/>
        </w:smartTagPr>
        <w:r w:rsidRPr="00AF666E">
          <w:rPr>
            <w:rFonts w:ascii="Arial" w:hAnsi="Arial" w:cs="Arial"/>
            <w:sz w:val="16"/>
            <w:szCs w:val="16"/>
          </w:rPr>
          <w:t>1953 г</w:t>
        </w:r>
      </w:smartTag>
      <w:r w:rsidRPr="00AF666E">
        <w:rPr>
          <w:rFonts w:ascii="Arial" w:hAnsi="Arial" w:cs="Arial"/>
          <w:sz w:val="16"/>
          <w:szCs w:val="16"/>
        </w:rPr>
        <w:t>. по инициативе Н. Хрущева, занявшего к тому времени пост первого секретаря ЦК КПСС, были приняты меры по оказанию материально-технической помощи сельскому хозяйству и усилению материальной заинтересованности колхозов и колхозников в результатах своего труда.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Появление в «Правде» и журнале «Новый мир» острых публицистических выступлений В. Овечкина явилось началом нового этапа глубокого и правдивого отображения колхозной жизни. Овечкин первым из публицистов заговорил о наболевших вопросах колхозной деревни, в частности о вреде партийного руководства сельским хозяйством, подменявшего руководителей хозяйств и специалистов. Очерки Овечкина «Районные будни», «В том же районе», «</w:t>
      </w:r>
      <w:proofErr w:type="spellStart"/>
      <w:r w:rsidRPr="00AF666E">
        <w:rPr>
          <w:rFonts w:ascii="Arial" w:hAnsi="Arial" w:cs="Arial"/>
          <w:sz w:val="16"/>
          <w:szCs w:val="16"/>
        </w:rPr>
        <w:t>Борзов</w:t>
      </w:r>
      <w:proofErr w:type="spellEnd"/>
      <w:r w:rsidRPr="00AF666E">
        <w:rPr>
          <w:rFonts w:ascii="Arial" w:hAnsi="Arial" w:cs="Arial"/>
          <w:sz w:val="16"/>
          <w:szCs w:val="16"/>
        </w:rPr>
        <w:t xml:space="preserve"> и Мартынов», «На переднем крае», «Своими руками», «Два костра» обратили на себя внимание не только высоким мастерством, но главное – показом жизни без всякого затушевывания недостатков</w:t>
      </w:r>
      <w:proofErr w:type="gramStart"/>
      <w:r w:rsidRPr="00AF666E">
        <w:rPr>
          <w:rFonts w:ascii="Arial" w:hAnsi="Arial" w:cs="Arial"/>
          <w:sz w:val="16"/>
          <w:szCs w:val="16"/>
        </w:rPr>
        <w:t>.?</w:t>
      </w:r>
      <w:proofErr w:type="gramEnd"/>
    </w:p>
    <w:p w:rsidR="00DA1F05" w:rsidRPr="00AF666E" w:rsidRDefault="00DA1F05" w:rsidP="00DA1F05">
      <w:pPr>
        <w:pStyle w:val="a3"/>
        <w:ind w:left="-567" w:right="283"/>
        <w:jc w:val="both"/>
        <w:rPr>
          <w:rFonts w:ascii="Arial" w:hAnsi="Arial" w:cs="Arial"/>
          <w:b/>
          <w:sz w:val="16"/>
          <w:szCs w:val="16"/>
        </w:rPr>
      </w:pPr>
      <w:r w:rsidRPr="00AF666E">
        <w:rPr>
          <w:rFonts w:ascii="Arial" w:hAnsi="Arial" w:cs="Arial"/>
          <w:b/>
          <w:sz w:val="16"/>
          <w:szCs w:val="16"/>
        </w:rPr>
        <w:t>2) НЭП и журналистика.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Несостоятельность и опасные последствия проводимого государством военно-приказного экономического курса понял, наконец, Ленин. Он предложил отказаться от политики «военного коммуниста», перевести народное хозяйство на рельсы новой экономической политики, заменить продразверстку продналогом, создавая тем самым стимул для развития крестьянского хозяйства. Задачу перехода к нэпу призван был решить X съезд партии, собравшийся </w:t>
      </w:r>
      <w:proofErr w:type="gramStart"/>
      <w:r w:rsidRPr="00AF666E">
        <w:rPr>
          <w:rFonts w:ascii="Arial" w:hAnsi="Arial" w:cs="Arial"/>
          <w:sz w:val="16"/>
          <w:szCs w:val="16"/>
        </w:rPr>
        <w:t>в начале</w:t>
      </w:r>
      <w:proofErr w:type="gramEnd"/>
      <w:r w:rsidRPr="00AF666E">
        <w:rPr>
          <w:rFonts w:ascii="Arial" w:hAnsi="Arial" w:cs="Arial"/>
          <w:sz w:val="16"/>
          <w:szCs w:val="16"/>
        </w:rPr>
        <w:t xml:space="preserve"> марте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Ленинская идея новой экономической политики встретила резко отрицательное отношение со стороны большинства его соратников. Среди членов партии и значительной части партийных журналистов она рассматривалась как забвение революционных идеалов. И все же в печати день за днем раздавалось все больше трезвых голосов. «Правда», разъясняя </w:t>
      </w:r>
      <w:r w:rsidRPr="00AF666E">
        <w:rPr>
          <w:rFonts w:ascii="Arial" w:hAnsi="Arial" w:cs="Arial"/>
          <w:sz w:val="16"/>
          <w:szCs w:val="16"/>
        </w:rPr>
        <w:lastRenderedPageBreak/>
        <w:t>значение замены продразверстки натуральным налогом, подчеркивала, что нэп создает условия для восстановления разрушенного войной народного хозяйства, для перехода к новым отношениям в обществе.</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На первый план в деятельности советской журналистики весной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 выдвигались вопросы организации пропаганды новой экономической политики среди широких масс рабочих и крестьян. Но в большинстве своем такого рода выступления носили декларативный характер. Здесь не было определенной продуманности проблематики, знания процессов, происходивших в хозяйственной жизни. Одним словом, партийно-советская печать еще не перестроилась в соответствии с новыми условиями. Над ней довлел пропагандистский характер, тон, присущий ей в годы гражданской войны.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Как экстренная мера по укреплению деятельности советской прессы в октябре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 в Москве открывается Государственный институт журналистики. Задача его – обеспечить периодические издания профессионально подготовленными кадрами.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Во второй половине </w:t>
      </w:r>
      <w:smartTag w:uri="urn:schemas-microsoft-com:office:smarttags" w:element="metricconverter">
        <w:smartTagPr>
          <w:attr w:name="ProductID" w:val="1922 г"/>
        </w:smartTagPr>
        <w:r w:rsidRPr="00AF666E">
          <w:rPr>
            <w:rFonts w:ascii="Arial" w:hAnsi="Arial" w:cs="Arial"/>
            <w:sz w:val="16"/>
            <w:szCs w:val="16"/>
          </w:rPr>
          <w:t>1922 г</w:t>
        </w:r>
      </w:smartTag>
      <w:r w:rsidRPr="00AF666E">
        <w:rPr>
          <w:rFonts w:ascii="Arial" w:hAnsi="Arial" w:cs="Arial"/>
          <w:sz w:val="16"/>
          <w:szCs w:val="16"/>
        </w:rPr>
        <w:t xml:space="preserve">. печать оказалась в состоянии кризиса. Переход к нэпу усугубил и без того тяжелое материальное положение прессы, ее полиграфическую и техническую оснащенность. Кроме того, сказались как недостаток журналистских кадров, так и плохая профессиональная их подготовленность. Подавляющая </w:t>
      </w:r>
      <w:proofErr w:type="gramStart"/>
      <w:r w:rsidRPr="00AF666E">
        <w:rPr>
          <w:rFonts w:ascii="Arial" w:hAnsi="Arial" w:cs="Arial"/>
          <w:sz w:val="16"/>
          <w:szCs w:val="16"/>
        </w:rPr>
        <w:t>часть журналистов советской прессы не смогла найти</w:t>
      </w:r>
      <w:proofErr w:type="gramEnd"/>
      <w:r w:rsidRPr="00AF666E">
        <w:rPr>
          <w:rFonts w:ascii="Arial" w:hAnsi="Arial" w:cs="Arial"/>
          <w:sz w:val="16"/>
          <w:szCs w:val="16"/>
        </w:rPr>
        <w:t xml:space="preserve"> те главные темы, которые возникли в связи с нэпом, не смогла быстро перестроиться, она по-прежнему увлекалась славословием, повторением давно известных положений и оказалась оторванной от реальной жизни.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Далеко не все издания советской прессы сумели противостоять тем условиям, которые предъявил печати нэп. Это наглядно проявилось после перевода периодических органов на хозрасчет, самоокупаемость, существование на средства от подписки. После принятия декрета «О введении платности газет» в конце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 количество газет стало катастрофически сокращаться.</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Нэп стимулировал оживление различного рода философских воззрений и политических </w:t>
      </w:r>
      <w:proofErr w:type="gramStart"/>
      <w:r w:rsidRPr="00AF666E">
        <w:rPr>
          <w:rFonts w:ascii="Arial" w:hAnsi="Arial" w:cs="Arial"/>
          <w:sz w:val="16"/>
          <w:szCs w:val="16"/>
        </w:rPr>
        <w:t>течений</w:t>
      </w:r>
      <w:proofErr w:type="gramEnd"/>
      <w:r w:rsidRPr="00AF666E">
        <w:rPr>
          <w:rFonts w:ascii="Arial" w:hAnsi="Arial" w:cs="Arial"/>
          <w:sz w:val="16"/>
          <w:szCs w:val="16"/>
        </w:rPr>
        <w:t xml:space="preserve"> как в стране, так и за рубежом.</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Для преодоления кризиса печати, имевшего многообразные формы проявления, требовались комплексные меры. Среди них главное место заняла материальная помощь прессе. </w:t>
      </w:r>
      <w:proofErr w:type="gramStart"/>
      <w:r w:rsidRPr="00AF666E">
        <w:rPr>
          <w:rFonts w:ascii="Arial" w:hAnsi="Arial" w:cs="Arial"/>
          <w:sz w:val="16"/>
          <w:szCs w:val="16"/>
        </w:rPr>
        <w:t xml:space="preserve">С </w:t>
      </w:r>
      <w:smartTag w:uri="urn:schemas-microsoft-com:office:smarttags" w:element="metricconverter">
        <w:smartTagPr>
          <w:attr w:name="ProductID" w:val="1923 г"/>
        </w:smartTagPr>
        <w:r w:rsidRPr="00AF666E">
          <w:rPr>
            <w:rFonts w:ascii="Arial" w:hAnsi="Arial" w:cs="Arial"/>
            <w:sz w:val="16"/>
            <w:szCs w:val="16"/>
          </w:rPr>
          <w:t>1923 г</w:t>
        </w:r>
      </w:smartTag>
      <w:r w:rsidRPr="00AF666E">
        <w:rPr>
          <w:rFonts w:ascii="Arial" w:hAnsi="Arial" w:cs="Arial"/>
          <w:sz w:val="16"/>
          <w:szCs w:val="16"/>
        </w:rPr>
        <w:t>. финансирование местной печати начинает осуществляться из республиканского, областного, губернского бюджетов.</w:t>
      </w:r>
      <w:proofErr w:type="gramEnd"/>
      <w:r w:rsidRPr="00AF666E">
        <w:rPr>
          <w:rFonts w:ascii="Arial" w:hAnsi="Arial" w:cs="Arial"/>
          <w:sz w:val="16"/>
          <w:szCs w:val="16"/>
        </w:rPr>
        <w:t xml:space="preserve"> Центральная печать финансировалась из государственного бюджета. К концу </w:t>
      </w:r>
      <w:smartTag w:uri="urn:schemas-microsoft-com:office:smarttags" w:element="metricconverter">
        <w:smartTagPr>
          <w:attr w:name="ProductID" w:val="1923 г"/>
        </w:smartTagPr>
        <w:r w:rsidRPr="00AF666E">
          <w:rPr>
            <w:rFonts w:ascii="Arial" w:hAnsi="Arial" w:cs="Arial"/>
            <w:sz w:val="16"/>
            <w:szCs w:val="16"/>
          </w:rPr>
          <w:t>1923 г</w:t>
        </w:r>
      </w:smartTag>
      <w:r w:rsidRPr="00AF666E">
        <w:rPr>
          <w:rFonts w:ascii="Arial" w:hAnsi="Arial" w:cs="Arial"/>
          <w:sz w:val="16"/>
          <w:szCs w:val="16"/>
        </w:rPr>
        <w:t>. советская периодика все заметнее преодолевала тяжелые последствия кризиса, в котором она оказалась</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условиях нэпа, позволившего активно заниматься хозяйственным строительством, усилилось политическое давление советской прессы на общество.</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Внутрипартийная борьба усложнила и без того тяжелое хозяйственное положение страны.</w:t>
      </w:r>
    </w:p>
    <w:p w:rsidR="00DA1F05" w:rsidRPr="00AF666E" w:rsidRDefault="00DA1F05" w:rsidP="00DA1F05">
      <w:pPr>
        <w:ind w:right="283"/>
        <w:rPr>
          <w:rFonts w:ascii="Arial" w:hAnsi="Arial" w:cs="Arial"/>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DA1F05" w:rsidRPr="00AF666E" w:rsidRDefault="00DA1F05" w:rsidP="00DA1F05">
      <w:pPr>
        <w:pStyle w:val="a5"/>
        <w:spacing w:after="0" w:line="240" w:lineRule="auto"/>
        <w:ind w:left="-567" w:right="283"/>
        <w:rPr>
          <w:rFonts w:ascii="Arial" w:hAnsi="Arial" w:cs="Arial"/>
          <w:b/>
          <w:sz w:val="16"/>
          <w:szCs w:val="16"/>
        </w:rPr>
      </w:pPr>
      <w:r w:rsidRPr="00AF666E">
        <w:rPr>
          <w:rFonts w:ascii="Arial" w:hAnsi="Arial" w:cs="Arial"/>
          <w:b/>
          <w:sz w:val="16"/>
          <w:szCs w:val="16"/>
        </w:rPr>
        <w:lastRenderedPageBreak/>
        <w:t>Билет №8</w:t>
      </w:r>
    </w:p>
    <w:p w:rsidR="00DA1F05" w:rsidRPr="00AF666E" w:rsidRDefault="00DA1F05" w:rsidP="00DA1F05">
      <w:pPr>
        <w:pStyle w:val="a5"/>
        <w:numPr>
          <w:ilvl w:val="0"/>
          <w:numId w:val="8"/>
        </w:numPr>
        <w:spacing w:after="0" w:line="240" w:lineRule="auto"/>
        <w:ind w:left="-567" w:right="283"/>
        <w:rPr>
          <w:rFonts w:ascii="Arial" w:hAnsi="Arial" w:cs="Arial"/>
          <w:b/>
          <w:sz w:val="16"/>
          <w:szCs w:val="16"/>
        </w:rPr>
      </w:pPr>
      <w:r w:rsidRPr="00AF666E">
        <w:rPr>
          <w:rFonts w:ascii="Arial" w:hAnsi="Arial" w:cs="Arial"/>
          <w:b/>
          <w:sz w:val="16"/>
          <w:szCs w:val="16"/>
        </w:rPr>
        <w:t>Отечественная журналистика в период с 1921 по 1927 года. (Свобода, но не на 100%, «Философский пароход»)</w:t>
      </w:r>
    </w:p>
    <w:p w:rsidR="00DA1F05" w:rsidRPr="00AF666E" w:rsidRDefault="00DA1F05" w:rsidP="00DA1F05">
      <w:pPr>
        <w:pStyle w:val="a5"/>
        <w:spacing w:after="0" w:line="240" w:lineRule="auto"/>
        <w:ind w:left="-567" w:right="283"/>
        <w:rPr>
          <w:rFonts w:ascii="Arial" w:hAnsi="Arial" w:cs="Arial"/>
          <w:b/>
          <w:sz w:val="16"/>
          <w:szCs w:val="16"/>
        </w:rPr>
      </w:pP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Несостоятельность и опасные последствия проводимого государством военно-приказного экономического курса понял, наконец, Ленин. Он предложил отказаться от политики «военного коммуниста», перевести народное хозяйство на рельсы новой экономической политики, заменить продразверстку продналогом, создавая тем самым стимул для развития крестьянского хозяйства. Задачу перехода к нэпу призван был решить X съезд партии, собравшийся </w:t>
      </w:r>
      <w:proofErr w:type="gramStart"/>
      <w:r w:rsidRPr="00AF666E">
        <w:rPr>
          <w:rFonts w:ascii="Arial" w:hAnsi="Arial" w:cs="Arial"/>
          <w:sz w:val="16"/>
          <w:szCs w:val="16"/>
        </w:rPr>
        <w:t>в начале</w:t>
      </w:r>
      <w:proofErr w:type="gramEnd"/>
      <w:r w:rsidRPr="00AF666E">
        <w:rPr>
          <w:rFonts w:ascii="Arial" w:hAnsi="Arial" w:cs="Arial"/>
          <w:sz w:val="16"/>
          <w:szCs w:val="16"/>
        </w:rPr>
        <w:t xml:space="preserve"> марте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Ленинская идея новой экономической политики встретила резко отрицательное отношение со стороны большинства его соратников. Среди членов партии и значительной части партийных журналистов она рассматривалась как забвение революционных идеалов. И все же в печати день за днем раздавалось все больше трезвых голосов. «Правда», разъясняя значение замены продразверстки натуральным налогом, подчеркивала, что нэп создает условия для восстановления разрушенного войной народного хозяйства, для перехода к новым отношениям в обществе.</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На первый план в деятельности советской журналистики весной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 выдвигались вопросы организации пропаганды новой экономической политики среди широких масс рабочих и крестьян. Но в большинстве своем такого рода выступления носили декларативный характер. Здесь не было определенной продуманности проблематики, знания процессов, происходивших в хозяйственной жизни. Одним словом, партийно-советская печать еще не перестроилась в соответствии с новыми условиями. Над ней довлел пропагандистский характер, тон, присущий ей в годы гражданской войны.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Как экстренная мера по укреплению деятельности советской прессы в октябре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 в Москве открывается Государственный институт журналистики. Задача его – обеспечить периодические издания профессионально подготовленными кадрами.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Во второй половине </w:t>
      </w:r>
      <w:smartTag w:uri="urn:schemas-microsoft-com:office:smarttags" w:element="metricconverter">
        <w:smartTagPr>
          <w:attr w:name="ProductID" w:val="1922 г"/>
        </w:smartTagPr>
        <w:r w:rsidRPr="00AF666E">
          <w:rPr>
            <w:rFonts w:ascii="Arial" w:hAnsi="Arial" w:cs="Arial"/>
            <w:sz w:val="16"/>
            <w:szCs w:val="16"/>
          </w:rPr>
          <w:t>1922 г</w:t>
        </w:r>
      </w:smartTag>
      <w:r w:rsidRPr="00AF666E">
        <w:rPr>
          <w:rFonts w:ascii="Arial" w:hAnsi="Arial" w:cs="Arial"/>
          <w:sz w:val="16"/>
          <w:szCs w:val="16"/>
        </w:rPr>
        <w:t xml:space="preserve">. печать оказалась в состоянии кризиса. Переход к нэпу усугубил и без того тяжелое материальное положение прессы, ее полиграфическую и техническую оснащенность. Кроме того, сказались как недостаток журналистских кадров, так и плохая профессиональная их подготовленность. Подавляющая </w:t>
      </w:r>
      <w:proofErr w:type="gramStart"/>
      <w:r w:rsidRPr="00AF666E">
        <w:rPr>
          <w:rFonts w:ascii="Arial" w:hAnsi="Arial" w:cs="Arial"/>
          <w:sz w:val="16"/>
          <w:szCs w:val="16"/>
        </w:rPr>
        <w:t>часть журналистов советской прессы не смогла найти</w:t>
      </w:r>
      <w:proofErr w:type="gramEnd"/>
      <w:r w:rsidRPr="00AF666E">
        <w:rPr>
          <w:rFonts w:ascii="Arial" w:hAnsi="Arial" w:cs="Arial"/>
          <w:sz w:val="16"/>
          <w:szCs w:val="16"/>
        </w:rPr>
        <w:t xml:space="preserve"> те главные темы, которые возникли в связи с нэпом, не смогла быстро перестроиться, она по-прежнему увлекалась славословием, повторением давно известных положений и оказалась оторванной от реальной жизни.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Далеко не все издания советской прессы сумели противостоять тем условиям, которые предъявил печати нэп. Это наглядно проявилось после перевода периодических органов на хозрасчет, самоокупаемость, существование на средства от подписки. После принятия декрета «О введении платности газет» в конце </w:t>
      </w:r>
      <w:smartTag w:uri="urn:schemas-microsoft-com:office:smarttags" w:element="metricconverter">
        <w:smartTagPr>
          <w:attr w:name="ProductID" w:val="1921 г"/>
        </w:smartTagPr>
        <w:r w:rsidRPr="00AF666E">
          <w:rPr>
            <w:rFonts w:ascii="Arial" w:hAnsi="Arial" w:cs="Arial"/>
            <w:sz w:val="16"/>
            <w:szCs w:val="16"/>
          </w:rPr>
          <w:t>1921 г</w:t>
        </w:r>
      </w:smartTag>
      <w:r w:rsidRPr="00AF666E">
        <w:rPr>
          <w:rFonts w:ascii="Arial" w:hAnsi="Arial" w:cs="Arial"/>
          <w:sz w:val="16"/>
          <w:szCs w:val="16"/>
        </w:rPr>
        <w:t>. количество газет стало катастрофически сокращаться.</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Нэп стимулировал оживление различного рода философских воззрений и политических </w:t>
      </w:r>
      <w:proofErr w:type="gramStart"/>
      <w:r w:rsidRPr="00AF666E">
        <w:rPr>
          <w:rFonts w:ascii="Arial" w:hAnsi="Arial" w:cs="Arial"/>
          <w:sz w:val="16"/>
          <w:szCs w:val="16"/>
        </w:rPr>
        <w:t>течений</w:t>
      </w:r>
      <w:proofErr w:type="gramEnd"/>
      <w:r w:rsidRPr="00AF666E">
        <w:rPr>
          <w:rFonts w:ascii="Arial" w:hAnsi="Arial" w:cs="Arial"/>
          <w:sz w:val="16"/>
          <w:szCs w:val="16"/>
        </w:rPr>
        <w:t xml:space="preserve"> как в стране, так и за рубежом.</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Для преодоления кризиса печати, имевшего многообразные формы проявления, требовались комплексные меры. Среди них главное место заняла материальная помощь прессе. </w:t>
      </w:r>
      <w:proofErr w:type="gramStart"/>
      <w:r w:rsidRPr="00AF666E">
        <w:rPr>
          <w:rFonts w:ascii="Arial" w:hAnsi="Arial" w:cs="Arial"/>
          <w:sz w:val="16"/>
          <w:szCs w:val="16"/>
        </w:rPr>
        <w:t xml:space="preserve">С </w:t>
      </w:r>
      <w:smartTag w:uri="urn:schemas-microsoft-com:office:smarttags" w:element="metricconverter">
        <w:smartTagPr>
          <w:attr w:name="ProductID" w:val="1923 г"/>
        </w:smartTagPr>
        <w:r w:rsidRPr="00AF666E">
          <w:rPr>
            <w:rFonts w:ascii="Arial" w:hAnsi="Arial" w:cs="Arial"/>
            <w:sz w:val="16"/>
            <w:szCs w:val="16"/>
          </w:rPr>
          <w:t>1923 г</w:t>
        </w:r>
      </w:smartTag>
      <w:r w:rsidRPr="00AF666E">
        <w:rPr>
          <w:rFonts w:ascii="Arial" w:hAnsi="Arial" w:cs="Arial"/>
          <w:sz w:val="16"/>
          <w:szCs w:val="16"/>
        </w:rPr>
        <w:t>. финансирование местной печати начинает осуществляться из республиканского, областного, губернского бюджетов.</w:t>
      </w:r>
      <w:proofErr w:type="gramEnd"/>
      <w:r w:rsidRPr="00AF666E">
        <w:rPr>
          <w:rFonts w:ascii="Arial" w:hAnsi="Arial" w:cs="Arial"/>
          <w:sz w:val="16"/>
          <w:szCs w:val="16"/>
        </w:rPr>
        <w:t xml:space="preserve"> Центральная печать финансировалась из государственного бюджета. К концу </w:t>
      </w:r>
      <w:smartTag w:uri="urn:schemas-microsoft-com:office:smarttags" w:element="metricconverter">
        <w:smartTagPr>
          <w:attr w:name="ProductID" w:val="1923 г"/>
        </w:smartTagPr>
        <w:r w:rsidRPr="00AF666E">
          <w:rPr>
            <w:rFonts w:ascii="Arial" w:hAnsi="Arial" w:cs="Arial"/>
            <w:sz w:val="16"/>
            <w:szCs w:val="16"/>
          </w:rPr>
          <w:t>1923 г</w:t>
        </w:r>
      </w:smartTag>
      <w:r w:rsidRPr="00AF666E">
        <w:rPr>
          <w:rFonts w:ascii="Arial" w:hAnsi="Arial" w:cs="Arial"/>
          <w:sz w:val="16"/>
          <w:szCs w:val="16"/>
        </w:rPr>
        <w:t>. советская периодика все заметнее преодолевала тяжелые последствия кризиса, в котором она оказалась</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условиях нэпа, позволившего активно заниматься хозяйственным строительством, усилилось политическое давление советской прессы на общество.</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Внутрипартийная борьба усложнила и без того тяжелое хозяйственное положение страны.</w:t>
      </w:r>
    </w:p>
    <w:p w:rsidR="00DA1F05" w:rsidRPr="00AF666E" w:rsidRDefault="00DA1F05" w:rsidP="00DA1F05">
      <w:pPr>
        <w:ind w:left="-567" w:right="283"/>
        <w:jc w:val="both"/>
        <w:rPr>
          <w:rFonts w:ascii="Arial" w:hAnsi="Arial" w:cs="Arial"/>
          <w:sz w:val="16"/>
          <w:szCs w:val="16"/>
        </w:rPr>
      </w:pPr>
      <w:r w:rsidRPr="00AF666E">
        <w:rPr>
          <w:rFonts w:ascii="Arial" w:hAnsi="Arial" w:cs="Arial"/>
          <w:sz w:val="16"/>
          <w:szCs w:val="16"/>
        </w:rPr>
        <w:t xml:space="preserve">Журналистика первого советского десятилетия </w:t>
      </w:r>
      <w:proofErr w:type="spellStart"/>
      <w:r w:rsidRPr="00AF666E">
        <w:rPr>
          <w:rFonts w:ascii="Arial" w:hAnsi="Arial" w:cs="Arial"/>
          <w:sz w:val="16"/>
          <w:szCs w:val="16"/>
        </w:rPr>
        <w:t>преставлена</w:t>
      </w:r>
      <w:proofErr w:type="spellEnd"/>
      <w:r w:rsidRPr="00AF666E">
        <w:rPr>
          <w:rFonts w:ascii="Arial" w:hAnsi="Arial" w:cs="Arial"/>
          <w:sz w:val="16"/>
          <w:szCs w:val="16"/>
        </w:rPr>
        <w:t xml:space="preserve"> очерками, фельетонами Л. Сосновского, А. Серафимовича, Л. </w:t>
      </w:r>
      <w:proofErr w:type="spellStart"/>
      <w:r w:rsidRPr="00AF666E">
        <w:rPr>
          <w:rFonts w:ascii="Arial" w:hAnsi="Arial" w:cs="Arial"/>
          <w:sz w:val="16"/>
          <w:szCs w:val="16"/>
        </w:rPr>
        <w:t>Рейснер</w:t>
      </w:r>
      <w:proofErr w:type="spellEnd"/>
      <w:r w:rsidRPr="00AF666E">
        <w:rPr>
          <w:rFonts w:ascii="Arial" w:hAnsi="Arial" w:cs="Arial"/>
          <w:sz w:val="16"/>
          <w:szCs w:val="16"/>
        </w:rPr>
        <w:t xml:space="preserve">, Д. Фурманова, В. Карпинского, М. </w:t>
      </w:r>
      <w:proofErr w:type="spellStart"/>
      <w:proofErr w:type="gramStart"/>
      <w:r w:rsidRPr="00AF666E">
        <w:rPr>
          <w:rFonts w:ascii="Arial" w:hAnsi="Arial" w:cs="Arial"/>
          <w:sz w:val="16"/>
          <w:szCs w:val="16"/>
        </w:rPr>
        <w:t>Шоло</w:t>
      </w:r>
      <w:proofErr w:type="spellEnd"/>
      <w:r w:rsidRPr="00AF666E">
        <w:rPr>
          <w:rFonts w:ascii="Arial" w:hAnsi="Arial" w:cs="Arial"/>
          <w:sz w:val="16"/>
          <w:szCs w:val="16"/>
        </w:rPr>
        <w:t xml:space="preserve"> </w:t>
      </w:r>
      <w:proofErr w:type="spellStart"/>
      <w:r w:rsidRPr="00AF666E">
        <w:rPr>
          <w:rFonts w:ascii="Arial" w:hAnsi="Arial" w:cs="Arial"/>
          <w:sz w:val="16"/>
          <w:szCs w:val="16"/>
        </w:rPr>
        <w:t>хова</w:t>
      </w:r>
      <w:proofErr w:type="spellEnd"/>
      <w:proofErr w:type="gramEnd"/>
      <w:r w:rsidRPr="00AF666E">
        <w:rPr>
          <w:rFonts w:ascii="Arial" w:hAnsi="Arial" w:cs="Arial"/>
          <w:sz w:val="16"/>
          <w:szCs w:val="16"/>
        </w:rPr>
        <w:t>, А. Платонова, М. Булгакова и других. Некоторые из них являлись фронтовыми корреспондентами «Правды», «Известий», др. центральных и местных газет уже в годы Гражданской войны.</w:t>
      </w:r>
    </w:p>
    <w:p w:rsidR="00DA1F05" w:rsidRPr="00AF666E" w:rsidRDefault="00DA1F05" w:rsidP="00DA1F05">
      <w:pPr>
        <w:ind w:left="-567" w:right="283"/>
        <w:jc w:val="both"/>
        <w:rPr>
          <w:rFonts w:ascii="Arial" w:hAnsi="Arial" w:cs="Arial"/>
          <w:sz w:val="16"/>
          <w:szCs w:val="16"/>
        </w:rPr>
      </w:pPr>
      <w:r w:rsidRPr="00AF666E">
        <w:rPr>
          <w:rFonts w:ascii="Arial" w:hAnsi="Arial" w:cs="Arial"/>
          <w:sz w:val="16"/>
          <w:szCs w:val="16"/>
        </w:rPr>
        <w:t>«</w:t>
      </w:r>
      <w:proofErr w:type="spellStart"/>
      <w:r w:rsidRPr="00AF666E">
        <w:rPr>
          <w:rFonts w:ascii="Arial" w:hAnsi="Arial" w:cs="Arial"/>
          <w:sz w:val="16"/>
          <w:szCs w:val="16"/>
        </w:rPr>
        <w:t>Филосо́фский</w:t>
      </w:r>
      <w:proofErr w:type="spellEnd"/>
      <w:r w:rsidRPr="00AF666E">
        <w:rPr>
          <w:rFonts w:ascii="Arial" w:hAnsi="Arial" w:cs="Arial"/>
          <w:sz w:val="16"/>
          <w:szCs w:val="16"/>
        </w:rPr>
        <w:t xml:space="preserve"> </w:t>
      </w:r>
      <w:proofErr w:type="spellStart"/>
      <w:r w:rsidRPr="00AF666E">
        <w:rPr>
          <w:rFonts w:ascii="Arial" w:hAnsi="Arial" w:cs="Arial"/>
          <w:sz w:val="16"/>
          <w:szCs w:val="16"/>
        </w:rPr>
        <w:t>парохо́д</w:t>
      </w:r>
      <w:proofErr w:type="spellEnd"/>
      <w:r w:rsidRPr="00AF666E">
        <w:rPr>
          <w:rFonts w:ascii="Arial" w:hAnsi="Arial" w:cs="Arial"/>
          <w:sz w:val="16"/>
          <w:szCs w:val="16"/>
        </w:rPr>
        <w:t xml:space="preserve">» — кампания большевистского правительства РСФСР по высылке неугодных власти интеллектуалов за границу в сентябре и ноябре 1922 года, вдохновлённая рейдами </w:t>
      </w:r>
      <w:proofErr w:type="spellStart"/>
      <w:r w:rsidRPr="00AF666E">
        <w:rPr>
          <w:rFonts w:ascii="Arial" w:hAnsi="Arial" w:cs="Arial"/>
          <w:sz w:val="16"/>
          <w:szCs w:val="16"/>
        </w:rPr>
        <w:t>Палмера</w:t>
      </w:r>
      <w:proofErr w:type="spellEnd"/>
      <w:r w:rsidRPr="00AF666E">
        <w:rPr>
          <w:rFonts w:ascii="Arial" w:hAnsi="Arial" w:cs="Arial"/>
          <w:sz w:val="16"/>
          <w:szCs w:val="16"/>
        </w:rPr>
        <w:t xml:space="preserve"> в США в </w:t>
      </w:r>
      <w:smartTag w:uri="urn:schemas-microsoft-com:office:smarttags" w:element="metricconverter">
        <w:smartTagPr>
          <w:attr w:name="ProductID" w:val="1919 г"/>
        </w:smartTagPr>
        <w:r w:rsidRPr="00AF666E">
          <w:rPr>
            <w:rFonts w:ascii="Arial" w:hAnsi="Arial" w:cs="Arial"/>
            <w:sz w:val="16"/>
            <w:szCs w:val="16"/>
          </w:rPr>
          <w:t>1919 г</w:t>
        </w:r>
      </w:smartTag>
      <w:r w:rsidRPr="00AF666E">
        <w:rPr>
          <w:rFonts w:ascii="Arial" w:hAnsi="Arial" w:cs="Arial"/>
          <w:sz w:val="16"/>
          <w:szCs w:val="16"/>
        </w:rPr>
        <w:t xml:space="preserve">. – Булгаков, Бердяев, Ильин и </w:t>
      </w:r>
      <w:proofErr w:type="spellStart"/>
      <w:proofErr w:type="gramStart"/>
      <w:r w:rsidRPr="00AF666E">
        <w:rPr>
          <w:rFonts w:ascii="Arial" w:hAnsi="Arial" w:cs="Arial"/>
          <w:sz w:val="16"/>
          <w:szCs w:val="16"/>
        </w:rPr>
        <w:t>др</w:t>
      </w:r>
      <w:proofErr w:type="spellEnd"/>
      <w:proofErr w:type="gramEnd"/>
    </w:p>
    <w:p w:rsidR="00DA1F05" w:rsidRPr="00AF666E" w:rsidRDefault="00DA1F05" w:rsidP="00DA1F05">
      <w:pPr>
        <w:ind w:left="-567" w:right="283"/>
        <w:jc w:val="both"/>
        <w:rPr>
          <w:rFonts w:ascii="Arial" w:hAnsi="Arial" w:cs="Arial"/>
          <w:sz w:val="16"/>
          <w:szCs w:val="16"/>
        </w:rPr>
      </w:pPr>
    </w:p>
    <w:p w:rsidR="00DA1F05" w:rsidRPr="00AF666E" w:rsidRDefault="00DA1F05" w:rsidP="00DA1F05">
      <w:pPr>
        <w:numPr>
          <w:ilvl w:val="0"/>
          <w:numId w:val="8"/>
        </w:numPr>
        <w:spacing w:after="0" w:line="240" w:lineRule="auto"/>
        <w:ind w:left="-567" w:right="283"/>
        <w:jc w:val="both"/>
        <w:rPr>
          <w:rFonts w:ascii="Arial" w:hAnsi="Arial" w:cs="Arial"/>
          <w:sz w:val="16"/>
          <w:szCs w:val="16"/>
        </w:rPr>
      </w:pPr>
      <w:r w:rsidRPr="00AF666E">
        <w:rPr>
          <w:rFonts w:ascii="Arial" w:hAnsi="Arial" w:cs="Arial"/>
          <w:b/>
          <w:sz w:val="16"/>
          <w:szCs w:val="16"/>
        </w:rPr>
        <w:t>Структура СМИ РФ</w:t>
      </w:r>
      <w:r w:rsidRPr="00AF666E">
        <w:rPr>
          <w:rFonts w:ascii="Arial" w:hAnsi="Arial" w:cs="Arial"/>
          <w:sz w:val="16"/>
          <w:szCs w:val="16"/>
        </w:rPr>
        <w:t>.</w:t>
      </w:r>
    </w:p>
    <w:p w:rsidR="00DA1F05" w:rsidRPr="00AF666E" w:rsidRDefault="00DA1F05" w:rsidP="00DA1F05">
      <w:pPr>
        <w:ind w:left="-567" w:right="283"/>
        <w:jc w:val="both"/>
        <w:rPr>
          <w:rFonts w:ascii="Arial" w:hAnsi="Arial" w:cs="Arial"/>
          <w:sz w:val="16"/>
          <w:szCs w:val="16"/>
        </w:rPr>
      </w:pPr>
      <w:r w:rsidRPr="00AF666E">
        <w:rPr>
          <w:rFonts w:ascii="Arial" w:hAnsi="Arial" w:cs="Arial"/>
          <w:sz w:val="16"/>
          <w:szCs w:val="16"/>
        </w:rPr>
        <w:t>Принятый Закон СССР «О печати и других средствах массовой информации» (1990), а затем Закон Российской Федерации «О средствах массовой информации» (1991) с отменой цензуры закрепили право на их издание не только общественными, партийными, коммерческими организациями, но и отдельными гражданами, что обусловило небывалый рост численности газетно-журнальной периодики. В постсоветский период в газетном мире России произошли значительные типологические изменения. Вместо однообразных партийных стали выходить качественные и массовые, дотируемые из казны и коммерческие, официальные издания, отражающие точку зрения правительства и властных структур, и издания, критикующие существующий режим. Наибольшую популярность и наибольший тираж в постсоветский период имеют газеты, не выражающие открыто своей партийной приверженности, стремящиеся к объективности, независимости своих суждений: «Аргументы и факты», «</w:t>
      </w:r>
      <w:proofErr w:type="spellStart"/>
      <w:r w:rsidRPr="00AF666E">
        <w:rPr>
          <w:rFonts w:ascii="Arial" w:hAnsi="Arial" w:cs="Arial"/>
          <w:sz w:val="16"/>
          <w:szCs w:val="16"/>
        </w:rPr>
        <w:t>КоммерсантЪ</w:t>
      </w:r>
      <w:proofErr w:type="spellEnd"/>
      <w:r w:rsidRPr="00AF666E">
        <w:rPr>
          <w:rFonts w:ascii="Arial" w:hAnsi="Arial" w:cs="Arial"/>
          <w:sz w:val="16"/>
          <w:szCs w:val="16"/>
        </w:rPr>
        <w:t>», «</w:t>
      </w:r>
      <w:proofErr w:type="gramStart"/>
      <w:r w:rsidRPr="00AF666E">
        <w:rPr>
          <w:rFonts w:ascii="Arial" w:hAnsi="Arial" w:cs="Arial"/>
          <w:sz w:val="16"/>
          <w:szCs w:val="16"/>
        </w:rPr>
        <w:t>Комсомольская</w:t>
      </w:r>
      <w:proofErr w:type="gramEnd"/>
      <w:r w:rsidRPr="00AF666E">
        <w:rPr>
          <w:rFonts w:ascii="Arial" w:hAnsi="Arial" w:cs="Arial"/>
          <w:sz w:val="16"/>
          <w:szCs w:val="16"/>
        </w:rPr>
        <w:t xml:space="preserve"> правда», «Общая газета», «Труд». Как и в советский </w:t>
      </w:r>
      <w:proofErr w:type="gramStart"/>
      <w:r w:rsidRPr="00AF666E">
        <w:rPr>
          <w:rFonts w:ascii="Arial" w:hAnsi="Arial" w:cs="Arial"/>
          <w:sz w:val="16"/>
          <w:szCs w:val="16"/>
        </w:rPr>
        <w:t>период</w:t>
      </w:r>
      <w:proofErr w:type="gramEnd"/>
      <w:r w:rsidRPr="00AF666E">
        <w:rPr>
          <w:rFonts w:ascii="Arial" w:hAnsi="Arial" w:cs="Arial"/>
          <w:sz w:val="16"/>
          <w:szCs w:val="16"/>
        </w:rPr>
        <w:t xml:space="preserve"> значительным количеством изданий представлена аграрная, женская и молодежная пресса. Самые значительные перемены произошли в прессе для детей и подростков. Все больший размах в отечественной журналистике получают религиозные издания. Появление газетно-журнальных издательских домов – одна из отличительных особенностей журналистики постсоветского периода, так как в рыночных условиях отдельному изданию не всегда удается выжить. </w:t>
      </w:r>
      <w:proofErr w:type="gramStart"/>
      <w:r w:rsidRPr="00AF666E">
        <w:rPr>
          <w:rFonts w:ascii="Arial" w:hAnsi="Arial" w:cs="Arial"/>
          <w:sz w:val="16"/>
          <w:szCs w:val="16"/>
        </w:rPr>
        <w:t>Самыми первыми и наиболее крупными стали издательские дома «</w:t>
      </w:r>
      <w:proofErr w:type="spellStart"/>
      <w:r w:rsidRPr="00AF666E">
        <w:rPr>
          <w:rFonts w:ascii="Arial" w:hAnsi="Arial" w:cs="Arial"/>
          <w:sz w:val="16"/>
          <w:szCs w:val="16"/>
        </w:rPr>
        <w:t>КоммерсантЪ</w:t>
      </w:r>
      <w:proofErr w:type="spellEnd"/>
      <w:r w:rsidRPr="00AF666E">
        <w:rPr>
          <w:rFonts w:ascii="Arial" w:hAnsi="Arial" w:cs="Arial"/>
          <w:sz w:val="16"/>
          <w:szCs w:val="16"/>
        </w:rPr>
        <w:t>» (включает газету «</w:t>
      </w:r>
      <w:proofErr w:type="spellStart"/>
      <w:r w:rsidRPr="00AF666E">
        <w:rPr>
          <w:rFonts w:ascii="Arial" w:hAnsi="Arial" w:cs="Arial"/>
          <w:sz w:val="16"/>
          <w:szCs w:val="16"/>
        </w:rPr>
        <w:t>КоммерсантЪ</w:t>
      </w:r>
      <w:proofErr w:type="spellEnd"/>
      <w:r w:rsidRPr="00AF666E">
        <w:rPr>
          <w:rFonts w:ascii="Arial" w:hAnsi="Arial" w:cs="Arial"/>
          <w:sz w:val="16"/>
          <w:szCs w:val="16"/>
        </w:rPr>
        <w:t>», еженедельники «</w:t>
      </w:r>
      <w:proofErr w:type="spellStart"/>
      <w:r w:rsidRPr="00AF666E">
        <w:rPr>
          <w:rFonts w:ascii="Arial" w:hAnsi="Arial" w:cs="Arial"/>
          <w:sz w:val="16"/>
          <w:szCs w:val="16"/>
        </w:rPr>
        <w:t>КоммерсантЪ-Власть</w:t>
      </w:r>
      <w:proofErr w:type="spellEnd"/>
      <w:r w:rsidRPr="00AF666E">
        <w:rPr>
          <w:rFonts w:ascii="Arial" w:hAnsi="Arial" w:cs="Arial"/>
          <w:sz w:val="16"/>
          <w:szCs w:val="16"/>
        </w:rPr>
        <w:t>» и «</w:t>
      </w:r>
      <w:proofErr w:type="spellStart"/>
      <w:r w:rsidRPr="00AF666E">
        <w:rPr>
          <w:rFonts w:ascii="Arial" w:hAnsi="Arial" w:cs="Arial"/>
          <w:sz w:val="16"/>
          <w:szCs w:val="16"/>
        </w:rPr>
        <w:t>КоммерсантЪ-Деньги</w:t>
      </w:r>
      <w:proofErr w:type="spellEnd"/>
      <w:r w:rsidRPr="00AF666E">
        <w:rPr>
          <w:rFonts w:ascii="Arial" w:hAnsi="Arial" w:cs="Arial"/>
          <w:sz w:val="16"/>
          <w:szCs w:val="16"/>
        </w:rPr>
        <w:t>», журналы «Домовой», «Автопилот», «Столица»); «Экономика и жизнь» (газеты «Экономика и жизнь», «Спортивная Москва», журналы «Журналист», «Чудеса и приключения» и более 50-ти центральных, региональных, отраслевых и специализированных изданий, общий тираж которых превышает 1 млн. 200 тыс. экземпляров).</w:t>
      </w:r>
      <w:proofErr w:type="gramEnd"/>
      <w:r w:rsidRPr="00AF666E">
        <w:rPr>
          <w:rFonts w:ascii="Arial" w:hAnsi="Arial" w:cs="Arial"/>
          <w:sz w:val="16"/>
          <w:szCs w:val="16"/>
        </w:rPr>
        <w:t xml:space="preserve"> Крупнейшим в мире стал издательский дом газеты «Аргументы и факты». «Наша газета, – отмечала редакция в мае 2000 года, в статье «АиФ – империя читателей», – охватывает абсолютно все края и области России (недавно закрыта последняя «белая точка» – вышла в свет газета «АиФ-Магадан»). В «наши регионы» входят практически все страны СНГ, Западная и Восточная Европа, США, Канада, Израиль, Австралия. Каждый номер «Аргументов и фактов» читает около 10 млн. человек. Газету печатают более 60 типографий. </w:t>
      </w:r>
      <w:proofErr w:type="gramStart"/>
      <w:r w:rsidRPr="00AF666E">
        <w:rPr>
          <w:rFonts w:ascii="Arial" w:hAnsi="Arial" w:cs="Arial"/>
          <w:sz w:val="16"/>
          <w:szCs w:val="16"/>
        </w:rPr>
        <w:t>При «АиФ» издается около 30 приложений, в том числе «Здоровье», «Молодой», «Дочки-матери», «На даче», «Разбор», «АиФ.</w:t>
      </w:r>
      <w:proofErr w:type="gramEnd"/>
      <w:r w:rsidRPr="00AF666E">
        <w:rPr>
          <w:rFonts w:ascii="Arial" w:hAnsi="Arial" w:cs="Arial"/>
          <w:sz w:val="16"/>
          <w:szCs w:val="16"/>
        </w:rPr>
        <w:t xml:space="preserve"> Суббота-Воскресенье» и др. На базе «АиФ» в 1995 году создано информационное агентство «Аргументы и факты-Новости», материалы которого используют различные средства массовой информации</w:t>
      </w:r>
    </w:p>
    <w:p w:rsidR="00AF666E" w:rsidRDefault="00DA1F05" w:rsidP="00AF666E">
      <w:pPr>
        <w:ind w:left="-567" w:right="283"/>
        <w:jc w:val="both"/>
        <w:rPr>
          <w:rFonts w:ascii="Arial" w:hAnsi="Arial" w:cs="Arial"/>
          <w:sz w:val="16"/>
          <w:szCs w:val="16"/>
        </w:rPr>
      </w:pPr>
      <w:r w:rsidRPr="00AF666E">
        <w:rPr>
          <w:rFonts w:ascii="Arial" w:hAnsi="Arial" w:cs="Arial"/>
          <w:sz w:val="16"/>
          <w:szCs w:val="16"/>
        </w:rPr>
        <w:t>На рубеже тысячелетий все более мощными конкурентами газет и журналов становятся электронные средства массовой информации, в том числе Интернет.</w:t>
      </w:r>
    </w:p>
    <w:p w:rsidR="00DA1F05" w:rsidRPr="00AF666E" w:rsidRDefault="00DA1F05" w:rsidP="00AF666E">
      <w:pPr>
        <w:ind w:left="-567" w:right="283"/>
        <w:jc w:val="both"/>
        <w:rPr>
          <w:rFonts w:ascii="Arial" w:hAnsi="Arial" w:cs="Arial"/>
          <w:sz w:val="16"/>
          <w:szCs w:val="16"/>
        </w:rPr>
      </w:pPr>
      <w:r w:rsidRPr="00AF666E">
        <w:rPr>
          <w:rFonts w:ascii="Arial" w:hAnsi="Arial" w:cs="Arial"/>
          <w:b/>
          <w:sz w:val="16"/>
          <w:szCs w:val="16"/>
        </w:rPr>
        <w:lastRenderedPageBreak/>
        <w:t>Билет №9</w:t>
      </w:r>
    </w:p>
    <w:p w:rsidR="00DA1F05" w:rsidRPr="00AF666E" w:rsidRDefault="00DA1F05" w:rsidP="00AF666E">
      <w:pPr>
        <w:pStyle w:val="a5"/>
        <w:numPr>
          <w:ilvl w:val="0"/>
          <w:numId w:val="9"/>
        </w:numPr>
        <w:spacing w:line="240" w:lineRule="auto"/>
        <w:ind w:left="-567" w:right="284"/>
        <w:rPr>
          <w:rFonts w:ascii="Arial" w:hAnsi="Arial" w:cs="Arial"/>
          <w:b/>
          <w:sz w:val="16"/>
          <w:szCs w:val="16"/>
        </w:rPr>
      </w:pPr>
      <w:r w:rsidRPr="00AF666E">
        <w:rPr>
          <w:rFonts w:ascii="Arial" w:hAnsi="Arial" w:cs="Arial"/>
          <w:b/>
          <w:sz w:val="16"/>
          <w:szCs w:val="16"/>
        </w:rPr>
        <w:t>Советское информбюро и радио в годы Великой Отечественной войны.</w:t>
      </w:r>
    </w:p>
    <w:p w:rsidR="00AF666E" w:rsidRDefault="00DA1F05" w:rsidP="00AF666E">
      <w:pPr>
        <w:spacing w:line="240" w:lineRule="auto"/>
        <w:ind w:left="-567" w:right="284"/>
        <w:jc w:val="both"/>
        <w:rPr>
          <w:rFonts w:ascii="Arial" w:hAnsi="Arial" w:cs="Arial"/>
          <w:sz w:val="16"/>
          <w:szCs w:val="16"/>
        </w:rPr>
      </w:pPr>
      <w:r w:rsidRPr="00AF666E">
        <w:rPr>
          <w:rFonts w:ascii="Arial" w:hAnsi="Arial" w:cs="Arial"/>
          <w:sz w:val="16"/>
          <w:szCs w:val="16"/>
        </w:rPr>
        <w:t xml:space="preserve">Начавшаяся Великая Отечественная война потребовала перестройки печати на военный лад. На второй день войны стал функционировать авторитетный правительственный информационный орган –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в короткие сроки была создана система фронтовой печати, которая по своему характеру была многонациональной.</w:t>
      </w:r>
    </w:p>
    <w:p w:rsidR="00DA1F05" w:rsidRPr="00AF666E" w:rsidRDefault="00DA1F05" w:rsidP="00AF666E">
      <w:pPr>
        <w:spacing w:line="240" w:lineRule="auto"/>
        <w:ind w:left="-567" w:right="284"/>
        <w:jc w:val="both"/>
        <w:rPr>
          <w:rFonts w:ascii="Arial" w:hAnsi="Arial" w:cs="Arial"/>
          <w:sz w:val="16"/>
          <w:szCs w:val="16"/>
        </w:rPr>
      </w:pPr>
      <w:r w:rsidRPr="00AF666E">
        <w:rPr>
          <w:rFonts w:ascii="Arial" w:hAnsi="Arial" w:cs="Arial"/>
          <w:b/>
          <w:sz w:val="16"/>
          <w:szCs w:val="16"/>
        </w:rPr>
        <w:t xml:space="preserve">Главный диктор – Юрий Левитан. </w:t>
      </w:r>
      <w:r w:rsidRPr="00AF666E">
        <w:rPr>
          <w:rFonts w:ascii="Arial" w:hAnsi="Arial" w:cs="Arial"/>
          <w:sz w:val="16"/>
          <w:szCs w:val="16"/>
        </w:rPr>
        <w:t xml:space="preserve">Для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писали Алексей Толстой, Михаил Шолохов, Александр Фадеев, Илья Эренбург, Борис Полевой, Константин Симонов. Перед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стояло одновременно несколько задач. Среди них составление и публикация сводок с фронта для советской печати, но также и информирование зарубежной общественности о происходящем в СССР, координация работы с иностранными журналистами. Немаловажной задачей было противостояние немецкой пропаганде и дезинформации.</w:t>
      </w:r>
    </w:p>
    <w:p w:rsidR="00DA1F05" w:rsidRPr="00AF666E" w:rsidRDefault="00DA1F05" w:rsidP="00AF666E">
      <w:pPr>
        <w:spacing w:line="240" w:lineRule="auto"/>
        <w:ind w:left="-567" w:right="284"/>
        <w:jc w:val="both"/>
        <w:rPr>
          <w:rFonts w:ascii="Arial" w:hAnsi="Arial" w:cs="Arial"/>
          <w:sz w:val="16"/>
          <w:szCs w:val="16"/>
        </w:rPr>
      </w:pPr>
      <w:r w:rsidRPr="00AF666E">
        <w:rPr>
          <w:rFonts w:ascii="Arial" w:hAnsi="Arial" w:cs="Arial"/>
          <w:sz w:val="16"/>
          <w:szCs w:val="16"/>
        </w:rPr>
        <w:t xml:space="preserve">Новую организацию возглавил кандидат в члены Политбюро ЦК, секретарь ЦК партии Александр Щербаков. За время войны было обнародовано около 2 тысяч ежедневных сводок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122 сообщения «В последний час». Всего Сов-информбюро обнародовало 2373 различных материалов. Постепенно работа на зарубежные страны стала главным направлением для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Одним из центральных авторов был Евгений Петров. </w:t>
      </w:r>
      <w:proofErr w:type="gramStart"/>
      <w:r w:rsidRPr="00AF666E">
        <w:rPr>
          <w:rFonts w:ascii="Arial" w:hAnsi="Arial" w:cs="Arial"/>
          <w:sz w:val="16"/>
          <w:szCs w:val="16"/>
        </w:rPr>
        <w:t>Для</w:t>
      </w:r>
      <w:proofErr w:type="gramEnd"/>
      <w:r w:rsidRPr="00AF666E">
        <w:rPr>
          <w:rFonts w:ascii="Arial" w:hAnsi="Arial" w:cs="Arial"/>
          <w:sz w:val="16"/>
          <w:szCs w:val="16"/>
        </w:rPr>
        <w:t xml:space="preserve"> «</w:t>
      </w:r>
      <w:proofErr w:type="gramStart"/>
      <w:r w:rsidRPr="00AF666E">
        <w:rPr>
          <w:rFonts w:ascii="Arial" w:hAnsi="Arial" w:cs="Arial"/>
          <w:sz w:val="16"/>
          <w:szCs w:val="16"/>
        </w:rPr>
        <w:t>Норд</w:t>
      </w:r>
      <w:proofErr w:type="gramEnd"/>
      <w:r w:rsidRPr="00AF666E">
        <w:rPr>
          <w:rFonts w:ascii="Arial" w:hAnsi="Arial" w:cs="Arial"/>
          <w:sz w:val="16"/>
          <w:szCs w:val="16"/>
        </w:rPr>
        <w:t xml:space="preserve"> </w:t>
      </w:r>
      <w:proofErr w:type="spellStart"/>
      <w:r w:rsidRPr="00AF666E">
        <w:rPr>
          <w:rFonts w:ascii="Arial" w:hAnsi="Arial" w:cs="Arial"/>
          <w:sz w:val="16"/>
          <w:szCs w:val="16"/>
        </w:rPr>
        <w:t>америкэн</w:t>
      </w:r>
      <w:proofErr w:type="spellEnd"/>
      <w:r w:rsidRPr="00AF666E">
        <w:rPr>
          <w:rFonts w:ascii="Arial" w:hAnsi="Arial" w:cs="Arial"/>
          <w:sz w:val="16"/>
          <w:szCs w:val="16"/>
        </w:rPr>
        <w:t xml:space="preserve"> </w:t>
      </w:r>
      <w:proofErr w:type="spellStart"/>
      <w:r w:rsidRPr="00AF666E">
        <w:rPr>
          <w:rFonts w:ascii="Arial" w:hAnsi="Arial" w:cs="Arial"/>
          <w:sz w:val="16"/>
          <w:szCs w:val="16"/>
        </w:rPr>
        <w:t>ньюспейпер</w:t>
      </w:r>
      <w:proofErr w:type="spellEnd"/>
      <w:r w:rsidRPr="00AF666E">
        <w:rPr>
          <w:rFonts w:ascii="Arial" w:hAnsi="Arial" w:cs="Arial"/>
          <w:sz w:val="16"/>
          <w:szCs w:val="16"/>
        </w:rPr>
        <w:t xml:space="preserve"> </w:t>
      </w:r>
      <w:proofErr w:type="spellStart"/>
      <w:r w:rsidRPr="00AF666E">
        <w:rPr>
          <w:rFonts w:ascii="Arial" w:hAnsi="Arial" w:cs="Arial"/>
          <w:sz w:val="16"/>
          <w:szCs w:val="16"/>
        </w:rPr>
        <w:t>аллайэнс</w:t>
      </w:r>
      <w:proofErr w:type="spellEnd"/>
      <w:r w:rsidRPr="00AF666E">
        <w:rPr>
          <w:rFonts w:ascii="Arial" w:hAnsi="Arial" w:cs="Arial"/>
          <w:sz w:val="16"/>
          <w:szCs w:val="16"/>
        </w:rPr>
        <w:t xml:space="preserve">» Петров писал с самого начала войны. Эренбург в годы войны написал более трехсот материалов для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 кроме тысячи с лишним статей, очерков, заметок, фельетонов, опубликованных в советской печати.</w:t>
      </w:r>
    </w:p>
    <w:p w:rsidR="00DA1F05" w:rsidRPr="00AF666E" w:rsidRDefault="00DA1F05" w:rsidP="00AF666E">
      <w:pPr>
        <w:spacing w:line="240" w:lineRule="auto"/>
        <w:ind w:left="-567" w:right="284"/>
        <w:jc w:val="both"/>
        <w:rPr>
          <w:rFonts w:ascii="Arial" w:hAnsi="Arial" w:cs="Arial"/>
          <w:sz w:val="16"/>
          <w:szCs w:val="16"/>
        </w:rPr>
      </w:pPr>
      <w:r w:rsidRPr="00AF666E">
        <w:rPr>
          <w:rFonts w:ascii="Arial" w:hAnsi="Arial" w:cs="Arial"/>
          <w:sz w:val="16"/>
          <w:szCs w:val="16"/>
        </w:rPr>
        <w:t xml:space="preserve">Только американское агентство </w:t>
      </w:r>
      <w:proofErr w:type="spellStart"/>
      <w:r w:rsidRPr="00AF666E">
        <w:rPr>
          <w:rFonts w:ascii="Arial" w:hAnsi="Arial" w:cs="Arial"/>
          <w:sz w:val="16"/>
          <w:szCs w:val="16"/>
        </w:rPr>
        <w:t>Юнайтед</w:t>
      </w:r>
      <w:proofErr w:type="spellEnd"/>
      <w:r w:rsidRPr="00AF666E">
        <w:rPr>
          <w:rFonts w:ascii="Arial" w:hAnsi="Arial" w:cs="Arial"/>
          <w:sz w:val="16"/>
          <w:szCs w:val="16"/>
        </w:rPr>
        <w:t xml:space="preserve"> Пресс передавало статьи Эренбурга в 1600 газет. Радио Уругвая «Эль </w:t>
      </w:r>
      <w:proofErr w:type="spellStart"/>
      <w:r w:rsidRPr="00AF666E">
        <w:rPr>
          <w:rFonts w:ascii="Arial" w:hAnsi="Arial" w:cs="Arial"/>
          <w:sz w:val="16"/>
          <w:szCs w:val="16"/>
        </w:rPr>
        <w:t>Эспектадор</w:t>
      </w:r>
      <w:proofErr w:type="spellEnd"/>
      <w:r w:rsidRPr="00AF666E">
        <w:rPr>
          <w:rFonts w:ascii="Arial" w:hAnsi="Arial" w:cs="Arial"/>
          <w:sz w:val="16"/>
          <w:szCs w:val="16"/>
        </w:rPr>
        <w:t>» сообщало, что три раза в неделю транслирует специальный выпуск «Русских очерков» и очень хотело бы получать комментарии Эренбурга, для которых, по словам директора этой радиостанции, «постараемся найти специальное место в нашей информационной программе».</w:t>
      </w:r>
    </w:p>
    <w:p w:rsidR="00DA1F05" w:rsidRPr="00AF666E" w:rsidRDefault="00DA1F05" w:rsidP="00AF666E">
      <w:pPr>
        <w:spacing w:line="240" w:lineRule="auto"/>
        <w:ind w:left="-567" w:right="284"/>
        <w:jc w:val="both"/>
        <w:rPr>
          <w:rFonts w:ascii="Arial" w:hAnsi="Arial" w:cs="Arial"/>
          <w:sz w:val="16"/>
          <w:szCs w:val="16"/>
        </w:rPr>
      </w:pPr>
      <w:r w:rsidRPr="00AF666E">
        <w:rPr>
          <w:rFonts w:ascii="Arial" w:hAnsi="Arial" w:cs="Arial"/>
          <w:sz w:val="16"/>
          <w:szCs w:val="16"/>
        </w:rPr>
        <w:t xml:space="preserve">М. Шолохов еще в 1941 году начал писать  для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свои первые фронтовые очерки. </w:t>
      </w:r>
    </w:p>
    <w:p w:rsidR="00DA1F05" w:rsidRPr="00AF666E" w:rsidRDefault="00DA1F05" w:rsidP="00AF666E">
      <w:pPr>
        <w:pStyle w:val="a5"/>
        <w:spacing w:line="240" w:lineRule="auto"/>
        <w:ind w:left="-567" w:right="284"/>
        <w:jc w:val="both"/>
        <w:rPr>
          <w:rFonts w:ascii="Arial" w:hAnsi="Arial" w:cs="Arial"/>
          <w:sz w:val="16"/>
          <w:szCs w:val="16"/>
        </w:rPr>
      </w:pPr>
      <w:r w:rsidRPr="00AF666E">
        <w:rPr>
          <w:rFonts w:ascii="Arial" w:hAnsi="Arial" w:cs="Arial"/>
          <w:sz w:val="16"/>
          <w:szCs w:val="16"/>
        </w:rPr>
        <w:t xml:space="preserve">«Люди Красной Армии» — так назывался написанный в начале октября 1941 года очерк, в котором М. Шолохов рассказывал о поездке в действующую армию, о встречах на фронтовых дорогах, об увиденном и пережитом. В адрес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приходили письма из многих стран мира, в которых выражалось чувство признательности Красной Армии и советскому народу, преградившим дорогу гитлеровской чуме. Очень интересна статья Константина Федина «Волга </w:t>
      </w:r>
      <w:proofErr w:type="gramStart"/>
      <w:r w:rsidRPr="00AF666E">
        <w:rPr>
          <w:rFonts w:ascii="Arial" w:hAnsi="Arial" w:cs="Arial"/>
          <w:sz w:val="16"/>
          <w:szCs w:val="16"/>
        </w:rPr>
        <w:t>-М</w:t>
      </w:r>
      <w:proofErr w:type="gramEnd"/>
      <w:r w:rsidRPr="00AF666E">
        <w:rPr>
          <w:rFonts w:ascii="Arial" w:hAnsi="Arial" w:cs="Arial"/>
          <w:sz w:val="16"/>
          <w:szCs w:val="16"/>
        </w:rPr>
        <w:t xml:space="preserve">иссисипи», отправленная Советским Информбюро в США в августе 1942 года. В ней Федин писал: «Мы отдаем </w:t>
      </w:r>
      <w:proofErr w:type="spellStart"/>
      <w:r w:rsidRPr="00AF666E">
        <w:rPr>
          <w:rFonts w:ascii="Arial" w:hAnsi="Arial" w:cs="Arial"/>
          <w:sz w:val="16"/>
          <w:szCs w:val="16"/>
        </w:rPr>
        <w:t>драгоценнейшие</w:t>
      </w:r>
      <w:proofErr w:type="spellEnd"/>
      <w:r w:rsidRPr="00AF666E">
        <w:rPr>
          <w:rFonts w:ascii="Arial" w:hAnsi="Arial" w:cs="Arial"/>
          <w:sz w:val="16"/>
          <w:szCs w:val="16"/>
        </w:rPr>
        <w:t xml:space="preserve"> силы, чтобы остановить лавину танков Гитлера, чтобы перебить ненавистных фашистских солдат, брошенных наперерез Волге. Волгу отдавать нельзя. Мы ее не отдадим. В марте 1943 года, после окончания победоносного сражения на Волге у Сталинграда, К. Федин отправил через Советское Информбюро в США «Письма русского».</w:t>
      </w:r>
    </w:p>
    <w:p w:rsidR="00DA1F05" w:rsidRPr="00AF666E" w:rsidRDefault="00DA1F05" w:rsidP="00AF666E">
      <w:pPr>
        <w:spacing w:line="240" w:lineRule="auto"/>
        <w:ind w:left="-567" w:right="284"/>
        <w:jc w:val="both"/>
        <w:rPr>
          <w:rFonts w:ascii="Arial" w:hAnsi="Arial" w:cs="Arial"/>
          <w:sz w:val="16"/>
          <w:szCs w:val="16"/>
        </w:rPr>
      </w:pPr>
      <w:r w:rsidRPr="00AF666E">
        <w:rPr>
          <w:rFonts w:ascii="Arial" w:hAnsi="Arial" w:cs="Arial"/>
          <w:sz w:val="16"/>
          <w:szCs w:val="16"/>
        </w:rPr>
        <w:t xml:space="preserve">Корреспонденции и статьи Константина Симонова, его очерки и стихи, рассказы и повести печатались в «Красной звезде», во многих других газетах, распространялись по каналам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передавались по радио. «Части прикрытия», «В праздничную ночь», «Юбилей», «Истребитель истребителей», «Песни» и другие потрясали правдой жизни, умением заглянуть в духовный мир человека, жизнь которого могла оборваться через мгновение.</w:t>
      </w:r>
    </w:p>
    <w:p w:rsidR="00DA1F05" w:rsidRPr="00AF666E" w:rsidRDefault="00DA1F05" w:rsidP="00AF666E">
      <w:pPr>
        <w:spacing w:line="240" w:lineRule="auto"/>
        <w:ind w:left="-567" w:right="284"/>
        <w:jc w:val="both"/>
        <w:rPr>
          <w:rFonts w:ascii="Arial" w:hAnsi="Arial" w:cs="Arial"/>
          <w:sz w:val="16"/>
          <w:szCs w:val="16"/>
        </w:rPr>
      </w:pPr>
      <w:r w:rsidRPr="00AF666E">
        <w:rPr>
          <w:rFonts w:ascii="Arial" w:hAnsi="Arial" w:cs="Arial"/>
          <w:sz w:val="16"/>
          <w:szCs w:val="16"/>
        </w:rPr>
        <w:t>К. Симонов был свидетелем многих решающих битв и писал о том, что лично видел. Конкретный адрес присутствует уже в заголовках материалов: «В Керченских каменоломнях», «Осада Тернополя», «У берегов Румынии», «На старой Смоленской дороге» и др.</w:t>
      </w:r>
    </w:p>
    <w:p w:rsidR="00DA1F05" w:rsidRPr="00AF666E" w:rsidRDefault="00DA1F05" w:rsidP="00AF666E">
      <w:pPr>
        <w:spacing w:line="240" w:lineRule="auto"/>
        <w:ind w:left="-567" w:right="284"/>
        <w:jc w:val="both"/>
        <w:rPr>
          <w:rFonts w:ascii="Arial" w:hAnsi="Arial" w:cs="Arial"/>
          <w:sz w:val="16"/>
          <w:szCs w:val="16"/>
        </w:rPr>
      </w:pPr>
      <w:proofErr w:type="gramStart"/>
      <w:r w:rsidRPr="00AF666E">
        <w:rPr>
          <w:rFonts w:ascii="Arial" w:hAnsi="Arial" w:cs="Arial"/>
          <w:sz w:val="16"/>
          <w:szCs w:val="16"/>
        </w:rPr>
        <w:t xml:space="preserve">В 1944 году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снабжало материалами 32 телеграфных и газетных агентства, 18 радиостанций во многих странах — США, Англии, Канаде, Австралии, Новой Зеландии, Индии, Китае, Мексике, Уругвае, на Кубе.</w:t>
      </w:r>
      <w:proofErr w:type="gramEnd"/>
      <w:r w:rsidRPr="00AF666E">
        <w:rPr>
          <w:rFonts w:ascii="Arial" w:hAnsi="Arial" w:cs="Arial"/>
          <w:sz w:val="16"/>
          <w:szCs w:val="16"/>
        </w:rPr>
        <w:t xml:space="preserve"> В том же году за границу было направлено около 60 тысяч статей, многие из них были взяты из советской печати. Всего же за годы войны </w:t>
      </w:r>
      <w:proofErr w:type="spellStart"/>
      <w:r w:rsidRPr="00AF666E">
        <w:rPr>
          <w:rFonts w:ascii="Arial" w:hAnsi="Arial" w:cs="Arial"/>
          <w:sz w:val="16"/>
          <w:szCs w:val="16"/>
        </w:rPr>
        <w:t>Совинформбюро</w:t>
      </w:r>
      <w:proofErr w:type="spellEnd"/>
      <w:r w:rsidRPr="00AF666E">
        <w:rPr>
          <w:rFonts w:ascii="Arial" w:hAnsi="Arial" w:cs="Arial"/>
          <w:sz w:val="16"/>
          <w:szCs w:val="16"/>
        </w:rPr>
        <w:t xml:space="preserve"> выслало зарубежным газетам, журналам, радиостанциям, в бюллетени советских посольств и миссий около 135 тысяч статей.</w:t>
      </w:r>
    </w:p>
    <w:p w:rsidR="00DA1F05" w:rsidRPr="00AF666E" w:rsidRDefault="00DA1F05" w:rsidP="00DA1F05">
      <w:pPr>
        <w:pStyle w:val="a5"/>
        <w:numPr>
          <w:ilvl w:val="0"/>
          <w:numId w:val="9"/>
        </w:numPr>
        <w:spacing w:line="240" w:lineRule="auto"/>
        <w:ind w:left="-567" w:right="283"/>
        <w:rPr>
          <w:rFonts w:ascii="Arial" w:hAnsi="Arial" w:cs="Arial"/>
          <w:b/>
          <w:sz w:val="16"/>
          <w:szCs w:val="16"/>
        </w:rPr>
      </w:pPr>
      <w:r w:rsidRPr="00AF666E">
        <w:rPr>
          <w:rFonts w:ascii="Arial" w:hAnsi="Arial" w:cs="Arial"/>
          <w:b/>
          <w:sz w:val="16"/>
          <w:szCs w:val="16"/>
        </w:rPr>
        <w:t xml:space="preserve">Ленин – публицист </w:t>
      </w:r>
      <w:smartTag w:uri="urn:schemas-microsoft-com:office:smarttags" w:element="metricconverter">
        <w:smartTagPr>
          <w:attr w:name="ProductID" w:val="1917 г"/>
        </w:smartTagPr>
        <w:r w:rsidRPr="00AF666E">
          <w:rPr>
            <w:rFonts w:ascii="Arial" w:hAnsi="Arial" w:cs="Arial"/>
            <w:b/>
            <w:sz w:val="16"/>
            <w:szCs w:val="16"/>
          </w:rPr>
          <w:t>1917 г</w:t>
        </w:r>
      </w:smartTag>
      <w:r w:rsidRPr="00AF666E">
        <w:rPr>
          <w:rFonts w:ascii="Arial" w:hAnsi="Arial" w:cs="Arial"/>
          <w:b/>
          <w:sz w:val="16"/>
          <w:szCs w:val="16"/>
        </w:rPr>
        <w:t>. («Кризис назрел»)</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7 октября, когда В.И. Ленин нелегально возвратился из Выборга в Петроград, «Правда» опубликовала его работу «Кризис назрел». Ни тени сомнения быть не может, писал Ленин, что вместе с левыми эсерами мы имеем теперь большинство и в Советах, и в армии, и в стране, что в стране назревает восстание крестьян, которые все больше не довольны правительством, и заключал: «Можно ли быть перед лицом таких фактов добросовестным сторонником пролетариата и отрицать, что кризис назрел, что революция переживает величайший перелом, что победа правительства над крестьянским восстанием была бы теперь окончательными похоронами революции, окончательным торжеством корниловщины...</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Кризис назрел. Все будущее русской революции поставлено на карту. Вся честь партии большевиков стоит под вопросом. Все будущее международной рабочей революции за социализм поставлено на карту...</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Мы стоим в преддверии всемирной пролетарской революции. </w:t>
      </w:r>
      <w:proofErr w:type="gramStart"/>
      <w:r w:rsidRPr="00AF666E">
        <w:rPr>
          <w:rFonts w:ascii="Arial" w:hAnsi="Arial" w:cs="Arial"/>
          <w:sz w:val="16"/>
          <w:szCs w:val="16"/>
        </w:rPr>
        <w:t>И так как мы, русские большевики, одни только из всех пролетарских интернационалистов всех стран, пользуемся сравнительно громадной свободой, имеем открытую партию, десятка два газет, имеем на своей стороне столичные Советы рабочих и солдатских депутатов, имеем на своей стороне большинство народных масс в революционное время, то к нам поистине можно и должно применить слова: кому много дано, с того много и</w:t>
      </w:r>
      <w:proofErr w:type="gramEnd"/>
      <w:r w:rsidRPr="00AF666E">
        <w:rPr>
          <w:rFonts w:ascii="Arial" w:hAnsi="Arial" w:cs="Arial"/>
          <w:sz w:val="16"/>
          <w:szCs w:val="16"/>
        </w:rPr>
        <w:t xml:space="preserve"> спросится.</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В крестьянской стране, при революционном, республиканском правительстве, которое пользуется поддержкой партии эсеров и меньшевиков, имевших вчера еще господство среди мелкобуржуазной демократии, растет крестьянское восстание. Официальные эсеры, терпящие Керенского, стали </w:t>
      </w:r>
      <w:proofErr w:type="spellStart"/>
      <w:r w:rsidRPr="00AF666E">
        <w:rPr>
          <w:rFonts w:ascii="Arial" w:hAnsi="Arial" w:cs="Arial"/>
          <w:sz w:val="16"/>
          <w:szCs w:val="16"/>
        </w:rPr>
        <w:t>противонародной</w:t>
      </w:r>
      <w:proofErr w:type="spellEnd"/>
      <w:r w:rsidRPr="00AF666E">
        <w:rPr>
          <w:rFonts w:ascii="Arial" w:hAnsi="Arial" w:cs="Arial"/>
          <w:sz w:val="16"/>
          <w:szCs w:val="16"/>
        </w:rPr>
        <w:t xml:space="preserve">, </w:t>
      </w:r>
      <w:proofErr w:type="spellStart"/>
      <w:r w:rsidRPr="00AF666E">
        <w:rPr>
          <w:rFonts w:ascii="Arial" w:hAnsi="Arial" w:cs="Arial"/>
          <w:sz w:val="16"/>
          <w:szCs w:val="16"/>
        </w:rPr>
        <w:t>противокрестьянской</w:t>
      </w:r>
      <w:proofErr w:type="spellEnd"/>
      <w:r w:rsidRPr="00AF666E">
        <w:rPr>
          <w:rFonts w:ascii="Arial" w:hAnsi="Arial" w:cs="Arial"/>
          <w:sz w:val="16"/>
          <w:szCs w:val="16"/>
        </w:rPr>
        <w:t>, контрреволюционной!! партией, но и то, что вся русская революция пришла к перелому?</w:t>
      </w:r>
    </w:p>
    <w:p w:rsidR="00DA1F05" w:rsidRPr="00AF666E" w:rsidRDefault="00DA1F05" w:rsidP="00DA1F05">
      <w:pPr>
        <w:pStyle w:val="a5"/>
        <w:spacing w:line="240" w:lineRule="auto"/>
        <w:ind w:left="-567" w:right="283"/>
        <w:jc w:val="both"/>
        <w:rPr>
          <w:rFonts w:ascii="Arial" w:hAnsi="Arial" w:cs="Arial"/>
          <w:sz w:val="16"/>
          <w:szCs w:val="16"/>
        </w:rPr>
      </w:pPr>
      <w:r w:rsidRPr="00AF666E">
        <w:rPr>
          <w:rFonts w:ascii="Arial" w:hAnsi="Arial" w:cs="Arial"/>
          <w:sz w:val="16"/>
          <w:szCs w:val="16"/>
        </w:rPr>
        <w:t>Крестьянское восстание в крестьянской стране против правительства Керенского, эсера, Никитина и Гвоздева, меньшевиков, и других министров, представителей капитала и помещичьих интересов! Подавление этого восстания военными мерами республиканского правительства. Ясно само собою, что если в крестьянской стране, после семи месяцев демократической республики, дело могло дойти до крестьянского восстания, то оно неопровержимо доказывает общенациональный крах революции, кризис ее, достигший невиданной силы, подход контрреволюционных сил к последней черте.</w:t>
      </w:r>
    </w:p>
    <w:p w:rsidR="00DA1F05" w:rsidRPr="00AF666E" w:rsidRDefault="00DA1F05" w:rsidP="00AF666E">
      <w:pPr>
        <w:pStyle w:val="a5"/>
        <w:spacing w:line="240" w:lineRule="auto"/>
        <w:ind w:left="-567" w:right="283"/>
        <w:jc w:val="both"/>
        <w:rPr>
          <w:rFonts w:ascii="Arial" w:hAnsi="Arial" w:cs="Arial"/>
          <w:sz w:val="16"/>
          <w:szCs w:val="16"/>
        </w:rPr>
      </w:pPr>
      <w:r w:rsidRPr="00AF666E">
        <w:rPr>
          <w:rFonts w:ascii="Arial" w:hAnsi="Arial" w:cs="Arial"/>
          <w:sz w:val="16"/>
          <w:szCs w:val="16"/>
        </w:rPr>
        <w:t xml:space="preserve">Но все симптомы указывают наоборот, именно на то, что общенациональный кризис </w:t>
      </w:r>
      <w:proofErr w:type="spellStart"/>
      <w:r w:rsidRPr="00AF666E">
        <w:rPr>
          <w:rFonts w:ascii="Arial" w:hAnsi="Arial" w:cs="Arial"/>
          <w:sz w:val="16"/>
          <w:szCs w:val="16"/>
        </w:rPr>
        <w:t>назрел</w:t>
      </w:r>
      <w:proofErr w:type="gramStart"/>
      <w:r w:rsidRPr="00AF666E">
        <w:rPr>
          <w:rFonts w:ascii="Arial" w:hAnsi="Arial" w:cs="Arial"/>
          <w:sz w:val="16"/>
          <w:szCs w:val="16"/>
        </w:rPr>
        <w:t>.П</w:t>
      </w:r>
      <w:proofErr w:type="gramEnd"/>
      <w:r w:rsidRPr="00AF666E">
        <w:rPr>
          <w:rFonts w:ascii="Arial" w:hAnsi="Arial" w:cs="Arial"/>
          <w:sz w:val="16"/>
          <w:szCs w:val="16"/>
        </w:rPr>
        <w:t>осле</w:t>
      </w:r>
      <w:proofErr w:type="spellEnd"/>
      <w:r w:rsidRPr="00AF666E">
        <w:rPr>
          <w:rFonts w:ascii="Arial" w:hAnsi="Arial" w:cs="Arial"/>
          <w:sz w:val="16"/>
          <w:szCs w:val="16"/>
        </w:rPr>
        <w:t xml:space="preserve"> аграрного вопроса в общегосударственной жизни России особенно большое значение имеет, особенно для мелкобуржуазных масс</w:t>
      </w:r>
      <w:r w:rsidR="00AF666E">
        <w:rPr>
          <w:rFonts w:ascii="Arial" w:hAnsi="Arial" w:cs="Arial"/>
          <w:sz w:val="16"/>
          <w:szCs w:val="16"/>
        </w:rPr>
        <w:t xml:space="preserve"> населения, национальный вопрос</w:t>
      </w: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Билет №10</w:t>
      </w:r>
    </w:p>
    <w:p w:rsidR="00DA1F05" w:rsidRPr="00AF666E" w:rsidRDefault="00DA1F05" w:rsidP="00DA1F05">
      <w:pPr>
        <w:pStyle w:val="a5"/>
        <w:numPr>
          <w:ilvl w:val="0"/>
          <w:numId w:val="10"/>
        </w:numPr>
        <w:spacing w:after="0" w:line="240" w:lineRule="auto"/>
        <w:ind w:left="-567" w:right="283"/>
        <w:rPr>
          <w:rFonts w:ascii="Arial" w:hAnsi="Arial" w:cs="Arial"/>
          <w:b/>
          <w:sz w:val="16"/>
          <w:szCs w:val="16"/>
        </w:rPr>
      </w:pPr>
      <w:r w:rsidRPr="00AF666E">
        <w:rPr>
          <w:rFonts w:ascii="Arial" w:hAnsi="Arial" w:cs="Arial"/>
          <w:b/>
          <w:sz w:val="16"/>
          <w:szCs w:val="16"/>
        </w:rPr>
        <w:t>Особенности функциональности журналистики в 30-е гг.</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Конец 20-х – 30-е годы характеризуются значительным усилением партийного контроля над средствами массовой информации. В конце 20-х – 30-е годы происходит значительный количественный рост и увеличение тиражей газет и журналов. Широкое распространение получает массовая низовая печать, изменения в административно-территориальном делении вызывают к жизни районные, городские газеты.</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Одновременно происходит дальнейшая дифференциация центральной прессы – создаются центральные отраслевые газеты: «Сельскохозяйственная газета», «Социалистическое земледелие», «За пищевую индустрию». В 30-ее гг. в стране выпускаются газеты для рабочих различных отраслей народного хозяйства. В их числе: «Торгово-промышленная газета», «Строительная газета», «Легкая индустрия», «Лесная промышленность» и др. Рассчитанные на конкретную читательскую аудиторию, они устанавливали с ней тесные связи, практиковали работу выездных редакций, издавали с их помощью специальные номера и выпуски газет, посвященные важнейшим текущим вопросам развития своей отрасли. Всю свою деятельность отраслевая печать направляла на повышение трудовой активности масс, всемерно помогая им в организации производства, повышении его рентабельности, широком распространении передового опыта. Во многих отраслевых изданиях постоянными были рубрики и разделы: «Профессиональная жизнь», «За высокую производительность труда, “Технические новинки”», «Труд и дисциплина», «Рабочий быт», «Обмен опытом», «Редакционная почта», «Читатели о своей газете» и др.</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Процесс дифференциации центральной отраслевой печати происходил и в середине 30-х гг. Появляются новые газеты «Уголь», «Машиностроение» и др.</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В годы первых пятилеток возникают новые элементы и в структуре местной и национальной печати. В связи с реорганизацией административно-территориального деления в некоторых республиках создаются областные газеты. Так, на Украине выходят областные газеты «Заря» (Днепропетровская), «</w:t>
      </w:r>
      <w:proofErr w:type="spellStart"/>
      <w:r w:rsidRPr="00AF666E">
        <w:rPr>
          <w:rFonts w:ascii="Arial" w:hAnsi="Arial" w:cs="Arial"/>
          <w:sz w:val="16"/>
          <w:szCs w:val="16"/>
        </w:rPr>
        <w:t>Социалистична</w:t>
      </w:r>
      <w:proofErr w:type="spellEnd"/>
      <w:r w:rsidRPr="00AF666E">
        <w:rPr>
          <w:rFonts w:ascii="Arial" w:hAnsi="Arial" w:cs="Arial"/>
          <w:sz w:val="16"/>
          <w:szCs w:val="16"/>
        </w:rPr>
        <w:t xml:space="preserve"> Украина» «Социалистический Донбасс» и </w:t>
      </w:r>
      <w:proofErr w:type="spellStart"/>
      <w:proofErr w:type="gramStart"/>
      <w:r w:rsidRPr="00AF666E">
        <w:rPr>
          <w:rFonts w:ascii="Arial" w:hAnsi="Arial" w:cs="Arial"/>
          <w:sz w:val="16"/>
          <w:szCs w:val="16"/>
        </w:rPr>
        <w:t>др</w:t>
      </w:r>
      <w:proofErr w:type="spellEnd"/>
      <w:proofErr w:type="gramEnd"/>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Процесс дифференциации все больше касается и национальной журналистики. </w:t>
      </w:r>
      <w:proofErr w:type="gramStart"/>
      <w:r w:rsidRPr="00AF666E">
        <w:rPr>
          <w:rFonts w:ascii="Arial" w:hAnsi="Arial" w:cs="Arial"/>
          <w:sz w:val="16"/>
          <w:szCs w:val="16"/>
        </w:rPr>
        <w:t>На Украине, в Белоруссии, Казахстане, Грузии, Армении, Азербайджане, Киргизии, Узбекистане и других республиках появляются газеты для учителей, работников культуры, литературные газеты, спортивные издания.</w:t>
      </w:r>
      <w:proofErr w:type="gramEnd"/>
      <w:r w:rsidRPr="00AF666E">
        <w:rPr>
          <w:rFonts w:ascii="Arial" w:hAnsi="Arial" w:cs="Arial"/>
          <w:sz w:val="16"/>
          <w:szCs w:val="16"/>
        </w:rPr>
        <w:t xml:space="preserve"> Развитие многонациональной журналистики страны происходит и за счет газет, выпускаемых в национальных республиках для проживающих здесь народов некоренной национальности. </w:t>
      </w:r>
      <w:proofErr w:type="gramStart"/>
      <w:r w:rsidRPr="00AF666E">
        <w:rPr>
          <w:rFonts w:ascii="Arial" w:hAnsi="Arial" w:cs="Arial"/>
          <w:sz w:val="16"/>
          <w:szCs w:val="16"/>
        </w:rPr>
        <w:t>Так, в Грузии выходят газеты на армянском, в Узбекистане – на таджикском, каракалпакском, в Армении – на азербайджанском языках и т.д.</w:t>
      </w:r>
      <w:proofErr w:type="gramEnd"/>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Существо происходивших в печати процессов отражает многообразие экономических, социально-политических, национальных и других отношений в обществе. К концу восстановительного периода в основном был завершен переход прессы национальных республик на местные языки. Главным итогом этого процесса явилось создание массовой крестьянской газеты.</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К середине 30-х гг. в стране сложилась разветвленная дифференцированная система многонациональной печати. Характеристика ее по горизонтали может быть представлена таким образом: а) центральные, республиканские, краевые, областные партийные газеты; б) центральные, республиканские издания для крестьян[3]; в) центральные, республиканские молодежные издания; г) центральные, республиканские отраслевые издания.</w:t>
      </w:r>
    </w:p>
    <w:p w:rsidR="00DA1F05" w:rsidRPr="00AF666E" w:rsidRDefault="00DA1F05" w:rsidP="00DA1F05">
      <w:pPr>
        <w:pStyle w:val="a5"/>
        <w:spacing w:after="0" w:line="240" w:lineRule="auto"/>
        <w:ind w:left="-567" w:right="283"/>
        <w:jc w:val="both"/>
        <w:rPr>
          <w:rFonts w:ascii="Arial" w:hAnsi="Arial" w:cs="Arial"/>
          <w:sz w:val="16"/>
          <w:szCs w:val="16"/>
        </w:rPr>
      </w:pPr>
      <w:proofErr w:type="gramStart"/>
      <w:r w:rsidRPr="00AF666E">
        <w:rPr>
          <w:rFonts w:ascii="Arial" w:hAnsi="Arial" w:cs="Arial"/>
          <w:sz w:val="16"/>
          <w:szCs w:val="16"/>
        </w:rPr>
        <w:t xml:space="preserve">Характеристика системы по вертикали: республиканские, краевые, областные, городские, районные (с августа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многотиражные газеты.</w:t>
      </w:r>
      <w:proofErr w:type="gramEnd"/>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Органической частью развивающейся системы средств массовой информации конца 20-х–30-х гг. были журналы, а также книжная продукция. О количественном росте журнальной периодики можно судить по такому факту: если в </w:t>
      </w:r>
      <w:smartTag w:uri="urn:schemas-microsoft-com:office:smarttags" w:element="metricconverter">
        <w:smartTagPr>
          <w:attr w:name="ProductID" w:val="1926 г"/>
        </w:smartTagPr>
        <w:r w:rsidRPr="00AF666E">
          <w:rPr>
            <w:rFonts w:ascii="Arial" w:hAnsi="Arial" w:cs="Arial"/>
            <w:sz w:val="16"/>
            <w:szCs w:val="16"/>
          </w:rPr>
          <w:t>1926 г</w:t>
        </w:r>
      </w:smartTag>
      <w:r w:rsidRPr="00AF666E">
        <w:rPr>
          <w:rFonts w:ascii="Arial" w:hAnsi="Arial" w:cs="Arial"/>
          <w:sz w:val="16"/>
          <w:szCs w:val="16"/>
        </w:rPr>
        <w:t xml:space="preserve">. выходил 1631 журнал, то в </w:t>
      </w:r>
      <w:smartTag w:uri="urn:schemas-microsoft-com:office:smarttags" w:element="metricconverter">
        <w:smartTagPr>
          <w:attr w:name="ProductID" w:val="1929 г"/>
        </w:smartTagPr>
        <w:r w:rsidRPr="00AF666E">
          <w:rPr>
            <w:rFonts w:ascii="Arial" w:hAnsi="Arial" w:cs="Arial"/>
            <w:sz w:val="16"/>
            <w:szCs w:val="16"/>
          </w:rPr>
          <w:t>1929 г</w:t>
        </w:r>
      </w:smartTag>
      <w:r w:rsidRPr="00AF666E">
        <w:rPr>
          <w:rFonts w:ascii="Arial" w:hAnsi="Arial" w:cs="Arial"/>
          <w:sz w:val="16"/>
          <w:szCs w:val="16"/>
        </w:rPr>
        <w:t>. – 2188.</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В соответствии с требованиями времени в конце 20-х гг. начинается перестройка издательской системы, превратившая Госиздат в центр и основную базу книгоиздательского дела. Усиливается роль Госиздата и в выпуске художественной литературы. В 30-е гг. осуществляется реформа издательского дела, которая привела к созданию трех крупных специализированных издательств: государственного издательства «Художественная литература», «</w:t>
      </w:r>
      <w:proofErr w:type="spellStart"/>
      <w:r w:rsidRPr="00AF666E">
        <w:rPr>
          <w:rFonts w:ascii="Arial" w:hAnsi="Arial" w:cs="Arial"/>
          <w:sz w:val="16"/>
          <w:szCs w:val="16"/>
        </w:rPr>
        <w:t>Детгиз</w:t>
      </w:r>
      <w:proofErr w:type="spellEnd"/>
      <w:r w:rsidRPr="00AF666E">
        <w:rPr>
          <w:rFonts w:ascii="Arial" w:hAnsi="Arial" w:cs="Arial"/>
          <w:sz w:val="16"/>
          <w:szCs w:val="16"/>
        </w:rPr>
        <w:t xml:space="preserve">», значительно расширившегося издательства «Академия». В </w:t>
      </w:r>
      <w:smartTag w:uri="urn:schemas-microsoft-com:office:smarttags" w:element="metricconverter">
        <w:smartTagPr>
          <w:attr w:name="ProductID" w:val="1934 г"/>
        </w:smartTagPr>
        <w:r w:rsidRPr="00AF666E">
          <w:rPr>
            <w:rFonts w:ascii="Arial" w:hAnsi="Arial" w:cs="Arial"/>
            <w:sz w:val="16"/>
            <w:szCs w:val="16"/>
          </w:rPr>
          <w:t>1934 г</w:t>
        </w:r>
      </w:smartTag>
      <w:r w:rsidRPr="00AF666E">
        <w:rPr>
          <w:rFonts w:ascii="Arial" w:hAnsi="Arial" w:cs="Arial"/>
          <w:sz w:val="16"/>
          <w:szCs w:val="16"/>
        </w:rPr>
        <w:t>. создается издательство «Советская литература». После реорганизации издательств центр внимания был перенесен на техническую и политическую книгу. Жесткая регламентация тематики выпускаемой литературы, определившиеся приоритетные направления в издательской политике государства привели к тому, что выпуск художественной литературы сократился. За три года (с 1931 по 1933) он уменьшился по всем показателям в два раза. Удельный вес художественной литературы в общей продукции книгоиздательств был наименьшим на всем протяжении 30-х гг.</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В конце 20-х – начале 30-х гг. заметные изменения происходят в структуре ТАСС. Во всех регионах страны завершается процесс создания отделений или корреспондентских пунктов ТАСС, что способствовало окончательному утверждению в стране единой государственной информационной службы. Был сделан первый шаг в систематизации потока сообщений, поступавших из республик, краев и областей страны. К началу 30-х гг. постоянными становятся фотографический отдел в структуре ТАСС – «Фотохроника ТАСС» и должность фотокорреспондента агентства. В 30-е гг. значительно укрепляется международный отдел ТАСС. Этому способствовали главным образом два обстоятельства. Первое было связано с расширением зарубежной корреспондентской сети. Собкоры ТАСС получили аккредитацию в Англии, Франции, США и других странах Европы, Азии, Востока, Латинской Америки. И второе: ТАСС становится участником международного информационного обмена. Оно получает и передает информацию крупнейшим телеграфным агентствам мира – Рейтер, Ассошиэйтед пресс, </w:t>
      </w:r>
      <w:proofErr w:type="spellStart"/>
      <w:r w:rsidRPr="00AF666E">
        <w:rPr>
          <w:rFonts w:ascii="Arial" w:hAnsi="Arial" w:cs="Arial"/>
          <w:sz w:val="16"/>
          <w:szCs w:val="16"/>
        </w:rPr>
        <w:t>Франспресс</w:t>
      </w:r>
      <w:proofErr w:type="spellEnd"/>
      <w:r w:rsidRPr="00AF666E">
        <w:rPr>
          <w:rFonts w:ascii="Arial" w:hAnsi="Arial" w:cs="Arial"/>
          <w:sz w:val="16"/>
          <w:szCs w:val="16"/>
        </w:rPr>
        <w:t xml:space="preserve"> и др.</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15 ноября </w:t>
      </w:r>
      <w:smartTag w:uri="urn:schemas-microsoft-com:office:smarttags" w:element="metricconverter">
        <w:smartTagPr>
          <w:attr w:name="ProductID" w:val="1934 г"/>
        </w:smartTagPr>
        <w:r w:rsidRPr="00AF666E">
          <w:rPr>
            <w:rFonts w:ascii="Arial" w:hAnsi="Arial" w:cs="Arial"/>
            <w:sz w:val="16"/>
            <w:szCs w:val="16"/>
          </w:rPr>
          <w:t>1934 г</w:t>
        </w:r>
      </w:smartTag>
      <w:r w:rsidRPr="00AF666E">
        <w:rPr>
          <w:rFonts w:ascii="Arial" w:hAnsi="Arial" w:cs="Arial"/>
          <w:sz w:val="16"/>
          <w:szCs w:val="16"/>
        </w:rPr>
        <w:t>. была проведена первая в Советском Союзе передача телевизионной программы с разложением изображения на 30 строк со звуковым сопровождением. Выступить в программе пригласили известного артиста И. Москвина. Три с половиной года спустя состоялась пробная студийная телевизионная передача.</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15 ноября </w:t>
      </w:r>
      <w:smartTag w:uri="urn:schemas-microsoft-com:office:smarttags" w:element="metricconverter">
        <w:smartTagPr>
          <w:attr w:name="ProductID" w:val="1934 г"/>
        </w:smartTagPr>
        <w:r w:rsidRPr="00AF666E">
          <w:rPr>
            <w:rFonts w:ascii="Arial" w:hAnsi="Arial" w:cs="Arial"/>
            <w:sz w:val="16"/>
            <w:szCs w:val="16"/>
          </w:rPr>
          <w:t>1934 г</w:t>
        </w:r>
      </w:smartTag>
      <w:r w:rsidRPr="00AF666E">
        <w:rPr>
          <w:rFonts w:ascii="Arial" w:hAnsi="Arial" w:cs="Arial"/>
          <w:sz w:val="16"/>
          <w:szCs w:val="16"/>
        </w:rPr>
        <w:t>. была проведена первая в Советском Союзе передача телевизионной программы с разложением изображения на 30 строк со звуковым сопровождением. Выступить в программе пригласили известного артиста И. Москвина. Три с половиной года спустя состоялась пробная студийная телевизионная передача.</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Процесс укрепления, развития и дифференциации прессы явился следствием той растущей роли, которую она все больше играла как структурное звено утверждавшейся административно-командной системы, как неотрывная часть жизни общества.</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Борьба Сталина за единоличное лидерство в партии, за утверждение своей точки зрения как единственно правильной проявлялась все больше[8]. В то же время крепла административно-командная система управления, шел процесс активного сращивания партийного и хозяйственного аппаратов. Административно-командные методы руководства проникали в партию, главенствующее место в ней стал занимать аппарат. Начало </w:t>
      </w:r>
      <w:smartTag w:uri="urn:schemas-microsoft-com:office:smarttags" w:element="metricconverter">
        <w:smartTagPr>
          <w:attr w:name="ProductID" w:val="1928 г"/>
        </w:smartTagPr>
        <w:r w:rsidRPr="00AF666E">
          <w:rPr>
            <w:rFonts w:ascii="Arial" w:hAnsi="Arial" w:cs="Arial"/>
            <w:sz w:val="16"/>
            <w:szCs w:val="16"/>
          </w:rPr>
          <w:t>1928 г</w:t>
        </w:r>
      </w:smartTag>
      <w:r w:rsidRPr="00AF666E">
        <w:rPr>
          <w:rFonts w:ascii="Arial" w:hAnsi="Arial" w:cs="Arial"/>
          <w:sz w:val="16"/>
          <w:szCs w:val="16"/>
        </w:rPr>
        <w:t xml:space="preserve">. для Сталина стало периодом </w:t>
      </w:r>
      <w:proofErr w:type="spellStart"/>
      <w:r w:rsidRPr="00AF666E">
        <w:rPr>
          <w:rFonts w:ascii="Arial" w:hAnsi="Arial" w:cs="Arial"/>
          <w:sz w:val="16"/>
          <w:szCs w:val="16"/>
        </w:rPr>
        <w:t>реанимирования</w:t>
      </w:r>
      <w:proofErr w:type="spellEnd"/>
      <w:r w:rsidRPr="00AF666E">
        <w:rPr>
          <w:rFonts w:ascii="Arial" w:hAnsi="Arial" w:cs="Arial"/>
          <w:sz w:val="16"/>
          <w:szCs w:val="16"/>
        </w:rPr>
        <w:t xml:space="preserve"> идеи </w:t>
      </w:r>
      <w:proofErr w:type="spellStart"/>
      <w:r w:rsidRPr="00AF666E">
        <w:rPr>
          <w:rFonts w:ascii="Arial" w:hAnsi="Arial" w:cs="Arial"/>
          <w:sz w:val="16"/>
          <w:szCs w:val="16"/>
        </w:rPr>
        <w:t>сверхиндустриализации</w:t>
      </w:r>
      <w:proofErr w:type="spellEnd"/>
      <w:r w:rsidRPr="00AF666E">
        <w:rPr>
          <w:rFonts w:ascii="Arial" w:hAnsi="Arial" w:cs="Arial"/>
          <w:sz w:val="16"/>
          <w:szCs w:val="16"/>
        </w:rPr>
        <w:t>. Центральная и местная пресса публиковала множество материалов, освещавших проблемы пятилетки: борьбу за эффективность производства, экономию сырья, материалов, электроэнергии, топлива. Газеты рассказывали о конкретных результатах творческой инициативы масс. Десятки миллионов юношей и девушек откликнулись на призыв «Комсомольской правды» добыть миллион на индустриализацию. И газета образно рассказывала о борьбе комсомольцев и молодежи за успешное выполнение первой пятилетки.</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К концу 20-х гг. Сталин при поддержке своего окружения, исходя из собственной модели социалистического строительства в стране, утверждал, что объективный ход социально-экономического строительства ставит на повестку дня вопрос о социалистических преобразованиях сельского хозяйства. Предполагалось, что его реорганизация будет осуществляться на основе коренной технической реконструкции, подъема общей культуры деревни. Сталин, ссылаясь на низкую продуктивность сельского хозяйства, заявлял, что оно сдерживает развитие индустрии. </w:t>
      </w:r>
      <w:proofErr w:type="gramStart"/>
      <w:r w:rsidRPr="00AF666E">
        <w:rPr>
          <w:rFonts w:ascii="Arial" w:hAnsi="Arial" w:cs="Arial"/>
          <w:sz w:val="16"/>
          <w:szCs w:val="16"/>
        </w:rPr>
        <w:t xml:space="preserve">Так возникла идея «сплошной коллективизации». 31 </w:t>
      </w:r>
      <w:r w:rsidRPr="00AF666E">
        <w:rPr>
          <w:rFonts w:ascii="Arial" w:hAnsi="Arial" w:cs="Arial"/>
          <w:sz w:val="16"/>
          <w:szCs w:val="16"/>
        </w:rPr>
        <w:lastRenderedPageBreak/>
        <w:t xml:space="preserve">января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xml:space="preserve">. «Правда» выступила с передовой «Рычаг социалистического соревнования в колхозы», в которой, не до конца разобравшись в ситуации, сложившейся в ходе коллективизации, призывала центральные и местные издания развернуть соревнование за форсирование темпов коллективизации. 11 января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«Правда» опубликовала передовую статью «Ликвидация кулачества как класса становится в порядок дня».</w:t>
      </w:r>
      <w:proofErr w:type="gramEnd"/>
      <w:r w:rsidRPr="00AF666E">
        <w:rPr>
          <w:rFonts w:ascii="Arial" w:hAnsi="Arial" w:cs="Arial"/>
          <w:sz w:val="16"/>
          <w:szCs w:val="16"/>
        </w:rPr>
        <w:t xml:space="preserve"> В ней прозвучал призыв «объявить войну не на жизнь, а на смерть кулаку, </w:t>
      </w:r>
      <w:proofErr w:type="gramStart"/>
      <w:r w:rsidRPr="00AF666E">
        <w:rPr>
          <w:rFonts w:ascii="Arial" w:hAnsi="Arial" w:cs="Arial"/>
          <w:sz w:val="16"/>
          <w:szCs w:val="16"/>
        </w:rPr>
        <w:t>и</w:t>
      </w:r>
      <w:proofErr w:type="gramEnd"/>
      <w:r w:rsidRPr="00AF666E">
        <w:rPr>
          <w:rFonts w:ascii="Arial" w:hAnsi="Arial" w:cs="Arial"/>
          <w:sz w:val="16"/>
          <w:szCs w:val="16"/>
        </w:rPr>
        <w:t xml:space="preserve"> в конце концов смести его с лица земли». Спустя две недели было принято специальное постановление «О мероприятиях по ликвидации кулацких хозяйств в районах сплошной коллективизации». И вслед за ним последовали жесткие задания на раскулачивание. 2 марта </w:t>
      </w:r>
      <w:smartTag w:uri="urn:schemas-microsoft-com:office:smarttags" w:element="metricconverter">
        <w:smartTagPr>
          <w:attr w:name="ProductID" w:val="1930 г"/>
        </w:smartTagPr>
        <w:r w:rsidRPr="00AF666E">
          <w:rPr>
            <w:rFonts w:ascii="Arial" w:hAnsi="Arial" w:cs="Arial"/>
            <w:sz w:val="16"/>
            <w:szCs w:val="16"/>
          </w:rPr>
          <w:t>1930 г</w:t>
        </w:r>
      </w:smartTag>
      <w:r w:rsidRPr="00AF666E">
        <w:rPr>
          <w:rFonts w:ascii="Arial" w:hAnsi="Arial" w:cs="Arial"/>
          <w:sz w:val="16"/>
          <w:szCs w:val="16"/>
        </w:rPr>
        <w:t xml:space="preserve">. «Правда» опубликовала статью Сталина «Головокружение от успехов», в которой совершенно правильно были вскрыты причины ошибок в коллективизации. Но о своей вине в допущенных перегибах он не </w:t>
      </w:r>
      <w:proofErr w:type="gramStart"/>
      <w:r w:rsidRPr="00AF666E">
        <w:rPr>
          <w:rFonts w:ascii="Arial" w:hAnsi="Arial" w:cs="Arial"/>
          <w:sz w:val="16"/>
          <w:szCs w:val="16"/>
        </w:rPr>
        <w:t>проронил</w:t>
      </w:r>
      <w:proofErr w:type="gramEnd"/>
      <w:r w:rsidRPr="00AF666E">
        <w:rPr>
          <w:rFonts w:ascii="Arial" w:hAnsi="Arial" w:cs="Arial"/>
          <w:sz w:val="16"/>
          <w:szCs w:val="16"/>
        </w:rPr>
        <w:t xml:space="preserve"> ни слова.</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В 1933–1934 гг. в печати настойчиво проводилась мысль, что решающим условием осуществления технической реконструкции, освоения техники и выполнения заданий по производительности труда является подготовка квалифицированных кадров рабочих, техников и инженеров. Создание советской производственно-технической интеллигенции, – заявляла печать, – задача № 1. </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В конце 20-х и в 30-е гг. усиливается взаимодействие печати и радио. Они осуществляли совместные выступления по вопросам хозяйственного и культурного строительства.</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Публицистика конца 20-х–30-х гг. приобрела исключительно </w:t>
      </w:r>
      <w:proofErr w:type="gramStart"/>
      <w:r w:rsidRPr="00AF666E">
        <w:rPr>
          <w:rFonts w:ascii="Arial" w:hAnsi="Arial" w:cs="Arial"/>
          <w:sz w:val="16"/>
          <w:szCs w:val="16"/>
        </w:rPr>
        <w:t>важное значение</w:t>
      </w:r>
      <w:proofErr w:type="gramEnd"/>
      <w:r w:rsidRPr="00AF666E">
        <w:rPr>
          <w:rFonts w:ascii="Arial" w:hAnsi="Arial" w:cs="Arial"/>
          <w:sz w:val="16"/>
          <w:szCs w:val="16"/>
        </w:rPr>
        <w:t xml:space="preserve"> не только в духовной жизни общества, но и в решении конкретных задач политики. Публицистика первых пятилеток представлена множеством жанров. Как и в предыдущие годы, широко использовался жанр статьи. Все заметнее на страницах периодических изданий становится очерк. Его различная тематическая направленность приводит к внутреннему разделению очерка по различным типам и видам. Одно из ведущих мест занял индустриальный очерк. Им мастерски владел Б. Горбатов. В публицистике 30-х гг. особо выделялся и сельскохозяйственный очерк. Многое для его развития и становления сделали</w:t>
      </w:r>
      <w:proofErr w:type="gramStart"/>
      <w:r w:rsidRPr="00AF666E">
        <w:rPr>
          <w:rFonts w:ascii="Arial" w:hAnsi="Arial" w:cs="Arial"/>
          <w:sz w:val="16"/>
          <w:szCs w:val="16"/>
        </w:rPr>
        <w:t xml:space="preserve"> В</w:t>
      </w:r>
      <w:proofErr w:type="gramEnd"/>
      <w:r w:rsidRPr="00AF666E">
        <w:rPr>
          <w:rFonts w:ascii="Arial" w:hAnsi="Arial" w:cs="Arial"/>
          <w:sz w:val="16"/>
          <w:szCs w:val="16"/>
        </w:rPr>
        <w:t xml:space="preserve">л. </w:t>
      </w:r>
      <w:proofErr w:type="spellStart"/>
      <w:r w:rsidRPr="00AF666E">
        <w:rPr>
          <w:rFonts w:ascii="Arial" w:hAnsi="Arial" w:cs="Arial"/>
          <w:sz w:val="16"/>
          <w:szCs w:val="16"/>
        </w:rPr>
        <w:t>Ставский</w:t>
      </w:r>
      <w:proofErr w:type="spellEnd"/>
      <w:r w:rsidRPr="00AF666E">
        <w:rPr>
          <w:rFonts w:ascii="Arial" w:hAnsi="Arial" w:cs="Arial"/>
          <w:sz w:val="16"/>
          <w:szCs w:val="16"/>
        </w:rPr>
        <w:t xml:space="preserve"> и А. Колосов. Новым чертам в облике страны посвящался путевой очерк. Это в первую очередь очерки М. Горького «По Союзу Советов»[17], опубликованные в созданном им первом очерковом журнале «Наши достижения». С именем Горького связано создание журналов «СССР на стройке», «Колхозник», «За рубежом», «Литературная учеба». В периодической печати часто публиковались его очерки, статьи, заметки и не только на литературные, но и на общекультурные, общеполитические, производственные, бытовые темы.</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Советская журналистика принимала активное участие в создании культа личности Сталина. Восхваляя на все лады его «прозорливость, мудрость в достигнутых победах в годы первых пятилеток», она утверждала в сознании масс непререкаемость его авторитета.</w:t>
      </w:r>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numPr>
          <w:ilvl w:val="0"/>
          <w:numId w:val="10"/>
        </w:numPr>
        <w:spacing w:after="0" w:line="240" w:lineRule="auto"/>
        <w:ind w:left="-567" w:right="283"/>
        <w:rPr>
          <w:rFonts w:ascii="Arial" w:hAnsi="Arial" w:cs="Arial"/>
          <w:b/>
          <w:sz w:val="16"/>
          <w:szCs w:val="16"/>
        </w:rPr>
      </w:pPr>
      <w:r w:rsidRPr="00AF666E">
        <w:rPr>
          <w:rFonts w:ascii="Arial" w:hAnsi="Arial" w:cs="Arial"/>
          <w:b/>
          <w:sz w:val="16"/>
          <w:szCs w:val="16"/>
        </w:rPr>
        <w:t>Характер СМИ 2половины 50-х - середины 80-х гг. как единого информационно-пропагандистского комплекса (до перестройки).</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Дальнейший количественный рост изданий и их тиражей. </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Газетно-журнальный информационно-пропагандистский комплекс Советского Союза к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представляли 13,5 тыс. периодических изданий. Эта были, в том числе 40 всесоюзных, 160 республиканских, 329 краевых, областных, окружных, 711 городских, 3020 районных, 3317 низовых, 97 газет автономных республик и областей. Газеты издавались на 55 языках народов СССР и 9 языках зарубежных стран.</w:t>
      </w:r>
    </w:p>
    <w:p w:rsidR="00DA1F05" w:rsidRPr="00AF666E" w:rsidRDefault="00DA1F05" w:rsidP="00DA1F05">
      <w:pPr>
        <w:pStyle w:val="a5"/>
        <w:spacing w:after="0" w:line="240" w:lineRule="auto"/>
        <w:ind w:left="-567" w:right="283"/>
        <w:jc w:val="both"/>
        <w:rPr>
          <w:rFonts w:ascii="Arial" w:hAnsi="Arial" w:cs="Arial"/>
          <w:sz w:val="16"/>
          <w:szCs w:val="16"/>
        </w:rPr>
      </w:pPr>
      <w:proofErr w:type="gramStart"/>
      <w:r w:rsidRPr="00AF666E">
        <w:rPr>
          <w:rFonts w:ascii="Arial" w:hAnsi="Arial" w:cs="Arial"/>
          <w:sz w:val="16"/>
          <w:szCs w:val="16"/>
        </w:rPr>
        <w:t>Из вновь созданных газет особого внимания заслуживают «Советская Россия» (1956), «Социалистическая индустрия» (1969), «Литература и жизнь» (1957, с 1963 – «Литературная Россия»), еженедельник «За рубежом» (1960; до войны выходил под редакцией A.M.</w:t>
      </w:r>
      <w:proofErr w:type="gramEnd"/>
      <w:r w:rsidRPr="00AF666E">
        <w:rPr>
          <w:rFonts w:ascii="Arial" w:hAnsi="Arial" w:cs="Arial"/>
          <w:sz w:val="16"/>
          <w:szCs w:val="16"/>
        </w:rPr>
        <w:t xml:space="preserve"> </w:t>
      </w:r>
      <w:proofErr w:type="gramStart"/>
      <w:r w:rsidRPr="00AF666E">
        <w:rPr>
          <w:rFonts w:ascii="Arial" w:hAnsi="Arial" w:cs="Arial"/>
          <w:sz w:val="16"/>
          <w:szCs w:val="16"/>
        </w:rPr>
        <w:t xml:space="preserve">Горького – с 1932 по </w:t>
      </w:r>
      <w:smartTag w:uri="urn:schemas-microsoft-com:office:smarttags" w:element="metricconverter">
        <w:smartTagPr>
          <w:attr w:name="ProductID" w:val="1938 г"/>
        </w:smartTagPr>
        <w:r w:rsidRPr="00AF666E">
          <w:rPr>
            <w:rFonts w:ascii="Arial" w:hAnsi="Arial" w:cs="Arial"/>
            <w:sz w:val="16"/>
            <w:szCs w:val="16"/>
          </w:rPr>
          <w:t>1938 г</w:t>
        </w:r>
      </w:smartTag>
      <w:r w:rsidRPr="00AF666E">
        <w:rPr>
          <w:rFonts w:ascii="Arial" w:hAnsi="Arial" w:cs="Arial"/>
          <w:sz w:val="16"/>
          <w:szCs w:val="16"/>
        </w:rPr>
        <w:t>.), массовая республиканская «Рабочая газета» (</w:t>
      </w:r>
      <w:smartTag w:uri="urn:schemas-microsoft-com:office:smarttags" w:element="metricconverter">
        <w:smartTagPr>
          <w:attr w:name="ProductID" w:val="1957 г"/>
        </w:smartTagPr>
        <w:r w:rsidRPr="00AF666E">
          <w:rPr>
            <w:rFonts w:ascii="Arial" w:hAnsi="Arial" w:cs="Arial"/>
            <w:sz w:val="16"/>
            <w:szCs w:val="16"/>
          </w:rPr>
          <w:t>1957 г</w:t>
        </w:r>
      </w:smartTag>
      <w:r w:rsidRPr="00AF666E">
        <w:rPr>
          <w:rFonts w:ascii="Arial" w:hAnsi="Arial" w:cs="Arial"/>
          <w:sz w:val="16"/>
          <w:szCs w:val="16"/>
        </w:rPr>
        <w:t>., издававшаяся в Киеве на украинском и русском языках), «Книжное обозрение» (1966) – еженедельник Комитета по делам печати при Совете Министров СССР.</w:t>
      </w:r>
      <w:proofErr w:type="gramEnd"/>
      <w:r w:rsidRPr="00AF666E">
        <w:rPr>
          <w:rFonts w:ascii="Arial" w:hAnsi="Arial" w:cs="Arial"/>
          <w:sz w:val="16"/>
          <w:szCs w:val="16"/>
        </w:rPr>
        <w:t xml:space="preserve"> «Советская Россия» начала издаваться как орган Бюро ЦК КПСС по РСФСР. Газета </w:t>
      </w:r>
      <w:proofErr w:type="gramStart"/>
      <w:r w:rsidRPr="00AF666E">
        <w:rPr>
          <w:rFonts w:ascii="Arial" w:hAnsi="Arial" w:cs="Arial"/>
          <w:sz w:val="16"/>
          <w:szCs w:val="16"/>
        </w:rPr>
        <w:t>освещала</w:t>
      </w:r>
      <w:proofErr w:type="gramEnd"/>
      <w:r w:rsidRPr="00AF666E">
        <w:rPr>
          <w:rFonts w:ascii="Arial" w:hAnsi="Arial" w:cs="Arial"/>
          <w:sz w:val="16"/>
          <w:szCs w:val="16"/>
        </w:rPr>
        <w:t xml:space="preserve"> прежде всего жизнь областей, краев и автономных республик Российской Федерации. Показ развития экономики и культуры РСФСР, трудовых успехов тружеников республики – ее основная задача. Газета </w:t>
      </w:r>
      <w:proofErr w:type="gramStart"/>
      <w:r w:rsidRPr="00AF666E">
        <w:rPr>
          <w:rFonts w:ascii="Arial" w:hAnsi="Arial" w:cs="Arial"/>
          <w:sz w:val="16"/>
          <w:szCs w:val="16"/>
        </w:rPr>
        <w:t>стала выходить в окружении давно сложившихся центральных газет и редакции пришлось</w:t>
      </w:r>
      <w:proofErr w:type="gramEnd"/>
      <w:r w:rsidRPr="00AF666E">
        <w:rPr>
          <w:rFonts w:ascii="Arial" w:hAnsi="Arial" w:cs="Arial"/>
          <w:sz w:val="16"/>
          <w:szCs w:val="16"/>
        </w:rPr>
        <w:t xml:space="preserve"> приложить немало усилий, чтобы обрести свое творческое лицо, отличное от других изданий. В рассматриваемый период появлялись не только новые газеты, но появился и новый тип печати – колхозные многотиражки. К </w:t>
      </w:r>
      <w:smartTag w:uri="urn:schemas-microsoft-com:office:smarttags" w:element="metricconverter">
        <w:smartTagPr>
          <w:attr w:name="ProductID" w:val="1966 г"/>
        </w:smartTagPr>
        <w:r w:rsidRPr="00AF666E">
          <w:rPr>
            <w:rFonts w:ascii="Arial" w:hAnsi="Arial" w:cs="Arial"/>
            <w:sz w:val="16"/>
            <w:szCs w:val="16"/>
          </w:rPr>
          <w:t>1966 г</w:t>
        </w:r>
      </w:smartTag>
      <w:r w:rsidRPr="00AF666E">
        <w:rPr>
          <w:rFonts w:ascii="Arial" w:hAnsi="Arial" w:cs="Arial"/>
          <w:sz w:val="16"/>
          <w:szCs w:val="16"/>
        </w:rPr>
        <w:t xml:space="preserve">. их было создано свыше 1400, но к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xml:space="preserve">. осталось не более 500 изданий. Развитие газетной периодики характеризуется значительной реорганизацией отдельных центральных изданий. Нельзя не отметить преобразования некоторых из них в органы ЦК КПСС. С марта </w:t>
      </w:r>
      <w:smartTag w:uri="urn:schemas-microsoft-com:office:smarttags" w:element="metricconverter">
        <w:smartTagPr>
          <w:attr w:name="ProductID" w:val="1960 г"/>
        </w:smartTagPr>
        <w:r w:rsidRPr="00AF666E">
          <w:rPr>
            <w:rFonts w:ascii="Arial" w:hAnsi="Arial" w:cs="Arial"/>
            <w:sz w:val="16"/>
            <w:szCs w:val="16"/>
          </w:rPr>
          <w:t>1960 г</w:t>
        </w:r>
      </w:smartTag>
      <w:r w:rsidRPr="00AF666E">
        <w:rPr>
          <w:rFonts w:ascii="Arial" w:hAnsi="Arial" w:cs="Arial"/>
          <w:sz w:val="16"/>
          <w:szCs w:val="16"/>
        </w:rPr>
        <w:t>. органом ЦК К</w:t>
      </w:r>
      <w:proofErr w:type="gramStart"/>
      <w:r w:rsidRPr="00AF666E">
        <w:rPr>
          <w:rFonts w:ascii="Arial" w:hAnsi="Arial" w:cs="Arial"/>
          <w:sz w:val="16"/>
          <w:szCs w:val="16"/>
        </w:rPr>
        <w:t>ПСС ст</w:t>
      </w:r>
      <w:proofErr w:type="gramEnd"/>
      <w:r w:rsidRPr="00AF666E">
        <w:rPr>
          <w:rFonts w:ascii="Arial" w:hAnsi="Arial" w:cs="Arial"/>
          <w:sz w:val="16"/>
          <w:szCs w:val="16"/>
        </w:rPr>
        <w:t xml:space="preserve">ала «Экономическая газета», с апреля этого же года «Сельская жизнь», с августа 1972 – «Советская культура». В постановлениях о преобразовании этих газет в органы ЦК КПСС подчеркивалось, что они «призваны вести активную борьбу» за осуществление политики партии в развитии народного хозяйства, исходить в пропаганде вопросов культуры «из ленинских принципов партийности художественного творчества». Существенные изменения претерпевала районная печать. В </w:t>
      </w:r>
      <w:smartTag w:uri="urn:schemas-microsoft-com:office:smarttags" w:element="metricconverter">
        <w:smartTagPr>
          <w:attr w:name="ProductID" w:val="1962 г"/>
        </w:smartTagPr>
        <w:r w:rsidRPr="00AF666E">
          <w:rPr>
            <w:rFonts w:ascii="Arial" w:hAnsi="Arial" w:cs="Arial"/>
            <w:sz w:val="16"/>
            <w:szCs w:val="16"/>
          </w:rPr>
          <w:t>1962 г</w:t>
        </w:r>
      </w:smartTag>
      <w:r w:rsidRPr="00AF666E">
        <w:rPr>
          <w:rFonts w:ascii="Arial" w:hAnsi="Arial" w:cs="Arial"/>
          <w:sz w:val="16"/>
          <w:szCs w:val="16"/>
        </w:rPr>
        <w:t xml:space="preserve">. в связи с созданием территориально-производственных колхозно-совхозных управлений прекратилось издание около 3000 районных газет, взамен которых стали выходить газеты территориально-производственных управлений. В </w:t>
      </w:r>
      <w:smartTag w:uri="urn:schemas-microsoft-com:office:smarttags" w:element="metricconverter">
        <w:smartTagPr>
          <w:attr w:name="ProductID" w:val="1963 г"/>
        </w:smartTagPr>
        <w:r w:rsidRPr="00AF666E">
          <w:rPr>
            <w:rFonts w:ascii="Arial" w:hAnsi="Arial" w:cs="Arial"/>
            <w:sz w:val="16"/>
            <w:szCs w:val="16"/>
          </w:rPr>
          <w:t>1963 г</w:t>
        </w:r>
      </w:smartTag>
      <w:r w:rsidRPr="00AF666E">
        <w:rPr>
          <w:rFonts w:ascii="Arial" w:hAnsi="Arial" w:cs="Arial"/>
          <w:sz w:val="16"/>
          <w:szCs w:val="16"/>
        </w:rPr>
        <w:t xml:space="preserve">. число районных газет продолжало сокращаться, осталось всего 20 изданий. В </w:t>
      </w:r>
      <w:smartTag w:uri="urn:schemas-microsoft-com:office:smarttags" w:element="metricconverter">
        <w:smartTagPr>
          <w:attr w:name="ProductID" w:val="1965 г"/>
        </w:smartTagPr>
        <w:r w:rsidRPr="00AF666E">
          <w:rPr>
            <w:rFonts w:ascii="Arial" w:hAnsi="Arial" w:cs="Arial"/>
            <w:sz w:val="16"/>
            <w:szCs w:val="16"/>
          </w:rPr>
          <w:t>1965 г</w:t>
        </w:r>
      </w:smartTag>
      <w:r w:rsidRPr="00AF666E">
        <w:rPr>
          <w:rFonts w:ascii="Arial" w:hAnsi="Arial" w:cs="Arial"/>
          <w:sz w:val="16"/>
          <w:szCs w:val="16"/>
        </w:rPr>
        <w:t xml:space="preserve">. с упразднением производственных колхозно-совхозных управлений районные газеты были восстановлены. Значительно развилась журнальная периодика: ежегодное пополнение журналов и изданий журнального типа составляло 30–40 новых названий. Среди вновь </w:t>
      </w:r>
      <w:proofErr w:type="gramStart"/>
      <w:r w:rsidRPr="00AF666E">
        <w:rPr>
          <w:rFonts w:ascii="Arial" w:hAnsi="Arial" w:cs="Arial"/>
          <w:sz w:val="16"/>
          <w:szCs w:val="16"/>
        </w:rPr>
        <w:t>созданных</w:t>
      </w:r>
      <w:proofErr w:type="gramEnd"/>
      <w:r w:rsidRPr="00AF666E">
        <w:rPr>
          <w:rFonts w:ascii="Arial" w:hAnsi="Arial" w:cs="Arial"/>
          <w:sz w:val="16"/>
          <w:szCs w:val="16"/>
        </w:rPr>
        <w:t xml:space="preserve"> следует выделить журналы: </w:t>
      </w:r>
      <w:proofErr w:type="gramStart"/>
      <w:r w:rsidRPr="00AF666E">
        <w:rPr>
          <w:rFonts w:ascii="Arial" w:hAnsi="Arial" w:cs="Arial"/>
          <w:sz w:val="16"/>
          <w:szCs w:val="16"/>
        </w:rPr>
        <w:t xml:space="preserve">«Аврора» – общественно-политический и литературно-художественный орган ЦК ВЛКСМ, Союза писателей РСФСР и Ленинградской писательской организации (1969), «Человек и закон» – орган Министерства юстиции СССР (1971), достигший к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десятимиллионного тиража, «Вопросы литературы» (1957), «Вопросы истории КПСС» (1957), «Советская печать» (1955, с 1967 – «Журналист»; до Великой Отечественной войны выходил под названием «Большевистская печать» – (1933–1941 гг.).</w:t>
      </w:r>
      <w:proofErr w:type="gramEnd"/>
      <w:r w:rsidRPr="00AF666E">
        <w:rPr>
          <w:rFonts w:ascii="Arial" w:hAnsi="Arial" w:cs="Arial"/>
          <w:sz w:val="16"/>
          <w:szCs w:val="16"/>
        </w:rPr>
        <w:t xml:space="preserve"> С февраля </w:t>
      </w:r>
      <w:smartTag w:uri="urn:schemas-microsoft-com:office:smarttags" w:element="metricconverter">
        <w:smartTagPr>
          <w:attr w:name="ProductID" w:val="1984 г"/>
        </w:smartTagPr>
        <w:r w:rsidRPr="00AF666E">
          <w:rPr>
            <w:rFonts w:ascii="Arial" w:hAnsi="Arial" w:cs="Arial"/>
            <w:sz w:val="16"/>
            <w:szCs w:val="16"/>
          </w:rPr>
          <w:t>1984 г</w:t>
        </w:r>
      </w:smartTag>
      <w:r w:rsidRPr="00AF666E">
        <w:rPr>
          <w:rFonts w:ascii="Arial" w:hAnsi="Arial" w:cs="Arial"/>
          <w:sz w:val="16"/>
          <w:szCs w:val="16"/>
        </w:rPr>
        <w:t>. стал выходить приложением к «Комсомольской правде» журнал «Собеседник» – первое в нашей стране журнальное иллюстрированное издание в цвете.</w:t>
      </w:r>
    </w:p>
    <w:p w:rsidR="00DA1F05" w:rsidRPr="00AF666E" w:rsidRDefault="00DA1F05" w:rsidP="00DA1F05">
      <w:pPr>
        <w:pStyle w:val="a5"/>
        <w:spacing w:after="0" w:line="240" w:lineRule="auto"/>
        <w:ind w:left="-567" w:right="283"/>
        <w:jc w:val="both"/>
        <w:rPr>
          <w:rFonts w:ascii="Arial" w:hAnsi="Arial" w:cs="Arial"/>
          <w:sz w:val="16"/>
          <w:szCs w:val="16"/>
        </w:rPr>
      </w:pP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Среди журналов появились издания, включающие документально-хроникальные и художественные звукозаписи на гибких грампластинках. Первым таким необычным изданием стал «Кругозор» – общественно-политический и литературно-музыкальный ежемесячник Государственного комитета СССР по радиовещанию и телевидению (1964). В «Кругозоре» о том или ином герое можно было не только прочитать, увидеть на фото, но и услышать его голос на пластинке. Все больший размах приобретала деятельность радиовещания и телевидения. Радиовещанием к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xml:space="preserve">. практически была охвачена вся территория СССР, телевидением – 93% населения страны. Неизмеримо в системе СМИ возросла роль телевизионного вещания, среднесуточный объем которого к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возрос до 500 часов. К этому времени вещание осуществляли 115 программных телецентров, из них, включая дубли, более ста в цветном изображении.</w:t>
      </w:r>
    </w:p>
    <w:p w:rsidR="00DA1F05" w:rsidRPr="00AF666E" w:rsidRDefault="00DA1F05" w:rsidP="00DA1F05">
      <w:pPr>
        <w:pStyle w:val="a5"/>
        <w:spacing w:after="0" w:line="240" w:lineRule="auto"/>
        <w:ind w:left="-567" w:right="283"/>
        <w:jc w:val="both"/>
        <w:rPr>
          <w:rFonts w:ascii="Arial" w:hAnsi="Arial" w:cs="Arial"/>
          <w:sz w:val="16"/>
          <w:szCs w:val="16"/>
        </w:rPr>
      </w:pPr>
    </w:p>
    <w:p w:rsidR="00DA1F05" w:rsidRPr="00AF666E" w:rsidRDefault="00DA1F05" w:rsidP="00DA1F05">
      <w:pPr>
        <w:pStyle w:val="a5"/>
        <w:spacing w:after="0" w:line="240" w:lineRule="auto"/>
        <w:ind w:left="-567" w:right="283"/>
        <w:jc w:val="both"/>
        <w:rPr>
          <w:rFonts w:ascii="Arial" w:hAnsi="Arial" w:cs="Arial"/>
          <w:sz w:val="16"/>
          <w:szCs w:val="16"/>
        </w:rPr>
      </w:pPr>
      <w:proofErr w:type="gramStart"/>
      <w:r w:rsidRPr="00AF666E">
        <w:rPr>
          <w:rFonts w:ascii="Arial" w:hAnsi="Arial" w:cs="Arial"/>
          <w:sz w:val="16"/>
          <w:szCs w:val="16"/>
        </w:rPr>
        <w:t xml:space="preserve">В деятельности телевизионного вещания нельзя не отметить таких знаменательных событий, как первые передачи в цветном изображении Останкинского телецентра в октябре </w:t>
      </w:r>
      <w:smartTag w:uri="urn:schemas-microsoft-com:office:smarttags" w:element="metricconverter">
        <w:smartTagPr>
          <w:attr w:name="ProductID" w:val="1967 г"/>
        </w:smartTagPr>
        <w:r w:rsidRPr="00AF666E">
          <w:rPr>
            <w:rFonts w:ascii="Arial" w:hAnsi="Arial" w:cs="Arial"/>
            <w:sz w:val="16"/>
            <w:szCs w:val="16"/>
          </w:rPr>
          <w:t>1967 г</w:t>
        </w:r>
      </w:smartTag>
      <w:r w:rsidRPr="00AF666E">
        <w:rPr>
          <w:rFonts w:ascii="Arial" w:hAnsi="Arial" w:cs="Arial"/>
          <w:sz w:val="16"/>
          <w:szCs w:val="16"/>
        </w:rPr>
        <w:t xml:space="preserve">., переход Центрального телевидения на круглосуточную работу с 1 октября </w:t>
      </w:r>
      <w:smartTag w:uri="urn:schemas-microsoft-com:office:smarttags" w:element="metricconverter">
        <w:smartTagPr>
          <w:attr w:name="ProductID" w:val="1976 г"/>
        </w:smartTagPr>
        <w:r w:rsidRPr="00AF666E">
          <w:rPr>
            <w:rFonts w:ascii="Arial" w:hAnsi="Arial" w:cs="Arial"/>
            <w:sz w:val="16"/>
            <w:szCs w:val="16"/>
          </w:rPr>
          <w:t>1976 г</w:t>
        </w:r>
      </w:smartTag>
      <w:r w:rsidRPr="00AF666E">
        <w:rPr>
          <w:rFonts w:ascii="Arial" w:hAnsi="Arial" w:cs="Arial"/>
          <w:sz w:val="16"/>
          <w:szCs w:val="16"/>
        </w:rPr>
        <w:t xml:space="preserve">., первые прямые передачи из Москвы с помощью спутника-ретранслятора «Экран» для жителей Якутии, Красноярского края и Тувинской АССР в ноябре </w:t>
      </w:r>
      <w:smartTag w:uri="urn:schemas-microsoft-com:office:smarttags" w:element="metricconverter">
        <w:smartTagPr>
          <w:attr w:name="ProductID" w:val="1976 г"/>
        </w:smartTagPr>
        <w:r w:rsidRPr="00AF666E">
          <w:rPr>
            <w:rFonts w:ascii="Arial" w:hAnsi="Arial" w:cs="Arial"/>
            <w:sz w:val="16"/>
            <w:szCs w:val="16"/>
          </w:rPr>
          <w:t>1976 г</w:t>
        </w:r>
      </w:smartTag>
      <w:r w:rsidRPr="00AF666E">
        <w:rPr>
          <w:rFonts w:ascii="Arial" w:hAnsi="Arial" w:cs="Arial"/>
          <w:sz w:val="16"/>
          <w:szCs w:val="16"/>
        </w:rPr>
        <w:t xml:space="preserve">., передачи программы «Время» с </w:t>
      </w:r>
      <w:proofErr w:type="spellStart"/>
      <w:r w:rsidRPr="00AF666E">
        <w:rPr>
          <w:rFonts w:ascii="Arial" w:hAnsi="Arial" w:cs="Arial"/>
          <w:sz w:val="16"/>
          <w:szCs w:val="16"/>
        </w:rPr>
        <w:t>сурдопереводом</w:t>
      </w:r>
      <w:proofErr w:type="spellEnd"/>
      <w:r w:rsidRPr="00AF666E">
        <w:rPr>
          <w:rFonts w:ascii="Arial" w:hAnsi="Arial" w:cs="Arial"/>
          <w:sz w:val="16"/>
          <w:szCs w:val="16"/>
        </w:rPr>
        <w:t xml:space="preserve"> для</w:t>
      </w:r>
      <w:proofErr w:type="gramEnd"/>
      <w:r w:rsidRPr="00AF666E">
        <w:rPr>
          <w:rFonts w:ascii="Arial" w:hAnsi="Arial" w:cs="Arial"/>
          <w:sz w:val="16"/>
          <w:szCs w:val="16"/>
        </w:rPr>
        <w:t xml:space="preserve"> лишенных слуха телезрителей (</w:t>
      </w:r>
      <w:smartTag w:uri="urn:schemas-microsoft-com:office:smarttags" w:element="metricconverter">
        <w:smartTagPr>
          <w:attr w:name="ProductID" w:val="1987 г"/>
        </w:smartTagPr>
        <w:r w:rsidRPr="00AF666E">
          <w:rPr>
            <w:rFonts w:ascii="Arial" w:hAnsi="Arial" w:cs="Arial"/>
            <w:sz w:val="16"/>
            <w:szCs w:val="16"/>
          </w:rPr>
          <w:t>1987 г</w:t>
        </w:r>
      </w:smartTag>
      <w:r w:rsidRPr="00AF666E">
        <w:rPr>
          <w:rFonts w:ascii="Arial" w:hAnsi="Arial" w:cs="Arial"/>
          <w:sz w:val="16"/>
          <w:szCs w:val="16"/>
        </w:rPr>
        <w:t xml:space="preserve">.). В мае </w:t>
      </w:r>
      <w:smartTag w:uri="urn:schemas-microsoft-com:office:smarttags" w:element="metricconverter">
        <w:smartTagPr>
          <w:attr w:name="ProductID" w:val="1984 г"/>
        </w:smartTagPr>
        <w:r w:rsidRPr="00AF666E">
          <w:rPr>
            <w:rFonts w:ascii="Arial" w:hAnsi="Arial" w:cs="Arial"/>
            <w:sz w:val="16"/>
            <w:szCs w:val="16"/>
          </w:rPr>
          <w:t>1984 г</w:t>
        </w:r>
      </w:smartTag>
      <w:r w:rsidRPr="00AF666E">
        <w:rPr>
          <w:rFonts w:ascii="Arial" w:hAnsi="Arial" w:cs="Arial"/>
          <w:sz w:val="16"/>
          <w:szCs w:val="16"/>
        </w:rPr>
        <w:t xml:space="preserve">. «Правда» сообщила, что телевизионные программы из Москвы стали доступны жителям заполярной тундры, что на побережье Белого моря действует уже 12 телевизионных станций «Москва». К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xml:space="preserve">. в Советском </w:t>
      </w:r>
      <w:r w:rsidRPr="00AF666E">
        <w:rPr>
          <w:rFonts w:ascii="Arial" w:hAnsi="Arial" w:cs="Arial"/>
          <w:sz w:val="16"/>
          <w:szCs w:val="16"/>
        </w:rPr>
        <w:lastRenderedPageBreak/>
        <w:t xml:space="preserve">Союзе действовало более 230 издательств, из них около 60 – центральных. </w:t>
      </w:r>
      <w:proofErr w:type="gramStart"/>
      <w:r w:rsidRPr="00AF666E">
        <w:rPr>
          <w:rFonts w:ascii="Arial" w:hAnsi="Arial" w:cs="Arial"/>
          <w:sz w:val="16"/>
          <w:szCs w:val="16"/>
        </w:rPr>
        <w:t>Крупнейшими были Политиздат, «Мысль», «Художественная литература», «Молодая гвардия», «Детская литература», «Прогресс», «Искусство», «Колос», «Наука».</w:t>
      </w:r>
      <w:proofErr w:type="gramEnd"/>
    </w:p>
    <w:p w:rsidR="00DA1F05" w:rsidRPr="00AF666E" w:rsidRDefault="00DA1F05" w:rsidP="00DA1F05">
      <w:pPr>
        <w:pStyle w:val="a5"/>
        <w:spacing w:after="0" w:line="240" w:lineRule="auto"/>
        <w:ind w:left="-567" w:right="283"/>
        <w:jc w:val="both"/>
        <w:rPr>
          <w:rFonts w:ascii="Arial" w:hAnsi="Arial" w:cs="Arial"/>
          <w:sz w:val="16"/>
          <w:szCs w:val="16"/>
        </w:rPr>
      </w:pP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В </w:t>
      </w:r>
      <w:smartTag w:uri="urn:schemas-microsoft-com:office:smarttags" w:element="metricconverter">
        <w:smartTagPr>
          <w:attr w:name="ProductID" w:val="1961 г"/>
        </w:smartTagPr>
        <w:r w:rsidRPr="00AF666E">
          <w:rPr>
            <w:rFonts w:ascii="Arial" w:hAnsi="Arial" w:cs="Arial"/>
            <w:sz w:val="16"/>
            <w:szCs w:val="16"/>
          </w:rPr>
          <w:t>1961 г</w:t>
        </w:r>
      </w:smartTag>
      <w:r w:rsidRPr="00AF666E">
        <w:rPr>
          <w:rFonts w:ascii="Arial" w:hAnsi="Arial" w:cs="Arial"/>
          <w:sz w:val="16"/>
          <w:szCs w:val="16"/>
        </w:rPr>
        <w:t>. в системе средств массовой информации СССР, кроме ТАСС, начало функционировать Агентство печати «Новости» (АПН), учредителями которого явились Союз журналистов СССР, Союз советских писателей, Союз советских обще</w:t>
      </w:r>
      <w:proofErr w:type="gramStart"/>
      <w:r w:rsidRPr="00AF666E">
        <w:rPr>
          <w:rFonts w:ascii="Arial" w:hAnsi="Arial" w:cs="Arial"/>
          <w:sz w:val="16"/>
          <w:szCs w:val="16"/>
        </w:rPr>
        <w:t>ств др</w:t>
      </w:r>
      <w:proofErr w:type="gramEnd"/>
      <w:r w:rsidRPr="00AF666E">
        <w:rPr>
          <w:rFonts w:ascii="Arial" w:hAnsi="Arial" w:cs="Arial"/>
          <w:sz w:val="16"/>
          <w:szCs w:val="16"/>
        </w:rPr>
        <w:t xml:space="preserve">ужбы и культурной связи с зарубежными странами (ССОД) и Всесоюзное общество по распространению политических и научных знаний. </w:t>
      </w:r>
      <w:proofErr w:type="gramStart"/>
      <w:r w:rsidRPr="00AF666E">
        <w:rPr>
          <w:rFonts w:ascii="Arial" w:hAnsi="Arial" w:cs="Arial"/>
          <w:sz w:val="16"/>
          <w:szCs w:val="16"/>
        </w:rPr>
        <w:t xml:space="preserve">АПН имел представительства более чем в ста странах мира, издавал за рубежом журналы, газеты, </w:t>
      </w:r>
      <w:proofErr w:type="spellStart"/>
      <w:r w:rsidRPr="00AF666E">
        <w:rPr>
          <w:rFonts w:ascii="Arial" w:hAnsi="Arial" w:cs="Arial"/>
          <w:sz w:val="16"/>
          <w:szCs w:val="16"/>
        </w:rPr>
        <w:t>пресс-бюллетени</w:t>
      </w:r>
      <w:proofErr w:type="spellEnd"/>
      <w:r w:rsidRPr="00AF666E">
        <w:rPr>
          <w:rFonts w:ascii="Arial" w:hAnsi="Arial" w:cs="Arial"/>
          <w:sz w:val="16"/>
          <w:szCs w:val="16"/>
        </w:rPr>
        <w:t xml:space="preserve"> на 45 языках тиражом около 2 млн. экз. В 130 странах тиражом около 1 млн. экз. выходила на английском, французском, немецком, испанском и арабском языках газета «Московские новости» и на семи языках полумиллионным тиражом ежемесячный иллюстрированный дайджест «Спутник».</w:t>
      </w:r>
      <w:proofErr w:type="gramEnd"/>
      <w:r w:rsidRPr="00AF666E">
        <w:rPr>
          <w:rFonts w:ascii="Arial" w:hAnsi="Arial" w:cs="Arial"/>
          <w:sz w:val="16"/>
          <w:szCs w:val="16"/>
        </w:rPr>
        <w:t xml:space="preserve"> Ежегодно на русском и на иностранных языках выпускались миллионы экземпляров книг и брошюр, а также вестники АПН «По Советскому Союзу», «Советская панорама», «Новости науки и техники», «Международная информация» для зарубежной и советской печати.</w:t>
      </w:r>
    </w:p>
    <w:p w:rsidR="00DA1F05" w:rsidRPr="00AF666E" w:rsidRDefault="00DA1F05" w:rsidP="00DA1F05">
      <w:pPr>
        <w:pStyle w:val="a5"/>
        <w:spacing w:after="0" w:line="240" w:lineRule="auto"/>
        <w:ind w:left="-567" w:right="283"/>
        <w:jc w:val="both"/>
        <w:rPr>
          <w:rFonts w:ascii="Arial" w:hAnsi="Arial" w:cs="Arial"/>
          <w:sz w:val="16"/>
          <w:szCs w:val="16"/>
        </w:rPr>
      </w:pP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К середине 80-х годов еще больший размах получила деятельность ТАСС, </w:t>
      </w:r>
      <w:proofErr w:type="gramStart"/>
      <w:r w:rsidRPr="00AF666E">
        <w:rPr>
          <w:rFonts w:ascii="Arial" w:hAnsi="Arial" w:cs="Arial"/>
          <w:sz w:val="16"/>
          <w:szCs w:val="16"/>
        </w:rPr>
        <w:t>которое</w:t>
      </w:r>
      <w:proofErr w:type="gramEnd"/>
      <w:r w:rsidRPr="00AF666E">
        <w:rPr>
          <w:rFonts w:ascii="Arial" w:hAnsi="Arial" w:cs="Arial"/>
          <w:sz w:val="16"/>
          <w:szCs w:val="16"/>
        </w:rPr>
        <w:t xml:space="preserve"> располагало 14-ю республиканскими агентствами, имело 6 отделений и 72 корреспондентских пункта в РСФСР. Его зарубежные отделения и корреспонденты передавали сообщения из 110 стран мира.</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После XX съезда КПСС в условиях начавшегося демократического обновления общества была принята установка на строительство коммунизма в нашей стране. Началось интенсивное форсирование развития промышленности: за 1959–1964 </w:t>
      </w:r>
      <w:proofErr w:type="spellStart"/>
      <w:proofErr w:type="gramStart"/>
      <w:r w:rsidRPr="00AF666E">
        <w:rPr>
          <w:rFonts w:ascii="Arial" w:hAnsi="Arial" w:cs="Arial"/>
          <w:sz w:val="16"/>
          <w:szCs w:val="16"/>
        </w:rPr>
        <w:t>гг</w:t>
      </w:r>
      <w:proofErr w:type="spellEnd"/>
      <w:proofErr w:type="gramEnd"/>
      <w:r w:rsidRPr="00AF666E">
        <w:rPr>
          <w:rFonts w:ascii="Arial" w:hAnsi="Arial" w:cs="Arial"/>
          <w:sz w:val="16"/>
          <w:szCs w:val="16"/>
        </w:rPr>
        <w:t xml:space="preserve"> Средства массовой информации каждодневно сообщали о трудовых успехах советских людей. Советская публицистика второй половины 50-х – начала 80-х многое унаследовала от ведущих очеркистов, фельетонистов, репортеров тридцатых годов и послевоенных лет, не говоря уже о писательской публицистике периода Великой Отечественной войны. </w:t>
      </w:r>
      <w:proofErr w:type="gramStart"/>
      <w:r w:rsidRPr="00AF666E">
        <w:rPr>
          <w:rFonts w:ascii="Arial" w:hAnsi="Arial" w:cs="Arial"/>
          <w:sz w:val="16"/>
          <w:szCs w:val="16"/>
        </w:rPr>
        <w:t xml:space="preserve">Постановка острых проблем, глубокое знание материала, высокое художественное мастерство – все это было присуще газетно-журнальной, теле- и радиопублицистике К. Симонова, И. Васильева, Г. </w:t>
      </w:r>
      <w:proofErr w:type="spellStart"/>
      <w:r w:rsidRPr="00AF666E">
        <w:rPr>
          <w:rFonts w:ascii="Arial" w:hAnsi="Arial" w:cs="Arial"/>
          <w:sz w:val="16"/>
          <w:szCs w:val="16"/>
        </w:rPr>
        <w:t>Радова</w:t>
      </w:r>
      <w:proofErr w:type="spellEnd"/>
      <w:r w:rsidRPr="00AF666E">
        <w:rPr>
          <w:rFonts w:ascii="Arial" w:hAnsi="Arial" w:cs="Arial"/>
          <w:sz w:val="16"/>
          <w:szCs w:val="16"/>
        </w:rPr>
        <w:t>, Ю. Смуула, А. Стреляного, Ю. Черниченко и др. Примечательно, что полное равноправие приобрела журнальная публицистика, являвшаяся до сего времени лишь «петитной гостьей» на их страницах.</w:t>
      </w:r>
      <w:proofErr w:type="gramEnd"/>
    </w:p>
    <w:p w:rsidR="00DA1F05" w:rsidRPr="00AF666E" w:rsidRDefault="00DA1F05" w:rsidP="00DA1F05">
      <w:pPr>
        <w:spacing w:after="0"/>
        <w:ind w:right="283"/>
        <w:rPr>
          <w:rFonts w:ascii="Arial" w:hAnsi="Arial" w:cs="Arial"/>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Билет №11</w:t>
      </w:r>
    </w:p>
    <w:p w:rsidR="00DA1F05" w:rsidRPr="00AF666E" w:rsidRDefault="00DA1F05" w:rsidP="00DA1F05">
      <w:pPr>
        <w:pStyle w:val="a5"/>
        <w:numPr>
          <w:ilvl w:val="0"/>
          <w:numId w:val="11"/>
        </w:numPr>
        <w:spacing w:after="0" w:line="240" w:lineRule="auto"/>
        <w:ind w:left="-567" w:right="283"/>
        <w:rPr>
          <w:rFonts w:ascii="Arial" w:hAnsi="Arial" w:cs="Arial"/>
          <w:b/>
          <w:sz w:val="16"/>
          <w:szCs w:val="16"/>
        </w:rPr>
      </w:pPr>
      <w:r w:rsidRPr="00AF666E">
        <w:rPr>
          <w:rFonts w:ascii="Arial" w:hAnsi="Arial" w:cs="Arial"/>
          <w:b/>
          <w:sz w:val="16"/>
          <w:szCs w:val="16"/>
        </w:rPr>
        <w:t>Развитие системы СМИ в первом послевоенном десятилетии.</w:t>
      </w:r>
    </w:p>
    <w:p w:rsidR="00DA1F05" w:rsidRPr="00AF666E" w:rsidRDefault="00DA1F05" w:rsidP="00DA1F05">
      <w:pPr>
        <w:pStyle w:val="a5"/>
        <w:spacing w:after="0" w:line="240" w:lineRule="auto"/>
        <w:ind w:left="-567" w:right="283"/>
        <w:rPr>
          <w:rFonts w:ascii="Arial" w:hAnsi="Arial" w:cs="Arial"/>
          <w:b/>
          <w:sz w:val="16"/>
          <w:szCs w:val="16"/>
        </w:rPr>
      </w:pP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Победное окончание Великой Отечественной войны стимулировало в советской журналистике дальнейшее усиление пропаганды величия сталинизма, обожествления личности Сталина во всех сферах жизни. Это в полной мере относится и к журналистике. В условиях тоталитарного режима она настойчиво призывала народ к новым подвигам на фронтах экономического возрождения страны. Административно-командная система, используя политическую и организаторскую силу журналистики, направляла ее на привлечение широких слоев населения к самоотверженному труду по восстановлению народного хозяйства, на усиление идеологической пропаганды.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С окончанием войны возникла острая необходимость в перестройке и дальнейшем развитии прессы, в изменении характера ее работы.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К маю </w:t>
      </w:r>
      <w:smartTag w:uri="urn:schemas-microsoft-com:office:smarttags" w:element="metricconverter">
        <w:smartTagPr>
          <w:attr w:name="ProductID" w:val="1945 г"/>
        </w:smartTagPr>
        <w:r w:rsidRPr="00AF666E">
          <w:rPr>
            <w:rFonts w:ascii="Arial" w:hAnsi="Arial" w:cs="Arial"/>
            <w:sz w:val="16"/>
            <w:szCs w:val="16"/>
          </w:rPr>
          <w:t>1945 г</w:t>
        </w:r>
      </w:smartTag>
      <w:r w:rsidRPr="00AF666E">
        <w:rPr>
          <w:rFonts w:ascii="Arial" w:hAnsi="Arial" w:cs="Arial"/>
          <w:sz w:val="16"/>
          <w:szCs w:val="16"/>
        </w:rPr>
        <w:t>. структура советской печати представляла собой тщательно разработанную систему военной и тыловой прессы, рассчитанной на условия военного времени. Окончание войны вызвало необходимость не только реорганизовать систему печати, но и направить ее усилия в сторону проблем хозяйственного строительства.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Возникла крайняя необходимость всесторонней помощи печати.</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региональной и местной печати осуществлялся выпуск новых центральных отраслевых изданий, потребность в которых диктовалась неотложными задачами восстановления народного хозяйства. В послевоенную пору в числе первых создаются газеты «Промышленность стройматериалов», «Водный транспорт». Выходят также «Культура и жизнь», «За прочный мир, за народную демократию», затем реорганизованная в журнал «Проблемы мира и социализма» и другие газеты.</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Значительное развитие получила пресса на национальных языках.</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Особое место в структуре всей советской печати первых послевоенных лет занимала газета «Культура и жизнь». Будучи органом отдела пропаганды и агитации ЦК ВК</w:t>
      </w:r>
      <w:proofErr w:type="gramStart"/>
      <w:r w:rsidRPr="00AF666E">
        <w:rPr>
          <w:rFonts w:ascii="Arial" w:hAnsi="Arial" w:cs="Arial"/>
          <w:sz w:val="16"/>
          <w:szCs w:val="16"/>
        </w:rPr>
        <w:t>П(</w:t>
      </w:r>
      <w:proofErr w:type="gramEnd"/>
      <w:r w:rsidRPr="00AF666E">
        <w:rPr>
          <w:rFonts w:ascii="Arial" w:hAnsi="Arial" w:cs="Arial"/>
          <w:sz w:val="16"/>
          <w:szCs w:val="16"/>
        </w:rPr>
        <w:t>б), она в условиях тоталитарного режима выполняла функции директивного органа, указания которого были обязательны для прессы и других идеологических институтов.</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Первый номер газеты «Культура и жизнь» вышел в конце июня </w:t>
      </w:r>
      <w:smartTag w:uri="urn:schemas-microsoft-com:office:smarttags" w:element="metricconverter">
        <w:smartTagPr>
          <w:attr w:name="ProductID" w:val="1946 г"/>
        </w:smartTagPr>
        <w:r w:rsidRPr="00AF666E">
          <w:rPr>
            <w:rFonts w:ascii="Arial" w:hAnsi="Arial" w:cs="Arial"/>
            <w:sz w:val="16"/>
            <w:szCs w:val="16"/>
          </w:rPr>
          <w:t>1946 г</w:t>
        </w:r>
      </w:smartTag>
      <w:r w:rsidRPr="00AF666E">
        <w:rPr>
          <w:rFonts w:ascii="Arial" w:hAnsi="Arial" w:cs="Arial"/>
          <w:sz w:val="16"/>
          <w:szCs w:val="16"/>
        </w:rPr>
        <w:t xml:space="preserve">. Ее директивный тон определила передовая статья «Выше уровень идеологической работы!». Исполнению высказанного требования она посвятила всю свою деятельность. </w:t>
      </w:r>
      <w:proofErr w:type="gramStart"/>
      <w:r w:rsidRPr="00AF666E">
        <w:rPr>
          <w:rFonts w:ascii="Arial" w:hAnsi="Arial" w:cs="Arial"/>
          <w:sz w:val="16"/>
          <w:szCs w:val="16"/>
        </w:rPr>
        <w:t>В статьях «Литература советского народа», «Газеты должны стать подлинными центрами политической работы в массах», «Неотложные задачи художественной кинематографии» и другие редакция газеты настоятельно рекомендовала всем, кто занят в сфере идеологии, всегда помнить о классовом подходе при оценке фактов жизни, широко и повседневно пропагандировать ленинское мировоззрение, воспитывать у советских людей коммунистическое сознание.</w:t>
      </w:r>
      <w:proofErr w:type="gramEnd"/>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газете «Культура и жизнь» регулярно публиковались обзоры печати. Они были одной из форм партийного руководства прессой.</w:t>
      </w:r>
    </w:p>
    <w:p w:rsidR="00DA1F05" w:rsidRPr="00AF666E" w:rsidRDefault="00DA1F05" w:rsidP="00DA1F05">
      <w:pPr>
        <w:pStyle w:val="a3"/>
        <w:ind w:left="-567" w:right="283"/>
        <w:jc w:val="both"/>
        <w:rPr>
          <w:rFonts w:ascii="Arial" w:hAnsi="Arial" w:cs="Arial"/>
          <w:sz w:val="16"/>
          <w:szCs w:val="16"/>
        </w:rPr>
      </w:pP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За первое послевоенное десятилетие было принято около 50 документов о печати и других средствах информации. Классификация их позволяет обозначить три основные группы вопросов, на которые в первую очередь обращалось внимание. Первая из них была связана с необходимостью усиления проблемно-тематического и идейного содержания печати и повышения ее роли в политическом воспитании трудящихся.</w:t>
      </w:r>
    </w:p>
    <w:p w:rsidR="00DA1F05" w:rsidRPr="00AF666E" w:rsidRDefault="00DA1F05" w:rsidP="00DA1F05">
      <w:pPr>
        <w:pStyle w:val="a3"/>
        <w:ind w:left="-567" w:right="283"/>
        <w:jc w:val="both"/>
        <w:rPr>
          <w:rFonts w:ascii="Arial" w:hAnsi="Arial" w:cs="Arial"/>
          <w:sz w:val="16"/>
          <w:szCs w:val="16"/>
        </w:rPr>
      </w:pP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Причины серьезных недостатков в деятельности прессы ЦК ВК</w:t>
      </w:r>
      <w:proofErr w:type="gramStart"/>
      <w:r w:rsidRPr="00AF666E">
        <w:rPr>
          <w:rFonts w:ascii="Arial" w:hAnsi="Arial" w:cs="Arial"/>
          <w:sz w:val="16"/>
          <w:szCs w:val="16"/>
        </w:rPr>
        <w:t>П(</w:t>
      </w:r>
      <w:proofErr w:type="gramEnd"/>
      <w:r w:rsidRPr="00AF666E">
        <w:rPr>
          <w:rFonts w:ascii="Arial" w:hAnsi="Arial" w:cs="Arial"/>
          <w:sz w:val="16"/>
          <w:szCs w:val="16"/>
        </w:rPr>
        <w:t>б) усматривал в оторванности редакций газет от партийных органов, в ослаблении партийного руководства печатью.</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На страницах печати и в творческих коллективах развернулась травля деятелей культуры, литературы и искусства, обвинявшихся в космополитизме.</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В послевоенные годы интенсивно осуществлялась реорганизация структуры ТАСС. Развивается внутрисоюзная сеть агентства. На Украине, в Белоруссии, Молдавии, в Прибалтийских республиках восстанавливаются и расширяются республиканские отделения ТАСС. К середине 50-х гг. корреспондентские пункты агентства открываются во многих странах Восточной Европы, Азии, Ближнего Востока, Латинской Америки, Африки.</w:t>
      </w:r>
    </w:p>
    <w:p w:rsidR="00DA1F05" w:rsidRPr="00AF666E" w:rsidRDefault="00DA1F05" w:rsidP="00DA1F05">
      <w:pPr>
        <w:pStyle w:val="a3"/>
        <w:ind w:left="-567" w:right="283"/>
        <w:jc w:val="both"/>
        <w:rPr>
          <w:rFonts w:ascii="Arial" w:hAnsi="Arial" w:cs="Arial"/>
          <w:sz w:val="16"/>
          <w:szCs w:val="16"/>
        </w:rPr>
      </w:pPr>
      <w:smartTag w:uri="urn:schemas-microsoft-com:office:smarttags" w:element="metricconverter">
        <w:smartTagPr>
          <w:attr w:name="ProductID" w:val="1947 г"/>
        </w:smartTagPr>
        <w:r w:rsidRPr="00AF666E">
          <w:rPr>
            <w:rFonts w:ascii="Arial" w:hAnsi="Arial" w:cs="Arial"/>
            <w:sz w:val="16"/>
            <w:szCs w:val="16"/>
          </w:rPr>
          <w:t>1947 г</w:t>
        </w:r>
      </w:smartTag>
      <w:r w:rsidRPr="00AF666E">
        <w:rPr>
          <w:rFonts w:ascii="Arial" w:hAnsi="Arial" w:cs="Arial"/>
          <w:sz w:val="16"/>
          <w:szCs w:val="16"/>
        </w:rPr>
        <w:t xml:space="preserve">. стал началом заметного повышения роли отечественного радиовещания в информированности масс, в их политическом воспитании и повышении культурного уровня. Растет объем информационных программ «Последние известия», регулярными становятся новые </w:t>
      </w:r>
      <w:proofErr w:type="spellStart"/>
      <w:r w:rsidRPr="00AF666E">
        <w:rPr>
          <w:rFonts w:ascii="Arial" w:hAnsi="Arial" w:cs="Arial"/>
          <w:sz w:val="16"/>
          <w:szCs w:val="16"/>
        </w:rPr>
        <w:t>радиоциклы</w:t>
      </w:r>
      <w:proofErr w:type="spellEnd"/>
      <w:r w:rsidRPr="00AF666E">
        <w:rPr>
          <w:rFonts w:ascii="Arial" w:hAnsi="Arial" w:cs="Arial"/>
          <w:sz w:val="16"/>
          <w:szCs w:val="16"/>
        </w:rPr>
        <w:t xml:space="preserve"> «Наша Родина», «На темы дня», «</w:t>
      </w:r>
      <w:proofErr w:type="spellStart"/>
      <w:r w:rsidRPr="00AF666E">
        <w:rPr>
          <w:rFonts w:ascii="Arial" w:hAnsi="Arial" w:cs="Arial"/>
          <w:sz w:val="16"/>
          <w:szCs w:val="16"/>
        </w:rPr>
        <w:t>Радиокалендарь</w:t>
      </w:r>
      <w:proofErr w:type="spellEnd"/>
      <w:r w:rsidRPr="00AF666E">
        <w:rPr>
          <w:rFonts w:ascii="Arial" w:hAnsi="Arial" w:cs="Arial"/>
          <w:sz w:val="16"/>
          <w:szCs w:val="16"/>
        </w:rPr>
        <w:t>», «Новости науки и техники», «У карты мира» и др. Постепенно восстанавливаются и получают дальнейшее развитие все виды художественного вещания. В программах Всесоюзного радио растет удельный вес литературных передач, радиотеатра и других литературно-драматических форм.</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К началу 50-х гг. заметно возросла роль телевидения в системе средств массовой информации страны. Так, во второй половине </w:t>
      </w:r>
      <w:smartTag w:uri="urn:schemas-microsoft-com:office:smarttags" w:element="metricconverter">
        <w:smartTagPr>
          <w:attr w:name="ProductID" w:val="1949 г"/>
        </w:smartTagPr>
        <w:r w:rsidRPr="00AF666E">
          <w:rPr>
            <w:rFonts w:ascii="Arial" w:hAnsi="Arial" w:cs="Arial"/>
            <w:sz w:val="16"/>
            <w:szCs w:val="16"/>
          </w:rPr>
          <w:t>1949 г</w:t>
        </w:r>
      </w:smartTag>
      <w:r w:rsidRPr="00AF666E">
        <w:rPr>
          <w:rFonts w:ascii="Arial" w:hAnsi="Arial" w:cs="Arial"/>
          <w:sz w:val="16"/>
          <w:szCs w:val="16"/>
        </w:rPr>
        <w:t xml:space="preserve">. Московский телевизионный центр стал работать на новой аппаратуре. Речь идет о вводе в действие 29 июня </w:t>
      </w:r>
      <w:smartTag w:uri="urn:schemas-microsoft-com:office:smarttags" w:element="metricconverter">
        <w:smartTagPr>
          <w:attr w:name="ProductID" w:val="1949 г"/>
        </w:smartTagPr>
        <w:r w:rsidRPr="00AF666E">
          <w:rPr>
            <w:rFonts w:ascii="Arial" w:hAnsi="Arial" w:cs="Arial"/>
            <w:sz w:val="16"/>
            <w:szCs w:val="16"/>
          </w:rPr>
          <w:t>1949 г</w:t>
        </w:r>
      </w:smartTag>
      <w:r w:rsidRPr="00AF666E">
        <w:rPr>
          <w:rFonts w:ascii="Arial" w:hAnsi="Arial" w:cs="Arial"/>
          <w:sz w:val="16"/>
          <w:szCs w:val="16"/>
        </w:rPr>
        <w:t>. передвижной телевизионной станции (ПТС), с помощью которой была осуществлена первая в СССР внестудийная передача – репортаж с футбольного матча на стадионе «Динамо».</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В ноябре </w:t>
      </w:r>
      <w:smartTag w:uri="urn:schemas-microsoft-com:office:smarttags" w:element="metricconverter">
        <w:smartTagPr>
          <w:attr w:name="ProductID" w:val="1954 г"/>
        </w:smartTagPr>
        <w:r w:rsidRPr="00AF666E">
          <w:rPr>
            <w:rFonts w:ascii="Arial" w:hAnsi="Arial" w:cs="Arial"/>
            <w:sz w:val="16"/>
            <w:szCs w:val="16"/>
          </w:rPr>
          <w:t>1954 г</w:t>
        </w:r>
      </w:smartTag>
      <w:r w:rsidRPr="00AF666E">
        <w:rPr>
          <w:rFonts w:ascii="Arial" w:hAnsi="Arial" w:cs="Arial"/>
          <w:sz w:val="16"/>
          <w:szCs w:val="16"/>
        </w:rPr>
        <w:t xml:space="preserve">. был передан в эфир первый телевизионный очерк известного публициста </w:t>
      </w:r>
      <w:proofErr w:type="spellStart"/>
      <w:r w:rsidRPr="00AF666E">
        <w:rPr>
          <w:rFonts w:ascii="Arial" w:hAnsi="Arial" w:cs="Arial"/>
          <w:sz w:val="16"/>
          <w:szCs w:val="16"/>
        </w:rPr>
        <w:t>Евг</w:t>
      </w:r>
      <w:proofErr w:type="spellEnd"/>
      <w:r w:rsidRPr="00AF666E">
        <w:rPr>
          <w:rFonts w:ascii="Arial" w:hAnsi="Arial" w:cs="Arial"/>
          <w:sz w:val="16"/>
          <w:szCs w:val="16"/>
        </w:rPr>
        <w:t xml:space="preserve">. </w:t>
      </w:r>
      <w:proofErr w:type="spellStart"/>
      <w:r w:rsidRPr="00AF666E">
        <w:rPr>
          <w:rFonts w:ascii="Arial" w:hAnsi="Arial" w:cs="Arial"/>
          <w:sz w:val="16"/>
          <w:szCs w:val="16"/>
        </w:rPr>
        <w:t>Рябчикова</w:t>
      </w:r>
      <w:proofErr w:type="spellEnd"/>
      <w:r w:rsidRPr="00AF666E">
        <w:rPr>
          <w:rFonts w:ascii="Arial" w:hAnsi="Arial" w:cs="Arial"/>
          <w:sz w:val="16"/>
          <w:szCs w:val="16"/>
        </w:rPr>
        <w:t xml:space="preserve">. Очерк рассказывал о строительстве электростанции на Ангаре. Передача состояла из монтажа кинокадров, макетов, схем, фотографий и других документальных материалов, показ которых был объединен в единое целое выступлением автора перед камерой и его же закадрового комментария. </w:t>
      </w:r>
      <w:proofErr w:type="spellStart"/>
      <w:r w:rsidRPr="00AF666E">
        <w:rPr>
          <w:rFonts w:ascii="Arial" w:hAnsi="Arial" w:cs="Arial"/>
          <w:sz w:val="16"/>
          <w:szCs w:val="16"/>
        </w:rPr>
        <w:t>Евг</w:t>
      </w:r>
      <w:proofErr w:type="spellEnd"/>
      <w:r w:rsidRPr="00AF666E">
        <w:rPr>
          <w:rFonts w:ascii="Arial" w:hAnsi="Arial" w:cs="Arial"/>
          <w:sz w:val="16"/>
          <w:szCs w:val="16"/>
        </w:rPr>
        <w:t>. Рябчиков с той поры стал автором и комментатором многих телевизионных передач.</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В марте </w:t>
      </w:r>
      <w:smartTag w:uri="urn:schemas-microsoft-com:office:smarttags" w:element="metricconverter">
        <w:smartTagPr>
          <w:attr w:name="ProductID" w:val="1946 г"/>
        </w:smartTagPr>
        <w:r w:rsidRPr="00AF666E">
          <w:rPr>
            <w:rFonts w:ascii="Arial" w:hAnsi="Arial" w:cs="Arial"/>
            <w:sz w:val="16"/>
            <w:szCs w:val="16"/>
          </w:rPr>
          <w:t>1946 г</w:t>
        </w:r>
      </w:smartTag>
      <w:r w:rsidRPr="00AF666E">
        <w:rPr>
          <w:rFonts w:ascii="Arial" w:hAnsi="Arial" w:cs="Arial"/>
          <w:sz w:val="16"/>
          <w:szCs w:val="16"/>
        </w:rPr>
        <w:t>. был утвержден четвертый пятилетний план. «Быстрее залечим раны, нанесенные стране войной!» Газеты вдохновляли массы на решение задач первоочередного восстановления и развития тяжелой индустрии и железнодорожного транспорта, на подъем из руин Донбасса и Днепрогэса, на восстановление промышленного и сельскохозяйственного потенциала и достижение их довоенного уровня.</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 xml:space="preserve">Осенью </w:t>
      </w:r>
      <w:smartTag w:uri="urn:schemas-microsoft-com:office:smarttags" w:element="metricconverter">
        <w:smartTagPr>
          <w:attr w:name="ProductID" w:val="1953 г"/>
        </w:smartTagPr>
        <w:r w:rsidRPr="00AF666E">
          <w:rPr>
            <w:rFonts w:ascii="Arial" w:hAnsi="Arial" w:cs="Arial"/>
            <w:sz w:val="16"/>
            <w:szCs w:val="16"/>
          </w:rPr>
          <w:t>1953 г</w:t>
        </w:r>
      </w:smartTag>
      <w:r w:rsidRPr="00AF666E">
        <w:rPr>
          <w:rFonts w:ascii="Arial" w:hAnsi="Arial" w:cs="Arial"/>
          <w:sz w:val="16"/>
          <w:szCs w:val="16"/>
        </w:rPr>
        <w:t>. по инициативе Н. Хрущева, занявшего к тому времени пост первого секретаря ЦК КПСС, были приняты меры по оказанию материально-технической помощи сельскому хозяйству и усилению материальной заинтересованности колхозов и колхозников в результатах своего труда.</w:t>
      </w:r>
    </w:p>
    <w:p w:rsidR="00DA1F05" w:rsidRPr="00AF666E" w:rsidRDefault="00DA1F05" w:rsidP="00DA1F05">
      <w:pPr>
        <w:pStyle w:val="a3"/>
        <w:ind w:left="-567" w:right="283"/>
        <w:jc w:val="both"/>
        <w:rPr>
          <w:rFonts w:ascii="Arial" w:hAnsi="Arial" w:cs="Arial"/>
          <w:sz w:val="16"/>
          <w:szCs w:val="16"/>
        </w:rPr>
      </w:pPr>
      <w:r w:rsidRPr="00AF666E">
        <w:rPr>
          <w:rFonts w:ascii="Arial" w:hAnsi="Arial" w:cs="Arial"/>
          <w:sz w:val="16"/>
          <w:szCs w:val="16"/>
        </w:rPr>
        <w:t>Появление в «Правде» и журнале «Новый мир» острых публицистических выступлений В. Овечкина явилось началом нового этапа глубокого и правдивого отображения колхозной жизни. Овечкин первым из публицистов заговорил о наболевших вопросах колхозной деревни, в частности о вреде партийного руководства сельским хозяйством, подменявшего руководителей хозяйств и специалистов. Очерки Овечкина «Районные будни», «В том же районе», «</w:t>
      </w:r>
      <w:proofErr w:type="spellStart"/>
      <w:r w:rsidRPr="00AF666E">
        <w:rPr>
          <w:rFonts w:ascii="Arial" w:hAnsi="Arial" w:cs="Arial"/>
          <w:sz w:val="16"/>
          <w:szCs w:val="16"/>
        </w:rPr>
        <w:t>Борзов</w:t>
      </w:r>
      <w:proofErr w:type="spellEnd"/>
      <w:r w:rsidRPr="00AF666E">
        <w:rPr>
          <w:rFonts w:ascii="Arial" w:hAnsi="Arial" w:cs="Arial"/>
          <w:sz w:val="16"/>
          <w:szCs w:val="16"/>
        </w:rPr>
        <w:t xml:space="preserve"> и Мартынов», «На переднем крае», «Своими руками», «Два костра» обратили на себя внимание не только высоким мастерством, но главное – показом жизни без всякого затушевывания недостатков</w:t>
      </w:r>
      <w:proofErr w:type="gramStart"/>
      <w:r w:rsidRPr="00AF666E">
        <w:rPr>
          <w:rFonts w:ascii="Arial" w:hAnsi="Arial" w:cs="Arial"/>
          <w:sz w:val="16"/>
          <w:szCs w:val="16"/>
        </w:rPr>
        <w:t>.?</w:t>
      </w:r>
      <w:proofErr w:type="gramEnd"/>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numPr>
          <w:ilvl w:val="0"/>
          <w:numId w:val="11"/>
        </w:numPr>
        <w:spacing w:after="0" w:line="240" w:lineRule="auto"/>
        <w:ind w:left="-567" w:right="283"/>
        <w:rPr>
          <w:rFonts w:ascii="Arial" w:hAnsi="Arial" w:cs="Arial"/>
          <w:b/>
          <w:sz w:val="16"/>
          <w:szCs w:val="16"/>
        </w:rPr>
      </w:pPr>
      <w:r w:rsidRPr="00AF666E">
        <w:rPr>
          <w:rFonts w:ascii="Arial" w:hAnsi="Arial" w:cs="Arial"/>
          <w:b/>
          <w:sz w:val="16"/>
          <w:szCs w:val="16"/>
        </w:rPr>
        <w:t xml:space="preserve">Публицистика перестроечного периода. На выбор: «Иного не дано» </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Вся система средств массовой информации периода 1985–1991 гг. значительно видоизменилась, хотя по-прежнему подавляющее количество полиграфических мощностей принадлежали КПСС. По-прежнему СМИ продолжают развиваться как единый пропагандистский комплекс, растет количество партийных изданий, увеличивается их тираж. Нельзя не отметить продолжавшегося преобразования некоторых центральных газет в органы ЦК КПСС. С 1 января </w:t>
      </w:r>
      <w:smartTag w:uri="urn:schemas-microsoft-com:office:smarttags" w:element="metricconverter">
        <w:smartTagPr>
          <w:attr w:name="ProductID" w:val="1987 г"/>
        </w:smartTagPr>
        <w:r w:rsidRPr="00AF666E">
          <w:rPr>
            <w:rFonts w:ascii="Arial" w:hAnsi="Arial" w:cs="Arial"/>
            <w:sz w:val="16"/>
            <w:szCs w:val="16"/>
          </w:rPr>
          <w:t>1987 г</w:t>
        </w:r>
      </w:smartTag>
      <w:r w:rsidRPr="00AF666E">
        <w:rPr>
          <w:rFonts w:ascii="Arial" w:hAnsi="Arial" w:cs="Arial"/>
          <w:sz w:val="16"/>
          <w:szCs w:val="16"/>
        </w:rPr>
        <w:t xml:space="preserve">. их число пополнила «Строительная газета», а с 3 января </w:t>
      </w:r>
      <w:smartTag w:uri="urn:schemas-microsoft-com:office:smarttags" w:element="metricconverter">
        <w:smartTagPr>
          <w:attr w:name="ProductID" w:val="1989 г"/>
        </w:smartTagPr>
        <w:r w:rsidRPr="00AF666E">
          <w:rPr>
            <w:rFonts w:ascii="Arial" w:hAnsi="Arial" w:cs="Arial"/>
            <w:sz w:val="16"/>
            <w:szCs w:val="16"/>
          </w:rPr>
          <w:t>1989 г</w:t>
        </w:r>
      </w:smartTag>
      <w:r w:rsidRPr="00AF666E">
        <w:rPr>
          <w:rFonts w:ascii="Arial" w:hAnsi="Arial" w:cs="Arial"/>
          <w:sz w:val="16"/>
          <w:szCs w:val="16"/>
        </w:rPr>
        <w:t xml:space="preserve">. – «Учительская газета». Как разъяснялось читателям, эти газеты </w:t>
      </w:r>
      <w:r w:rsidRPr="00AF666E">
        <w:rPr>
          <w:rFonts w:ascii="Arial" w:hAnsi="Arial" w:cs="Arial"/>
          <w:sz w:val="16"/>
          <w:szCs w:val="16"/>
        </w:rPr>
        <w:lastRenderedPageBreak/>
        <w:t xml:space="preserve">преобразовывались в связи с необходимостью «усиления политического руководства строительством», а также «делом обучения и воспитания подрастающего поколения». В августе </w:t>
      </w:r>
      <w:smartTag w:uri="urn:schemas-microsoft-com:office:smarttags" w:element="metricconverter">
        <w:smartTagPr>
          <w:attr w:name="ProductID" w:val="1989 г"/>
        </w:smartTagPr>
        <w:r w:rsidRPr="00AF666E">
          <w:rPr>
            <w:rFonts w:ascii="Arial" w:hAnsi="Arial" w:cs="Arial"/>
            <w:sz w:val="16"/>
            <w:szCs w:val="16"/>
          </w:rPr>
          <w:t>1989 г</w:t>
        </w:r>
      </w:smartTag>
      <w:r w:rsidRPr="00AF666E">
        <w:rPr>
          <w:rFonts w:ascii="Arial" w:hAnsi="Arial" w:cs="Arial"/>
          <w:sz w:val="16"/>
          <w:szCs w:val="16"/>
        </w:rPr>
        <w:t>. ЦК К</w:t>
      </w:r>
      <w:proofErr w:type="gramStart"/>
      <w:r w:rsidRPr="00AF666E">
        <w:rPr>
          <w:rFonts w:ascii="Arial" w:hAnsi="Arial" w:cs="Arial"/>
          <w:sz w:val="16"/>
          <w:szCs w:val="16"/>
        </w:rPr>
        <w:t>ПСС пр</w:t>
      </w:r>
      <w:proofErr w:type="gramEnd"/>
      <w:r w:rsidRPr="00AF666E">
        <w:rPr>
          <w:rFonts w:ascii="Arial" w:hAnsi="Arial" w:cs="Arial"/>
          <w:sz w:val="16"/>
          <w:szCs w:val="16"/>
        </w:rPr>
        <w:t xml:space="preserve">инял постановление «О некоторых вопросах перестройки центральной партийной печати». Уроки общественного развития после апреля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xml:space="preserve">., отмечалось в постановлении, выдвигают необходимость перестройки партийной прессы, призванной активнее способствовать возрождению «ленинской концепции партии как политического авангарда общества» Возникает немало новых газет и журналов. В числе первых начал издаваться бюллетень «НТР: проблемы и решения». </w:t>
      </w:r>
      <w:proofErr w:type="gramStart"/>
      <w:r w:rsidRPr="00AF666E">
        <w:rPr>
          <w:rFonts w:ascii="Arial" w:hAnsi="Arial" w:cs="Arial"/>
          <w:sz w:val="16"/>
          <w:szCs w:val="16"/>
        </w:rPr>
        <w:t>В открывавшей первый номер статье «Читатель и прогресс» отмечалось, что программа существенного ускорения темпов роста, интенсификации экономики, научно-технического прогресса, принятая апрельским (</w:t>
      </w:r>
      <w:smartTag w:uri="urn:schemas-microsoft-com:office:smarttags" w:element="metricconverter">
        <w:smartTagPr>
          <w:attr w:name="ProductID" w:val="1985 г"/>
        </w:smartTagPr>
        <w:r w:rsidRPr="00AF666E">
          <w:rPr>
            <w:rFonts w:ascii="Arial" w:hAnsi="Arial" w:cs="Arial"/>
            <w:sz w:val="16"/>
            <w:szCs w:val="16"/>
          </w:rPr>
          <w:t>1985 г</w:t>
        </w:r>
      </w:smartTag>
      <w:r w:rsidRPr="00AF666E">
        <w:rPr>
          <w:rFonts w:ascii="Arial" w:hAnsi="Arial" w:cs="Arial"/>
          <w:sz w:val="16"/>
          <w:szCs w:val="16"/>
        </w:rPr>
        <w:t>.) Пленумом ЦК КПСС, будет главной в деятельности редакции, которая станет стремиться «вести научно-техническую мысль в обгон, а не вдогонку» Среди новых изданий, свидетельствующих, что пресса периода перестройки, как и в годы авторитарно-бюрократического режима должна была отвечать главной</w:t>
      </w:r>
      <w:proofErr w:type="gramEnd"/>
      <w:r w:rsidRPr="00AF666E">
        <w:rPr>
          <w:rFonts w:ascii="Arial" w:hAnsi="Arial" w:cs="Arial"/>
          <w:sz w:val="16"/>
          <w:szCs w:val="16"/>
        </w:rPr>
        <w:t xml:space="preserve"> задаче – повышения роли КПСС как политического авангарда общества, стало возобновление в январе </w:t>
      </w:r>
      <w:smartTag w:uri="urn:schemas-microsoft-com:office:smarttags" w:element="metricconverter">
        <w:smartTagPr>
          <w:attr w:name="ProductID" w:val="1989 г"/>
        </w:smartTagPr>
        <w:r w:rsidRPr="00AF666E">
          <w:rPr>
            <w:rFonts w:ascii="Arial" w:hAnsi="Arial" w:cs="Arial"/>
            <w:sz w:val="16"/>
            <w:szCs w:val="16"/>
          </w:rPr>
          <w:t>1989 г</w:t>
        </w:r>
      </w:smartTag>
      <w:r w:rsidRPr="00AF666E">
        <w:rPr>
          <w:rFonts w:ascii="Arial" w:hAnsi="Arial" w:cs="Arial"/>
          <w:sz w:val="16"/>
          <w:szCs w:val="16"/>
        </w:rPr>
        <w:t>. журнала «Известия ЦК КПСС» и газеты «Правительственный вестник».</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В условиях демократизации общества появляются и качественно новые издания: «Независимая газета», «Куранты», «Совершенно секретно». Еженедельник «Куранты» – первая попытка создать независимое от политических партий издание. Первый его номер увидел свет 20 сентября </w:t>
      </w:r>
      <w:smartTag w:uri="urn:schemas-microsoft-com:office:smarttags" w:element="metricconverter">
        <w:smartTagPr>
          <w:attr w:name="ProductID" w:val="1990 г"/>
        </w:smartTagPr>
        <w:r w:rsidRPr="00AF666E">
          <w:rPr>
            <w:rFonts w:ascii="Arial" w:hAnsi="Arial" w:cs="Arial"/>
            <w:sz w:val="16"/>
            <w:szCs w:val="16"/>
          </w:rPr>
          <w:t>1990 г</w:t>
        </w:r>
      </w:smartTag>
      <w:r w:rsidRPr="00AF666E">
        <w:rPr>
          <w:rFonts w:ascii="Arial" w:hAnsi="Arial" w:cs="Arial"/>
          <w:sz w:val="16"/>
          <w:szCs w:val="16"/>
        </w:rPr>
        <w:t xml:space="preserve">. В передовой «К читателю» говорилось: «Мы внепартийная газета. Но – обостренно политическая... Имея свою вполне определенную позицию, </w:t>
      </w:r>
      <w:proofErr w:type="gramStart"/>
      <w:r w:rsidRPr="00AF666E">
        <w:rPr>
          <w:rFonts w:ascii="Arial" w:hAnsi="Arial" w:cs="Arial"/>
          <w:sz w:val="16"/>
          <w:szCs w:val="16"/>
        </w:rPr>
        <w:t>редакция</w:t>
      </w:r>
      <w:proofErr w:type="gramEnd"/>
      <w:r w:rsidRPr="00AF666E">
        <w:rPr>
          <w:rFonts w:ascii="Arial" w:hAnsi="Arial" w:cs="Arial"/>
          <w:sz w:val="16"/>
          <w:szCs w:val="16"/>
        </w:rPr>
        <w:t xml:space="preserve"> тем не менее будет стараться отражать весь широкий спектр общественного мнения горожан, депутатских фракций. И, конечно, мы постараемся сделать все, чтобы быть просто интересной газетой для самых разных читателей». Учредителем газеты выступил Моссовет. Он же стал учредителем и «Независимой газеты», появившейся в декабре </w:t>
      </w:r>
      <w:smartTag w:uri="urn:schemas-microsoft-com:office:smarttags" w:element="metricconverter">
        <w:smartTagPr>
          <w:attr w:name="ProductID" w:val="1990 г"/>
        </w:smartTagPr>
        <w:r w:rsidRPr="00AF666E">
          <w:rPr>
            <w:rFonts w:ascii="Arial" w:hAnsi="Arial" w:cs="Arial"/>
            <w:sz w:val="16"/>
            <w:szCs w:val="16"/>
          </w:rPr>
          <w:t>1990 г</w:t>
        </w:r>
      </w:smartTag>
      <w:r w:rsidRPr="00AF666E">
        <w:rPr>
          <w:rFonts w:ascii="Arial" w:hAnsi="Arial" w:cs="Arial"/>
          <w:sz w:val="16"/>
          <w:szCs w:val="16"/>
        </w:rPr>
        <w:t xml:space="preserve">. </w:t>
      </w:r>
      <w:proofErr w:type="gramStart"/>
      <w:r w:rsidRPr="00AF666E">
        <w:rPr>
          <w:rFonts w:ascii="Arial" w:hAnsi="Arial" w:cs="Arial"/>
          <w:sz w:val="16"/>
          <w:szCs w:val="16"/>
        </w:rPr>
        <w:t>В первые</w:t>
      </w:r>
      <w:proofErr w:type="gramEnd"/>
      <w:r w:rsidRPr="00AF666E">
        <w:rPr>
          <w:rFonts w:ascii="Arial" w:hAnsi="Arial" w:cs="Arial"/>
          <w:sz w:val="16"/>
          <w:szCs w:val="16"/>
        </w:rPr>
        <w:t xml:space="preserve"> месяцы весь 150-тысячный тираж газеты распространялся исключительно в столице.</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Острая полемичность публицистики периода перестройки – главная ее отличительная особенность. Именно поэтому только в </w:t>
      </w:r>
      <w:smartTag w:uri="urn:schemas-microsoft-com:office:smarttags" w:element="metricconverter">
        <w:smartTagPr>
          <w:attr w:name="ProductID" w:val="1988 г"/>
        </w:smartTagPr>
        <w:r w:rsidRPr="00AF666E">
          <w:rPr>
            <w:rFonts w:ascii="Arial" w:hAnsi="Arial" w:cs="Arial"/>
            <w:sz w:val="16"/>
            <w:szCs w:val="16"/>
          </w:rPr>
          <w:t>1988 г</w:t>
        </w:r>
      </w:smartTag>
      <w:r w:rsidRPr="00AF666E">
        <w:rPr>
          <w:rFonts w:ascii="Arial" w:hAnsi="Arial" w:cs="Arial"/>
          <w:sz w:val="16"/>
          <w:szCs w:val="16"/>
        </w:rPr>
        <w:t xml:space="preserve">. один за другим появляются сборники публицистики «Зависит от нас. Перестройка в зеркале прессы», «Иного не дано», «Страницы истории КПСС: Факты. Проблемы. Уроки», «Если по совести...», «Уроки горькие, но необходимые» и др. Социально-политическая значимость публицистики в годы перестройки особенно проявилась в издании книги «Иного не дано», увидевшей свет накануне XIX партийной конференции. В книге затронут самый широкий спектр проблем: экономика, история, культура, идеология, политика. В ней приняли участие ученые-естественники и ученые-гуманитарии, писатели и публицисты, академики А. Сахаров и Т. </w:t>
      </w:r>
      <w:proofErr w:type="spellStart"/>
      <w:r w:rsidRPr="00AF666E">
        <w:rPr>
          <w:rFonts w:ascii="Arial" w:hAnsi="Arial" w:cs="Arial"/>
          <w:sz w:val="16"/>
          <w:szCs w:val="16"/>
        </w:rPr>
        <w:t>Заславская</w:t>
      </w:r>
      <w:proofErr w:type="spellEnd"/>
      <w:r w:rsidRPr="00AF666E">
        <w:rPr>
          <w:rFonts w:ascii="Arial" w:hAnsi="Arial" w:cs="Arial"/>
          <w:sz w:val="16"/>
          <w:szCs w:val="16"/>
        </w:rPr>
        <w:t xml:space="preserve">. Редактор книги Ю. Афанасьев заметил, что в ней, даже сравнительно с тем, к чему уже более или менее привыкли в пору перестройки и гласности, «немало непривычно откровенного и резкого», что такая книга в </w:t>
      </w:r>
      <w:proofErr w:type="spellStart"/>
      <w:r w:rsidRPr="00AF666E">
        <w:rPr>
          <w:rFonts w:ascii="Arial" w:hAnsi="Arial" w:cs="Arial"/>
          <w:sz w:val="16"/>
          <w:szCs w:val="16"/>
        </w:rPr>
        <w:t>доперестроречные</w:t>
      </w:r>
      <w:proofErr w:type="spellEnd"/>
      <w:r w:rsidRPr="00AF666E">
        <w:rPr>
          <w:rFonts w:ascii="Arial" w:hAnsi="Arial" w:cs="Arial"/>
          <w:sz w:val="16"/>
          <w:szCs w:val="16"/>
        </w:rPr>
        <w:t xml:space="preserve"> времена «не могла бы появиться». Многие взгляды и подходы представляются спорными, требуют дальнейшего обсуждения, анализа. Но они будят мысль, заставляют думать, искать, заглядывать за горизонт. Я искренне надеюсь, что время книг, в которых "все правильно", в которых изложены лишь </w:t>
      </w:r>
      <w:proofErr w:type="gramStart"/>
      <w:r w:rsidRPr="00AF666E">
        <w:rPr>
          <w:rFonts w:ascii="Arial" w:hAnsi="Arial" w:cs="Arial"/>
          <w:sz w:val="16"/>
          <w:szCs w:val="16"/>
        </w:rPr>
        <w:t>сотни</w:t>
      </w:r>
      <w:proofErr w:type="gramEnd"/>
      <w:r w:rsidRPr="00AF666E">
        <w:rPr>
          <w:rFonts w:ascii="Arial" w:hAnsi="Arial" w:cs="Arial"/>
          <w:sz w:val="16"/>
          <w:szCs w:val="16"/>
        </w:rPr>
        <w:t xml:space="preserve"> раз повторенные прописные истины и которые никто не дочитывает до конца, прошло.. В. Гинзбург считает нужным требовать как можно большего смягчения этого гнета, а М. </w:t>
      </w:r>
      <w:proofErr w:type="spellStart"/>
      <w:r w:rsidRPr="00AF666E">
        <w:rPr>
          <w:rFonts w:ascii="Arial" w:hAnsi="Arial" w:cs="Arial"/>
          <w:sz w:val="16"/>
          <w:szCs w:val="16"/>
        </w:rPr>
        <w:t>Франк-Каменецкий</w:t>
      </w:r>
      <w:proofErr w:type="spellEnd"/>
      <w:r w:rsidRPr="00AF666E">
        <w:rPr>
          <w:rFonts w:ascii="Arial" w:hAnsi="Arial" w:cs="Arial"/>
          <w:sz w:val="16"/>
          <w:szCs w:val="16"/>
        </w:rPr>
        <w:t xml:space="preserve"> настаивает на том, что лишь полный отказ от прежних структур и способов ведения дела может придать этому делу подлинный динамизм.</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 xml:space="preserve">Иногда спор ведется и напрямую: так, Л. </w:t>
      </w:r>
      <w:proofErr w:type="spellStart"/>
      <w:r w:rsidRPr="00AF666E">
        <w:rPr>
          <w:rFonts w:ascii="Arial" w:hAnsi="Arial" w:cs="Arial"/>
          <w:sz w:val="16"/>
          <w:szCs w:val="16"/>
        </w:rPr>
        <w:t>Баткин</w:t>
      </w:r>
      <w:proofErr w:type="spellEnd"/>
      <w:r w:rsidRPr="00AF666E">
        <w:rPr>
          <w:rFonts w:ascii="Arial" w:hAnsi="Arial" w:cs="Arial"/>
          <w:sz w:val="16"/>
          <w:szCs w:val="16"/>
        </w:rPr>
        <w:t xml:space="preserve">, признавая, что предостережения Г. Попова, как и других сторонников перестройки, против нетерпеливого революционного романтизма заслуживают внимания, высказывает свой, резко отличный взгляд на эту социально-психологическую и политическую проблему. Амплитуда мнений на страницах сборника огромна, разнообразны и неоднозначны подходы к наиболее трудным проблемам обновления социализма в нашей стране. М. </w:t>
      </w:r>
      <w:proofErr w:type="spellStart"/>
      <w:r w:rsidRPr="00AF666E">
        <w:rPr>
          <w:rFonts w:ascii="Arial" w:hAnsi="Arial" w:cs="Arial"/>
          <w:sz w:val="16"/>
          <w:szCs w:val="16"/>
        </w:rPr>
        <w:t>Гефтер</w:t>
      </w:r>
      <w:proofErr w:type="spellEnd"/>
      <w:r w:rsidRPr="00AF666E">
        <w:rPr>
          <w:rFonts w:ascii="Arial" w:hAnsi="Arial" w:cs="Arial"/>
          <w:sz w:val="16"/>
          <w:szCs w:val="16"/>
        </w:rPr>
        <w:t xml:space="preserve">, сосредоточивая внимание на феномене Сталина, доказывает возможность и необходимость переосмысления пути, пройденного нами за семьдесят лет, демонстрирует тем самым плодотворность принципов историзма при анализе современности. </w:t>
      </w:r>
      <w:proofErr w:type="gramStart"/>
      <w:r w:rsidRPr="00AF666E">
        <w:rPr>
          <w:rFonts w:ascii="Arial" w:hAnsi="Arial" w:cs="Arial"/>
          <w:sz w:val="16"/>
          <w:szCs w:val="16"/>
        </w:rPr>
        <w:t xml:space="preserve">На основе социологического изучения разнообразных интересов составляющих наше общество классов, социальных слоев и групп, их неодинаковых, а иногда и противоположных отношений к перестройке академик Т. </w:t>
      </w:r>
      <w:proofErr w:type="spellStart"/>
      <w:r w:rsidRPr="00AF666E">
        <w:rPr>
          <w:rFonts w:ascii="Arial" w:hAnsi="Arial" w:cs="Arial"/>
          <w:sz w:val="16"/>
          <w:szCs w:val="16"/>
        </w:rPr>
        <w:t>Заславская</w:t>
      </w:r>
      <w:proofErr w:type="spellEnd"/>
      <w:r w:rsidRPr="00AF666E">
        <w:rPr>
          <w:rFonts w:ascii="Arial" w:hAnsi="Arial" w:cs="Arial"/>
          <w:sz w:val="16"/>
          <w:szCs w:val="16"/>
        </w:rPr>
        <w:t xml:space="preserve"> показывает, что господствовавшие до недавнего времени представления о строении современного советского общества устарели, а положение о том, что развитое социалистическое общество будет характеризоваться "полной социальной однородностью" — ненаучно.</w:t>
      </w:r>
      <w:proofErr w:type="gramEnd"/>
      <w:r w:rsidRPr="00AF666E">
        <w:rPr>
          <w:rFonts w:ascii="Arial" w:hAnsi="Arial" w:cs="Arial"/>
          <w:sz w:val="16"/>
          <w:szCs w:val="16"/>
        </w:rPr>
        <w:t xml:space="preserve"> Напротив, считает она, поступательное движение каждой, в том числе и социалистической, системы ведет не к усилению единообразия, а к </w:t>
      </w:r>
      <w:proofErr w:type="spellStart"/>
      <w:r w:rsidRPr="00AF666E">
        <w:rPr>
          <w:rFonts w:ascii="Arial" w:hAnsi="Arial" w:cs="Arial"/>
          <w:sz w:val="16"/>
          <w:szCs w:val="16"/>
        </w:rPr>
        <w:t>усложению</w:t>
      </w:r>
      <w:proofErr w:type="spellEnd"/>
      <w:r w:rsidRPr="00AF666E">
        <w:rPr>
          <w:rFonts w:ascii="Arial" w:hAnsi="Arial" w:cs="Arial"/>
          <w:sz w:val="16"/>
          <w:szCs w:val="16"/>
        </w:rPr>
        <w:t xml:space="preserve"> строения этой системы, повышению плюрализма ее элементов и связей. А. Бовин, Ю. Карякин, Ю. Черниченко, как и другие авторы сборника, демонстрируют взрывную силу и социально-политическую значимость современной советской публицистики.</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Следует обратить внимание и на то, что авторы вообще выступают с разной степенью решительности и новизны — и это, безусловно, соответствует амплитуде настроений, существующей среди интеллигенции.</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hAnsi="Arial" w:cs="Arial"/>
          <w:sz w:val="16"/>
          <w:szCs w:val="16"/>
        </w:rPr>
        <w:t>За пределами книги остались, во-первых, противники перестройки. Во-вторых, в книге не отражены мнения довольно многочисленных интеллигентов, кто смотрит на перестройку как на отрадную, но неизбежно недолгую оттепель, за которой опять придут холода. Итак, в книге не представлены негативные по отношению к перестройке мнения, как откровенно ретроградные, так и столь же откровенно скептические</w:t>
      </w:r>
    </w:p>
    <w:p w:rsidR="00DA1F05" w:rsidRPr="00AF666E" w:rsidRDefault="00DA1F05" w:rsidP="00DA1F05">
      <w:pPr>
        <w:spacing w:after="0"/>
        <w:ind w:right="283"/>
        <w:rPr>
          <w:rFonts w:ascii="Arial" w:hAnsi="Arial" w:cs="Arial"/>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AF666E" w:rsidRDefault="00AF666E" w:rsidP="00DA1F05">
      <w:pPr>
        <w:pStyle w:val="a5"/>
        <w:spacing w:after="0" w:line="240" w:lineRule="auto"/>
        <w:ind w:left="-567" w:right="283"/>
        <w:rPr>
          <w:rFonts w:ascii="Arial" w:hAnsi="Arial" w:cs="Arial"/>
          <w:b/>
          <w:sz w:val="16"/>
          <w:szCs w:val="16"/>
        </w:rPr>
      </w:pPr>
    </w:p>
    <w:p w:rsidR="00DA1F05" w:rsidRPr="00AF666E" w:rsidRDefault="00DA1F05" w:rsidP="00DA1F05">
      <w:pPr>
        <w:pStyle w:val="a5"/>
        <w:spacing w:after="0" w:line="240" w:lineRule="auto"/>
        <w:ind w:left="-567" w:right="283"/>
        <w:rPr>
          <w:rFonts w:ascii="Arial" w:hAnsi="Arial" w:cs="Arial"/>
          <w:b/>
          <w:sz w:val="16"/>
          <w:szCs w:val="16"/>
        </w:rPr>
      </w:pPr>
      <w:r w:rsidRPr="00AF666E">
        <w:rPr>
          <w:rFonts w:ascii="Arial" w:hAnsi="Arial" w:cs="Arial"/>
          <w:b/>
          <w:sz w:val="16"/>
          <w:szCs w:val="16"/>
        </w:rPr>
        <w:lastRenderedPageBreak/>
        <w:t xml:space="preserve">Билет № 12 </w:t>
      </w:r>
    </w:p>
    <w:p w:rsidR="00DA1F05" w:rsidRPr="00AF666E" w:rsidRDefault="00DA1F05" w:rsidP="00DA1F05">
      <w:pPr>
        <w:pStyle w:val="a5"/>
        <w:numPr>
          <w:ilvl w:val="0"/>
          <w:numId w:val="12"/>
        </w:numPr>
        <w:spacing w:after="0" w:line="240" w:lineRule="auto"/>
        <w:ind w:left="-567" w:right="283"/>
        <w:rPr>
          <w:rFonts w:ascii="Arial" w:hAnsi="Arial" w:cs="Arial"/>
          <w:b/>
          <w:sz w:val="16"/>
          <w:szCs w:val="16"/>
        </w:rPr>
      </w:pPr>
      <w:r w:rsidRPr="00AF666E">
        <w:rPr>
          <w:rFonts w:ascii="Arial" w:hAnsi="Arial" w:cs="Arial"/>
          <w:b/>
          <w:sz w:val="16"/>
          <w:szCs w:val="16"/>
        </w:rPr>
        <w:t>РОСТА ТАСС в системе СМИ СССР.</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структуре строящейся системы средств массовой информации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20-х гг. все более заметное место начинает занимать РОСТА. Стремясь расширить «географию» помещаемых материалов и их проблематику, агентство большое внимание уделяло организации корреспондентской сети, своих отделений на местах. </w:t>
      </w:r>
      <w:proofErr w:type="gramStart"/>
      <w:r w:rsidRPr="00AF666E">
        <w:rPr>
          <w:rFonts w:ascii="Arial" w:eastAsia="Times New Roman" w:hAnsi="Arial" w:cs="Arial"/>
          <w:sz w:val="16"/>
          <w:szCs w:val="16"/>
          <w:lang w:eastAsia="ru-RU"/>
        </w:rPr>
        <w:t xml:space="preserve">Кроме действовавших Петроградского бюро РОСТА, </w:t>
      </w:r>
      <w:proofErr w:type="spellStart"/>
      <w:r w:rsidRPr="00AF666E">
        <w:rPr>
          <w:rFonts w:ascii="Arial" w:eastAsia="Times New Roman" w:hAnsi="Arial" w:cs="Arial"/>
          <w:sz w:val="16"/>
          <w:szCs w:val="16"/>
          <w:lang w:eastAsia="ru-RU"/>
        </w:rPr>
        <w:t>УралРОСТА</w:t>
      </w:r>
      <w:proofErr w:type="spellEnd"/>
      <w:r w:rsidRPr="00AF666E">
        <w:rPr>
          <w:rFonts w:ascii="Arial" w:eastAsia="Times New Roman" w:hAnsi="Arial" w:cs="Arial"/>
          <w:sz w:val="16"/>
          <w:szCs w:val="16"/>
          <w:lang w:eastAsia="ru-RU"/>
        </w:rPr>
        <w:t xml:space="preserve">, десятков других в апреле 1921 г. на базе </w:t>
      </w:r>
      <w:proofErr w:type="spellStart"/>
      <w:r w:rsidRPr="00AF666E">
        <w:rPr>
          <w:rFonts w:ascii="Arial" w:eastAsia="Times New Roman" w:hAnsi="Arial" w:cs="Arial"/>
          <w:sz w:val="16"/>
          <w:szCs w:val="16"/>
          <w:lang w:eastAsia="ru-RU"/>
        </w:rPr>
        <w:t>УкрРОСТА</w:t>
      </w:r>
      <w:proofErr w:type="spellEnd"/>
      <w:r w:rsidRPr="00AF666E">
        <w:rPr>
          <w:rFonts w:ascii="Arial" w:eastAsia="Times New Roman" w:hAnsi="Arial" w:cs="Arial"/>
          <w:sz w:val="16"/>
          <w:szCs w:val="16"/>
          <w:lang w:eastAsia="ru-RU"/>
        </w:rPr>
        <w:t xml:space="preserve"> создается РАТАУ – телеграфное агентство Украины, учреждается также </w:t>
      </w:r>
      <w:proofErr w:type="spellStart"/>
      <w:r w:rsidRPr="00AF666E">
        <w:rPr>
          <w:rFonts w:ascii="Arial" w:eastAsia="Times New Roman" w:hAnsi="Arial" w:cs="Arial"/>
          <w:sz w:val="16"/>
          <w:szCs w:val="16"/>
          <w:lang w:eastAsia="ru-RU"/>
        </w:rPr>
        <w:t>БелТА</w:t>
      </w:r>
      <w:proofErr w:type="spellEnd"/>
      <w:r w:rsidRPr="00AF666E">
        <w:rPr>
          <w:rFonts w:ascii="Arial" w:eastAsia="Times New Roman" w:hAnsi="Arial" w:cs="Arial"/>
          <w:sz w:val="16"/>
          <w:szCs w:val="16"/>
          <w:lang w:eastAsia="ru-RU"/>
        </w:rPr>
        <w:t xml:space="preserve"> в Минске, </w:t>
      </w:r>
      <w:proofErr w:type="spellStart"/>
      <w:r w:rsidRPr="00AF666E">
        <w:rPr>
          <w:rFonts w:ascii="Arial" w:eastAsia="Times New Roman" w:hAnsi="Arial" w:cs="Arial"/>
          <w:sz w:val="16"/>
          <w:szCs w:val="16"/>
          <w:lang w:eastAsia="ru-RU"/>
        </w:rPr>
        <w:t>АзерТАГ</w:t>
      </w:r>
      <w:proofErr w:type="spellEnd"/>
      <w:r w:rsidRPr="00AF666E">
        <w:rPr>
          <w:rFonts w:ascii="Arial" w:eastAsia="Times New Roman" w:hAnsi="Arial" w:cs="Arial"/>
          <w:sz w:val="16"/>
          <w:szCs w:val="16"/>
          <w:lang w:eastAsia="ru-RU"/>
        </w:rPr>
        <w:t xml:space="preserve"> в Баку и другие республиканские агентства.</w:t>
      </w:r>
      <w:proofErr w:type="gramEnd"/>
      <w:r w:rsidRPr="00AF666E">
        <w:rPr>
          <w:rFonts w:ascii="Arial" w:eastAsia="Times New Roman" w:hAnsi="Arial" w:cs="Arial"/>
          <w:sz w:val="16"/>
          <w:szCs w:val="16"/>
          <w:lang w:eastAsia="ru-RU"/>
        </w:rPr>
        <w:t xml:space="preserve"> В конце мая 1921 г. было принято положение о губернских отделениях РОСТА. В их задачи входили сбор и распространение местной информации, инструктирование уездных газет, проведение политических и газетных кампаний.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Энергичная деятельность всех структурных звеньев РОСТА способствовала его дальнейшему развитию и укреплению. Так, если в 1919 г. работало 42 местных отделения, то в 1922 г. в его системе функционировало 474 корреспондентских пункта и отделения, 7 краевых объединений. Разветвленная сеть структурных подразделений РОСТА позволяла ему снабжать центральную и местную периодическую печать и радио оперативной информацией и другими необходимыми материалами.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Если поток внутрисоюзной информации неуклонно возрастал, то этого нельзя было сказать об объеме материалов на международную тему. Так возникла необходимость создания в структуре центрального аппарата РОСТА иностранного отдела. Первым </w:t>
      </w:r>
      <w:proofErr w:type="gramStart"/>
      <w:r w:rsidRPr="00AF666E">
        <w:rPr>
          <w:rFonts w:ascii="Arial" w:eastAsia="Times New Roman" w:hAnsi="Arial" w:cs="Arial"/>
          <w:sz w:val="16"/>
          <w:szCs w:val="16"/>
          <w:lang w:eastAsia="ru-RU"/>
        </w:rPr>
        <w:t>заведующим его</w:t>
      </w:r>
      <w:proofErr w:type="gramEnd"/>
      <w:r w:rsidRPr="00AF666E">
        <w:rPr>
          <w:rFonts w:ascii="Arial" w:eastAsia="Times New Roman" w:hAnsi="Arial" w:cs="Arial"/>
          <w:sz w:val="16"/>
          <w:szCs w:val="16"/>
          <w:lang w:eastAsia="ru-RU"/>
        </w:rPr>
        <w:t xml:space="preserve"> в феврале 1922 г. стал М. Кольцов. К концу 1923 г. зарубежные корреспонденты РОСТА работали практически во всех крупнейших странах мира. К этому же периоду относятся соглашения о взаимном обмене информацией с агентствами </w:t>
      </w:r>
      <w:proofErr w:type="spellStart"/>
      <w:r w:rsidRPr="00AF666E">
        <w:rPr>
          <w:rFonts w:ascii="Arial" w:eastAsia="Times New Roman" w:hAnsi="Arial" w:cs="Arial"/>
          <w:sz w:val="16"/>
          <w:szCs w:val="16"/>
          <w:lang w:eastAsia="ru-RU"/>
        </w:rPr>
        <w:t>Гавас</w:t>
      </w:r>
      <w:proofErr w:type="spellEnd"/>
      <w:r w:rsidRPr="00AF666E">
        <w:rPr>
          <w:rFonts w:ascii="Arial" w:eastAsia="Times New Roman" w:hAnsi="Arial" w:cs="Arial"/>
          <w:sz w:val="16"/>
          <w:szCs w:val="16"/>
          <w:lang w:eastAsia="ru-RU"/>
        </w:rPr>
        <w:t>, Рейтер, Венским официальным информационным агентством.</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Обеспечение внутренней и международной информацией печати и радио было лишь частью той многообразной деятельности, которой занималось РОСТА.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20-х гг. по-прежнему важнейшими оставались и издательская деятельность, инструкторская и профессиональная помощь редакциям местных газет. Агентство выпускало значительное количество бюллетеней, различных вестников, газет, журналов.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При всем многообразии вопросов, которыми занималось РОСТА, неизменной оставалась проблема подготовки журналистских кадров для агентства и местных газет. Первые краткосрочные курсы начали работать еще в 1919 г., функционировали они и в 1920 г. За четыре выпуска было подготовлено 136 газетных работников. В декабре 1920 г. открылся Петроградский институт журналистики, организованный местным бюро РОСТА.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марте 1921 г. утверждается положение о Московском институте журналистики (МИЖ) с годичным сроком обучения. МИЖ стал первым специальным учебным заведением по подготовке журналистских кадров. Курсы по подготовке работников печати были созданы при Смоленском, Витебском, Уральском, Казанском и других отделениях РОСТА</w:t>
      </w:r>
      <w:bookmarkStart w:id="5" w:name="_ftnref34"/>
      <w:bookmarkEnd w:id="5"/>
      <w:r w:rsidRPr="00AF666E">
        <w:rPr>
          <w:rFonts w:ascii="Arial" w:eastAsia="Times New Roman" w:hAnsi="Arial" w:cs="Arial"/>
          <w:sz w:val="16"/>
          <w:szCs w:val="16"/>
          <w:lang w:eastAsia="ru-RU"/>
        </w:rPr>
        <w:t>.</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К концу 1924 г. в связи с все большим усложнением организации и распространения внутрисоюзной и международной информации встал вопрос об освобождении РОСТА от функций, не свойственных информационному телеграфному агентству.</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10 июля 1925 г. Президиум ЦИК и СНК СССР, освободив РОСТА от выполнения функций общесоюзного агентства, утвердил специальное положение о Телеграфном агентстве Советского Союза, деятельность которого целиком определялась его главным предназначением</w:t>
      </w:r>
      <w:bookmarkStart w:id="6" w:name="_ftnref35"/>
      <w:bookmarkEnd w:id="6"/>
      <w:r w:rsidRPr="00AF666E">
        <w:rPr>
          <w:rFonts w:ascii="Arial" w:eastAsia="Times New Roman" w:hAnsi="Arial" w:cs="Arial"/>
          <w:sz w:val="16"/>
          <w:szCs w:val="16"/>
          <w:lang w:eastAsia="ru-RU"/>
        </w:rPr>
        <w:t xml:space="preserve">. </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Был сделан первый шаг в систематизации потока сообщений, поступавших из республик, краев и областей страны. К началу 30-х гг. постоянными становятся фотографический отдел в структуре ТАСС – «Фотохроника ТАСС» и должность фотокорреспондента агентства. Фотохроника ТАСС, став преемницей фототеки РОСТА, на протяжении последующих десятилетий формировала </w:t>
      </w:r>
      <w:proofErr w:type="spellStart"/>
      <w:r w:rsidRPr="00AF666E">
        <w:rPr>
          <w:rFonts w:ascii="Arial" w:eastAsia="Times New Roman" w:hAnsi="Arial" w:cs="Arial"/>
          <w:sz w:val="16"/>
          <w:szCs w:val="16"/>
          <w:lang w:eastAsia="ru-RU"/>
        </w:rPr>
        <w:t>фотоархив</w:t>
      </w:r>
      <w:proofErr w:type="spellEnd"/>
      <w:r w:rsidRPr="00AF666E">
        <w:rPr>
          <w:rFonts w:ascii="Arial" w:eastAsia="Times New Roman" w:hAnsi="Arial" w:cs="Arial"/>
          <w:sz w:val="16"/>
          <w:szCs w:val="16"/>
          <w:lang w:eastAsia="ru-RU"/>
        </w:rPr>
        <w:t xml:space="preserve">, запечатлевший все важнейшие события, происходившие в СССР. Усилиями фотокорреспондентов ТАСС создавалась </w:t>
      </w:r>
      <w:proofErr w:type="spellStart"/>
      <w:r w:rsidRPr="00AF666E">
        <w:rPr>
          <w:rFonts w:ascii="Arial" w:eastAsia="Times New Roman" w:hAnsi="Arial" w:cs="Arial"/>
          <w:sz w:val="16"/>
          <w:szCs w:val="16"/>
          <w:lang w:eastAsia="ru-RU"/>
        </w:rPr>
        <w:t>фотолетопись</w:t>
      </w:r>
      <w:proofErr w:type="spellEnd"/>
      <w:r w:rsidRPr="00AF666E">
        <w:rPr>
          <w:rFonts w:ascii="Arial" w:eastAsia="Times New Roman" w:hAnsi="Arial" w:cs="Arial"/>
          <w:sz w:val="16"/>
          <w:szCs w:val="16"/>
          <w:lang w:eastAsia="ru-RU"/>
        </w:rPr>
        <w:t xml:space="preserve"> арктического похода челюскинцев, беспримерных перелетов Чкалова, </w:t>
      </w:r>
      <w:proofErr w:type="spellStart"/>
      <w:r w:rsidRPr="00AF666E">
        <w:rPr>
          <w:rFonts w:ascii="Arial" w:eastAsia="Times New Roman" w:hAnsi="Arial" w:cs="Arial"/>
          <w:sz w:val="16"/>
          <w:szCs w:val="16"/>
          <w:lang w:eastAsia="ru-RU"/>
        </w:rPr>
        <w:t>Байдукова</w:t>
      </w:r>
      <w:proofErr w:type="spellEnd"/>
      <w:r w:rsidRPr="00AF666E">
        <w:rPr>
          <w:rFonts w:ascii="Arial" w:eastAsia="Times New Roman" w:hAnsi="Arial" w:cs="Arial"/>
          <w:sz w:val="16"/>
          <w:szCs w:val="16"/>
          <w:lang w:eastAsia="ru-RU"/>
        </w:rPr>
        <w:t xml:space="preserve">, Белякова, </w:t>
      </w:r>
      <w:proofErr w:type="spellStart"/>
      <w:r w:rsidRPr="00AF666E">
        <w:rPr>
          <w:rFonts w:ascii="Arial" w:eastAsia="Times New Roman" w:hAnsi="Arial" w:cs="Arial"/>
          <w:sz w:val="16"/>
          <w:szCs w:val="16"/>
          <w:lang w:eastAsia="ru-RU"/>
        </w:rPr>
        <w:t>Гризодубовой</w:t>
      </w:r>
      <w:proofErr w:type="spellEnd"/>
      <w:r w:rsidRPr="00AF666E">
        <w:rPr>
          <w:rFonts w:ascii="Arial" w:eastAsia="Times New Roman" w:hAnsi="Arial" w:cs="Arial"/>
          <w:sz w:val="16"/>
          <w:szCs w:val="16"/>
          <w:lang w:eastAsia="ru-RU"/>
        </w:rPr>
        <w:t>, Расковой, патриотических начинаний Изотова и Ангелиной, Стаханова и Кривоноса и многих тысяч других памятных событий.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30-е гг. значительно укрепляется международный отдел ТАСС. Этому способствовали главным образом два обстоятельства. Первое было связано с расширением зарубежной корреспондентской сети. Собкоры ТАСС получили аккредитацию в Англии, Франции, США и других странах Европы, Азии, Востока, Латинской Америки. И второе: ТАСС становится участником международного информационного обмена. Оно получает и передает информацию крупнейшим телеграфным агентствам мира – Рейтер, Ассошиэйтед пресс, </w:t>
      </w:r>
      <w:proofErr w:type="spellStart"/>
      <w:r w:rsidRPr="00AF666E">
        <w:rPr>
          <w:rFonts w:ascii="Arial" w:eastAsia="Times New Roman" w:hAnsi="Arial" w:cs="Arial"/>
          <w:sz w:val="16"/>
          <w:szCs w:val="16"/>
          <w:lang w:eastAsia="ru-RU"/>
        </w:rPr>
        <w:t>Франспресс</w:t>
      </w:r>
      <w:proofErr w:type="spellEnd"/>
      <w:r w:rsidRPr="00AF666E">
        <w:rPr>
          <w:rFonts w:ascii="Arial" w:eastAsia="Times New Roman" w:hAnsi="Arial" w:cs="Arial"/>
          <w:sz w:val="16"/>
          <w:szCs w:val="16"/>
          <w:lang w:eastAsia="ru-RU"/>
        </w:rPr>
        <w:t xml:space="preserve"> и др.</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Все более важной частью системы средств массовой информации Советского Союза становилось радио. Вспомним, что с января 1924 г. основной формой радиовещания стали радиогазеты «РОСТА», дифференцировавшиеся вскоре в «Рабочую», «Крестьянскую», «Комсомольскую» и другие радиогазеты. В структуре радиогазет конца 20-х – начала 30-х гг. кроме основной проблематики выделялись отдельные информационные блоки. «По Союзу Советов», «По Союзу Советских республик», «Что слышно в Москве», «Новости науки и техники», «Книжный уголок», «</w:t>
      </w:r>
      <w:proofErr w:type="spellStart"/>
      <w:r w:rsidRPr="00AF666E">
        <w:rPr>
          <w:rFonts w:ascii="Arial" w:eastAsia="Times New Roman" w:hAnsi="Arial" w:cs="Arial"/>
          <w:sz w:val="16"/>
          <w:szCs w:val="16"/>
          <w:lang w:eastAsia="ru-RU"/>
        </w:rPr>
        <w:t>Радиоотклики</w:t>
      </w:r>
      <w:proofErr w:type="spellEnd"/>
      <w:r w:rsidRPr="00AF666E">
        <w:rPr>
          <w:rFonts w:ascii="Arial" w:eastAsia="Times New Roman" w:hAnsi="Arial" w:cs="Arial"/>
          <w:sz w:val="16"/>
          <w:szCs w:val="16"/>
          <w:lang w:eastAsia="ru-RU"/>
        </w:rPr>
        <w:t xml:space="preserve">», «Что нового за границей», «Спорт» и др. Расширение проблематики явилось отражением растущих интересов </w:t>
      </w:r>
      <w:proofErr w:type="spellStart"/>
      <w:r w:rsidRPr="00AF666E">
        <w:rPr>
          <w:rFonts w:ascii="Arial" w:eastAsia="Times New Roman" w:hAnsi="Arial" w:cs="Arial"/>
          <w:sz w:val="16"/>
          <w:szCs w:val="16"/>
          <w:lang w:eastAsia="ru-RU"/>
        </w:rPr>
        <w:t>радиоаудитории</w:t>
      </w:r>
      <w:proofErr w:type="spellEnd"/>
      <w:r w:rsidRPr="00AF666E">
        <w:rPr>
          <w:rFonts w:ascii="Arial" w:eastAsia="Times New Roman" w:hAnsi="Arial" w:cs="Arial"/>
          <w:sz w:val="16"/>
          <w:szCs w:val="16"/>
          <w:lang w:eastAsia="ru-RU"/>
        </w:rPr>
        <w:t xml:space="preserve"> и тех темпов, с которыми шло </w:t>
      </w:r>
      <w:proofErr w:type="spellStart"/>
      <w:r w:rsidRPr="00AF666E">
        <w:rPr>
          <w:rFonts w:ascii="Arial" w:eastAsia="Times New Roman" w:hAnsi="Arial" w:cs="Arial"/>
          <w:sz w:val="16"/>
          <w:szCs w:val="16"/>
          <w:lang w:eastAsia="ru-RU"/>
        </w:rPr>
        <w:t>радиостроительство</w:t>
      </w:r>
      <w:proofErr w:type="spellEnd"/>
      <w:r w:rsidRPr="00AF666E">
        <w:rPr>
          <w:rFonts w:ascii="Arial" w:eastAsia="Times New Roman" w:hAnsi="Arial" w:cs="Arial"/>
          <w:sz w:val="16"/>
          <w:szCs w:val="16"/>
          <w:lang w:eastAsia="ru-RU"/>
        </w:rPr>
        <w:t xml:space="preserve"> в стране.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hAnsi="Arial" w:cs="Arial"/>
          <w:sz w:val="16"/>
          <w:szCs w:val="16"/>
        </w:rPr>
        <w:t xml:space="preserve">В 40-е </w:t>
      </w:r>
      <w:proofErr w:type="spellStart"/>
      <w:proofErr w:type="gramStart"/>
      <w:r w:rsidRPr="00AF666E">
        <w:rPr>
          <w:rFonts w:ascii="Arial" w:hAnsi="Arial" w:cs="Arial"/>
          <w:sz w:val="16"/>
          <w:szCs w:val="16"/>
        </w:rPr>
        <w:t>гг</w:t>
      </w:r>
      <w:proofErr w:type="spellEnd"/>
      <w:proofErr w:type="gramEnd"/>
      <w:r w:rsidRPr="00AF666E">
        <w:rPr>
          <w:rFonts w:ascii="Arial" w:hAnsi="Arial" w:cs="Arial"/>
          <w:sz w:val="16"/>
          <w:szCs w:val="16"/>
        </w:rPr>
        <w:t xml:space="preserve"> </w:t>
      </w:r>
      <w:r w:rsidRPr="00AF666E">
        <w:rPr>
          <w:rFonts w:ascii="Arial" w:eastAsia="Times New Roman" w:hAnsi="Arial" w:cs="Arial"/>
          <w:sz w:val="16"/>
          <w:szCs w:val="16"/>
          <w:lang w:eastAsia="ru-RU"/>
        </w:rPr>
        <w:t>вдвое возросла корреспондентская сеть ТАСС, постоянным становится отдел фотохроники, укрепляется международный отдел. Агентство становится участником международного информационного обмена, его собкоры представлены в Англии, Франции, США, в некоторых странах Азии и Латинской Америки.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К середине 80-х годов еще больший размах получила деятельность ТАСС, </w:t>
      </w:r>
      <w:proofErr w:type="gramStart"/>
      <w:r w:rsidRPr="00AF666E">
        <w:rPr>
          <w:rFonts w:ascii="Arial" w:eastAsia="Times New Roman" w:hAnsi="Arial" w:cs="Arial"/>
          <w:sz w:val="16"/>
          <w:szCs w:val="16"/>
          <w:lang w:eastAsia="ru-RU"/>
        </w:rPr>
        <w:t>которое</w:t>
      </w:r>
      <w:proofErr w:type="gramEnd"/>
      <w:r w:rsidRPr="00AF666E">
        <w:rPr>
          <w:rFonts w:ascii="Arial" w:eastAsia="Times New Roman" w:hAnsi="Arial" w:cs="Arial"/>
          <w:sz w:val="16"/>
          <w:szCs w:val="16"/>
          <w:lang w:eastAsia="ru-RU"/>
        </w:rPr>
        <w:t xml:space="preserve"> располагало 14-ю республиканскими агентствами, имело 6 отделений и 72 корреспондентских пункта в РСФСР. Его зарубежные отделения и корреспонденты передавали сообщения из 110 стран мира.</w:t>
      </w:r>
    </w:p>
    <w:p w:rsidR="00DA1F05" w:rsidRPr="00AF666E" w:rsidRDefault="00DA1F05" w:rsidP="00DA1F05">
      <w:pPr>
        <w:spacing w:after="0" w:line="240" w:lineRule="auto"/>
        <w:ind w:left="-567" w:right="283"/>
        <w:rPr>
          <w:rFonts w:ascii="Arial" w:eastAsia="Times New Roman" w:hAnsi="Arial" w:cs="Arial"/>
          <w:sz w:val="16"/>
          <w:szCs w:val="16"/>
          <w:lang w:eastAsia="ru-RU"/>
        </w:rPr>
      </w:pPr>
      <w:r w:rsidRPr="00AF666E">
        <w:rPr>
          <w:rFonts w:ascii="Arial" w:eastAsia="Times New Roman" w:hAnsi="Arial" w:cs="Arial"/>
          <w:sz w:val="16"/>
          <w:szCs w:val="16"/>
          <w:lang w:eastAsia="ru-RU"/>
        </w:rPr>
        <w:t>К 1991 г. функционировали 336 телеграфных и 180 телефонных каналов связи, соединявших ТАСС со страной и со всем миром. Его подписчиками являлись свыше 600 зарубежных информационных агентств, редакций газет и журналов из 115 стран.</w:t>
      </w:r>
    </w:p>
    <w:p w:rsidR="00DA1F05" w:rsidRPr="00AF666E" w:rsidRDefault="00DA1F05" w:rsidP="00DA1F05">
      <w:pPr>
        <w:pStyle w:val="a5"/>
        <w:numPr>
          <w:ilvl w:val="0"/>
          <w:numId w:val="12"/>
        </w:numPr>
        <w:spacing w:after="0" w:line="240" w:lineRule="auto"/>
        <w:ind w:left="-567" w:right="283"/>
        <w:rPr>
          <w:rFonts w:ascii="Arial" w:hAnsi="Arial" w:cs="Arial"/>
          <w:b/>
          <w:sz w:val="16"/>
          <w:szCs w:val="16"/>
        </w:rPr>
      </w:pPr>
      <w:r w:rsidRPr="00AF666E">
        <w:rPr>
          <w:rFonts w:ascii="Arial" w:hAnsi="Arial" w:cs="Arial"/>
          <w:b/>
          <w:sz w:val="16"/>
          <w:szCs w:val="16"/>
        </w:rPr>
        <w:t>Журналистика русского зарубежья после Великой Отечественной войны (1945-1955 гг.).</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Разгром фашистской Германии привел к дальнейшему расслоению русской эмиграции. В широком спектре изданий различных партий и общественных течений </w:t>
      </w:r>
      <w:proofErr w:type="gramStart"/>
      <w:r w:rsidRPr="00AF666E">
        <w:rPr>
          <w:rFonts w:ascii="Arial" w:eastAsia="Times New Roman" w:hAnsi="Arial" w:cs="Arial"/>
          <w:sz w:val="16"/>
          <w:szCs w:val="16"/>
          <w:lang w:eastAsia="ru-RU"/>
        </w:rPr>
        <w:t>в первые</w:t>
      </w:r>
      <w:proofErr w:type="gramEnd"/>
      <w:r w:rsidRPr="00AF666E">
        <w:rPr>
          <w:rFonts w:ascii="Arial" w:eastAsia="Times New Roman" w:hAnsi="Arial" w:cs="Arial"/>
          <w:sz w:val="16"/>
          <w:szCs w:val="16"/>
          <w:lang w:eastAsia="ru-RU"/>
        </w:rPr>
        <w:t xml:space="preserve"> послевоенные годы появились газеты и журналы с явно выраженной антисоветской направленностью, непримиримостью к тоталитарному режиму Сталина. </w:t>
      </w:r>
      <w:proofErr w:type="gramStart"/>
      <w:r w:rsidRPr="00AF666E">
        <w:rPr>
          <w:rFonts w:ascii="Arial" w:eastAsia="Times New Roman" w:hAnsi="Arial" w:cs="Arial"/>
          <w:sz w:val="16"/>
          <w:szCs w:val="16"/>
          <w:lang w:eastAsia="ru-RU"/>
        </w:rPr>
        <w:t>Среди них издания «Союза борьбы за свободу России», газеты «Российский демократ», «Возрождение», журнал «Часовой», печатный орган анархистов «Дело труда», газета кавказских сепаратистов «Прометей», эсеровский журнал «За свободу» и др. Главная проблематика их выступлений связана с разоблачениями диктаторского режима Сталина, чудовищных притеснений и насилий, чинимых советскими властными структурами.</w:t>
      </w:r>
      <w:proofErr w:type="gramEnd"/>
      <w:r w:rsidRPr="00AF666E">
        <w:rPr>
          <w:rFonts w:ascii="Arial" w:eastAsia="Times New Roman" w:hAnsi="Arial" w:cs="Arial"/>
          <w:sz w:val="16"/>
          <w:szCs w:val="16"/>
          <w:lang w:eastAsia="ru-RU"/>
        </w:rPr>
        <w:t xml:space="preserve"> Газеты и журналы сообщали о том, что страх перед преследованиями и репрессиями на Родине гонит подальше от ее границ сотни тысяч советских граждан, оказавшихся вне пределов своей страны. Это были военнопленные и рабочие, отправленные фашистскими оккупационными властями на работу в Германию. Многие из них, чтобы сохранить жизнь и не оказаться в лагерях </w:t>
      </w:r>
      <w:proofErr w:type="spellStart"/>
      <w:r w:rsidRPr="00AF666E">
        <w:rPr>
          <w:rFonts w:ascii="Arial" w:eastAsia="Times New Roman" w:hAnsi="Arial" w:cs="Arial"/>
          <w:sz w:val="16"/>
          <w:szCs w:val="16"/>
          <w:lang w:eastAsia="ru-RU"/>
        </w:rPr>
        <w:t>ГУЛАГа</w:t>
      </w:r>
      <w:proofErr w:type="spellEnd"/>
      <w:r w:rsidRPr="00AF666E">
        <w:rPr>
          <w:rFonts w:ascii="Arial" w:eastAsia="Times New Roman" w:hAnsi="Arial" w:cs="Arial"/>
          <w:sz w:val="16"/>
          <w:szCs w:val="16"/>
          <w:lang w:eastAsia="ru-RU"/>
        </w:rPr>
        <w:t>, любыми путями покидали Европу. Так появилась послевоенная эмиграция, пополнившая русскую диаспору в США, Аргентине и других странах.</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печати русского зарубежья было немало общественно-политических и литературных журналов, </w:t>
      </w:r>
      <w:proofErr w:type="gramStart"/>
      <w:r w:rsidRPr="00AF666E">
        <w:rPr>
          <w:rFonts w:ascii="Arial" w:eastAsia="Times New Roman" w:hAnsi="Arial" w:cs="Arial"/>
          <w:sz w:val="16"/>
          <w:szCs w:val="16"/>
          <w:lang w:eastAsia="ru-RU"/>
        </w:rPr>
        <w:t>в полную меру</w:t>
      </w:r>
      <w:proofErr w:type="gramEnd"/>
      <w:r w:rsidRPr="00AF666E">
        <w:rPr>
          <w:rFonts w:ascii="Arial" w:eastAsia="Times New Roman" w:hAnsi="Arial" w:cs="Arial"/>
          <w:sz w:val="16"/>
          <w:szCs w:val="16"/>
          <w:lang w:eastAsia="ru-RU"/>
        </w:rPr>
        <w:t xml:space="preserve"> заявивших о себе в последующие годы: «Посев», «Грани», «Возрождение», «Жар-птица», «Встреча» и др.</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эмигрантской журналистике конца 40-х – середины 50-х гг. большим влиянием пользовалась парижская демократическая газета «Русская мысль». На ее страницах находили отражение важнейшие проблемы послевоенного устройства Европы, международной жизни. Первая полоса всегда посвящалась событиям, происходившим в Советском Союзе </w:t>
      </w:r>
      <w:r w:rsidRPr="00AF666E">
        <w:rPr>
          <w:rFonts w:ascii="Arial" w:eastAsia="Times New Roman" w:hAnsi="Arial" w:cs="Arial"/>
          <w:sz w:val="16"/>
          <w:szCs w:val="16"/>
          <w:lang w:eastAsia="ru-RU"/>
        </w:rPr>
        <w:lastRenderedPageBreak/>
        <w:t>и их воздействию на образование стран – сателлитов СССР. Постоянной оставалась тема развенчания культа личности Сталина и его последствий во всех сферах жизни советского общества.</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6 марта 1953 г. газета </w:t>
      </w:r>
      <w:proofErr w:type="gramStart"/>
      <w:r w:rsidRPr="00AF666E">
        <w:rPr>
          <w:rFonts w:ascii="Arial" w:eastAsia="Times New Roman" w:hAnsi="Arial" w:cs="Arial"/>
          <w:sz w:val="16"/>
          <w:szCs w:val="16"/>
          <w:lang w:eastAsia="ru-RU"/>
        </w:rPr>
        <w:t>сообщила о смерти Сталина, многозначительно подчеркивая</w:t>
      </w:r>
      <w:proofErr w:type="gramEnd"/>
      <w:r w:rsidRPr="00AF666E">
        <w:rPr>
          <w:rFonts w:ascii="Arial" w:eastAsia="Times New Roman" w:hAnsi="Arial" w:cs="Arial"/>
          <w:sz w:val="16"/>
          <w:szCs w:val="16"/>
          <w:lang w:eastAsia="ru-RU"/>
        </w:rPr>
        <w:t>: «Корабль потерял ход. С исчезновением Сталина возрастают шансы скорого падения режима». Спустя несколько дней газета опубликовала передовую «”Умер Сталин”, главный акцент в которой сделан не на возможны</w:t>
      </w:r>
      <w:proofErr w:type="gramStart"/>
      <w:r w:rsidRPr="00AF666E">
        <w:rPr>
          <w:rFonts w:ascii="Arial" w:eastAsia="Times New Roman" w:hAnsi="Arial" w:cs="Arial"/>
          <w:sz w:val="16"/>
          <w:szCs w:val="16"/>
          <w:lang w:eastAsia="ru-RU"/>
        </w:rPr>
        <w:t>х в СССР</w:t>
      </w:r>
      <w:proofErr w:type="gramEnd"/>
      <w:r w:rsidRPr="00AF666E">
        <w:rPr>
          <w:rFonts w:ascii="Arial" w:eastAsia="Times New Roman" w:hAnsi="Arial" w:cs="Arial"/>
          <w:sz w:val="16"/>
          <w:szCs w:val="16"/>
          <w:lang w:eastAsia="ru-RU"/>
        </w:rPr>
        <w:t xml:space="preserve"> переменах», а на личности Сталина, «величайшего преступника, жертвы которого исчисляются миллионами».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"Русской мысли" были постоянные рубрики и отделы: «Обзоры советской прессы», «Что происходит в России», «Международная неделя», «Литература и искусство», «Театр и музыка» и др.</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Из периодики русского зарубежья первого послевоенного десятилетия особенно обращал на себя внимание выходивший в Париже журнал «Возрождение». Рассчитанный на читателя-интеллигента Советской России и эмиграции, он апеллировал к нему в надежде на его прозрение, призывая к решительным действиям, духовному возрождению.</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1950 г. редактором журнала стал видный историк и публицист С. Мельгунов. Это способствовало усилению общественно-политической направленности публицистики журнала. Одним из впечатляющих выступлений «Возрождения» явилась статья «Страшное безмолвие России», посвященная раскрытию всевластия Политбюро ЦК ВК</w:t>
      </w:r>
      <w:proofErr w:type="gramStart"/>
      <w:r w:rsidRPr="00AF666E">
        <w:rPr>
          <w:rFonts w:ascii="Arial" w:eastAsia="Times New Roman" w:hAnsi="Arial" w:cs="Arial"/>
          <w:sz w:val="16"/>
          <w:szCs w:val="16"/>
          <w:lang w:eastAsia="ru-RU"/>
        </w:rPr>
        <w:t>П(</w:t>
      </w:r>
      <w:proofErr w:type="gramEnd"/>
      <w:r w:rsidRPr="00AF666E">
        <w:rPr>
          <w:rFonts w:ascii="Arial" w:eastAsia="Times New Roman" w:hAnsi="Arial" w:cs="Arial"/>
          <w:sz w:val="16"/>
          <w:szCs w:val="16"/>
          <w:lang w:eastAsia="ru-RU"/>
        </w:rPr>
        <w:t>б), его «угрожающим интонациям» в «разговоре» с внешним миром.</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проблематике журнала выделялась тема второй мировой войны и осознания ее уроков. Публицисты «Возрождения» рассказывали читателям об истинных героях в войне с фашистской Германией – простых людях огромной страны, «защищавших не партию и Сталина, а свою Отчизну от врага».</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Большой интерес в эмигрантских кругах в послевоенные годы вызывал «Новый журнал», основанный еще в 1942 г. в Нью-Йорке М. </w:t>
      </w:r>
      <w:proofErr w:type="spellStart"/>
      <w:r w:rsidRPr="00AF666E">
        <w:rPr>
          <w:rFonts w:ascii="Arial" w:eastAsia="Times New Roman" w:hAnsi="Arial" w:cs="Arial"/>
          <w:sz w:val="16"/>
          <w:szCs w:val="16"/>
          <w:lang w:eastAsia="ru-RU"/>
        </w:rPr>
        <w:t>Алдановым</w:t>
      </w:r>
      <w:proofErr w:type="spellEnd"/>
      <w:r w:rsidRPr="00AF666E">
        <w:rPr>
          <w:rFonts w:ascii="Arial" w:eastAsia="Times New Roman" w:hAnsi="Arial" w:cs="Arial"/>
          <w:sz w:val="16"/>
          <w:szCs w:val="16"/>
          <w:lang w:eastAsia="ru-RU"/>
        </w:rPr>
        <w:t xml:space="preserve"> и М. </w:t>
      </w:r>
      <w:proofErr w:type="spellStart"/>
      <w:r w:rsidRPr="00AF666E">
        <w:rPr>
          <w:rFonts w:ascii="Arial" w:eastAsia="Times New Roman" w:hAnsi="Arial" w:cs="Arial"/>
          <w:sz w:val="16"/>
          <w:szCs w:val="16"/>
          <w:lang w:eastAsia="ru-RU"/>
        </w:rPr>
        <w:t>Цетлиным</w:t>
      </w:r>
      <w:proofErr w:type="spellEnd"/>
      <w:r w:rsidRPr="00AF666E">
        <w:rPr>
          <w:rFonts w:ascii="Arial" w:eastAsia="Times New Roman" w:hAnsi="Arial" w:cs="Arial"/>
          <w:sz w:val="16"/>
          <w:szCs w:val="16"/>
          <w:lang w:eastAsia="ru-RU"/>
        </w:rPr>
        <w:t xml:space="preserve">. Публицистические выступления издания имели четко выраженную направленность – критику и развенчание мифов о величии большевизма, советской демократии, о счастливой жизни народов Советского Союза. Постоянными в журнале были отделы «Художественная проза», «Литература и искусство», «Воспоминания и документы», «Памяти ушедших» и др. С художественными произведениями, публицистическими и литературно-критическими статьями выступали известные литераторы и философы, такие как М. </w:t>
      </w:r>
      <w:proofErr w:type="spellStart"/>
      <w:r w:rsidRPr="00AF666E">
        <w:rPr>
          <w:rFonts w:ascii="Arial" w:eastAsia="Times New Roman" w:hAnsi="Arial" w:cs="Arial"/>
          <w:sz w:val="16"/>
          <w:szCs w:val="16"/>
          <w:lang w:eastAsia="ru-RU"/>
        </w:rPr>
        <w:t>Алданов</w:t>
      </w:r>
      <w:proofErr w:type="spellEnd"/>
      <w:r w:rsidRPr="00AF666E">
        <w:rPr>
          <w:rFonts w:ascii="Arial" w:eastAsia="Times New Roman" w:hAnsi="Arial" w:cs="Arial"/>
          <w:sz w:val="16"/>
          <w:szCs w:val="16"/>
          <w:lang w:eastAsia="ru-RU"/>
        </w:rPr>
        <w:t xml:space="preserve">, Н. Бердяев, М. Вишняк, Р. </w:t>
      </w:r>
      <w:proofErr w:type="gramStart"/>
      <w:r w:rsidRPr="00AF666E">
        <w:rPr>
          <w:rFonts w:ascii="Arial" w:eastAsia="Times New Roman" w:hAnsi="Arial" w:cs="Arial"/>
          <w:sz w:val="16"/>
          <w:szCs w:val="16"/>
          <w:lang w:eastAsia="ru-RU"/>
        </w:rPr>
        <w:t>Гуль</w:t>
      </w:r>
      <w:proofErr w:type="gramEnd"/>
      <w:r w:rsidRPr="00AF666E">
        <w:rPr>
          <w:rFonts w:ascii="Arial" w:eastAsia="Times New Roman" w:hAnsi="Arial" w:cs="Arial"/>
          <w:sz w:val="16"/>
          <w:szCs w:val="16"/>
          <w:lang w:eastAsia="ru-RU"/>
        </w:rPr>
        <w:t xml:space="preserve">, И. </w:t>
      </w:r>
      <w:proofErr w:type="spellStart"/>
      <w:r w:rsidRPr="00AF666E">
        <w:rPr>
          <w:rFonts w:ascii="Arial" w:eastAsia="Times New Roman" w:hAnsi="Arial" w:cs="Arial"/>
          <w:sz w:val="16"/>
          <w:szCs w:val="16"/>
          <w:lang w:eastAsia="ru-RU"/>
        </w:rPr>
        <w:t>Одоевцева</w:t>
      </w:r>
      <w:proofErr w:type="spellEnd"/>
      <w:r w:rsidRPr="00AF666E">
        <w:rPr>
          <w:rFonts w:ascii="Arial" w:eastAsia="Times New Roman" w:hAnsi="Arial" w:cs="Arial"/>
          <w:sz w:val="16"/>
          <w:szCs w:val="16"/>
          <w:lang w:eastAsia="ru-RU"/>
        </w:rPr>
        <w:t xml:space="preserve"> и др.</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Общественно-политические и литературные издания русского зарубежья первого послевоенного десятилетия свято чтили героический подвиг миллионов простых советских людей, защитивших Отчизну от посягательств фашистской Германии. Газета «Русская мысль», журналы «Возрождение», «Российская независимость» и другие не только значительное место отводили разоблачениям тоталитаризма в СССР, но и вскрывали причины, сделавшие неизбежной новую послевоенную российскую эмиграцию.</w:t>
      </w:r>
    </w:p>
    <w:p w:rsidR="00DA1F05" w:rsidRDefault="00DA1F05" w:rsidP="00DA1F05">
      <w:pPr>
        <w:ind w:right="283"/>
        <w:rPr>
          <w:rFonts w:ascii="Arial" w:hAnsi="Arial" w:cs="Arial"/>
          <w:sz w:val="16"/>
          <w:szCs w:val="16"/>
        </w:rPr>
      </w:pPr>
    </w:p>
    <w:p w:rsidR="00AF666E" w:rsidRPr="00AF666E" w:rsidRDefault="00AF666E" w:rsidP="00DA1F05">
      <w:pPr>
        <w:ind w:right="283"/>
        <w:rPr>
          <w:rFonts w:ascii="Arial" w:hAnsi="Arial" w:cs="Arial"/>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AF666E" w:rsidRDefault="00AF666E" w:rsidP="00DA1F05">
      <w:pPr>
        <w:pStyle w:val="a5"/>
        <w:spacing w:after="0" w:line="240" w:lineRule="auto"/>
        <w:ind w:left="-426" w:right="283"/>
        <w:jc w:val="both"/>
        <w:rPr>
          <w:rFonts w:ascii="Arial" w:hAnsi="Arial" w:cs="Arial"/>
          <w:b/>
          <w:sz w:val="16"/>
          <w:szCs w:val="16"/>
        </w:rPr>
      </w:pPr>
    </w:p>
    <w:p w:rsidR="00DA1F05" w:rsidRPr="00AF666E" w:rsidRDefault="00DA1F05" w:rsidP="00DA1F05">
      <w:pPr>
        <w:pStyle w:val="a5"/>
        <w:spacing w:after="0" w:line="240" w:lineRule="auto"/>
        <w:ind w:left="-426" w:right="283"/>
        <w:jc w:val="both"/>
        <w:rPr>
          <w:rFonts w:ascii="Arial" w:hAnsi="Arial" w:cs="Arial"/>
          <w:b/>
          <w:sz w:val="16"/>
          <w:szCs w:val="16"/>
        </w:rPr>
      </w:pPr>
      <w:r w:rsidRPr="00AF666E">
        <w:rPr>
          <w:rFonts w:ascii="Arial" w:hAnsi="Arial" w:cs="Arial"/>
          <w:b/>
          <w:sz w:val="16"/>
          <w:szCs w:val="16"/>
        </w:rPr>
        <w:lastRenderedPageBreak/>
        <w:t xml:space="preserve">Билет № 13 </w:t>
      </w:r>
    </w:p>
    <w:p w:rsidR="00DA1F05" w:rsidRPr="00AF666E" w:rsidRDefault="00DA1F05" w:rsidP="00DA1F05">
      <w:pPr>
        <w:pStyle w:val="a5"/>
        <w:numPr>
          <w:ilvl w:val="0"/>
          <w:numId w:val="13"/>
        </w:numPr>
        <w:spacing w:after="0" w:line="240" w:lineRule="auto"/>
        <w:ind w:left="-426" w:right="283"/>
        <w:jc w:val="both"/>
        <w:rPr>
          <w:rFonts w:ascii="Arial" w:hAnsi="Arial" w:cs="Arial"/>
          <w:b/>
          <w:sz w:val="16"/>
          <w:szCs w:val="16"/>
        </w:rPr>
      </w:pPr>
      <w:r w:rsidRPr="00AF666E">
        <w:rPr>
          <w:rFonts w:ascii="Arial" w:hAnsi="Arial" w:cs="Arial"/>
          <w:b/>
          <w:sz w:val="16"/>
          <w:szCs w:val="16"/>
        </w:rPr>
        <w:t>Неформальная пресса 1970-1980 гг.</w:t>
      </w:r>
    </w:p>
    <w:p w:rsidR="00DA1F05" w:rsidRPr="00AF666E" w:rsidRDefault="00DA1F05" w:rsidP="00DA1F05">
      <w:pPr>
        <w:pStyle w:val="a5"/>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70-е гг. характеризуют сегодня как период застоя. Такая характеристика социально-политического состояния советского общества той поры не соответствовало реальности. Это период деформации, период, когда во многих сферах нашей жизни насаждались </w:t>
      </w:r>
      <w:proofErr w:type="gramStart"/>
      <w:r w:rsidRPr="00AF666E">
        <w:rPr>
          <w:rFonts w:ascii="Arial" w:eastAsia="Times New Roman" w:hAnsi="Arial" w:cs="Arial"/>
          <w:sz w:val="16"/>
          <w:szCs w:val="16"/>
          <w:lang w:eastAsia="ru-RU"/>
        </w:rPr>
        <w:t>подхалимство</w:t>
      </w:r>
      <w:proofErr w:type="gramEnd"/>
      <w:r w:rsidRPr="00AF666E">
        <w:rPr>
          <w:rFonts w:ascii="Arial" w:eastAsia="Times New Roman" w:hAnsi="Arial" w:cs="Arial"/>
          <w:sz w:val="16"/>
          <w:szCs w:val="16"/>
          <w:lang w:eastAsia="ru-RU"/>
        </w:rPr>
        <w:t>, угодничество, взяточничество, коррупция, подтасовка фактов, грубое извращение реального положения дел в экономике, в национальных отношениях.</w:t>
      </w:r>
    </w:p>
    <w:p w:rsidR="00DA1F05" w:rsidRPr="00AF666E" w:rsidRDefault="00DA1F05" w:rsidP="00DA1F05">
      <w:pPr>
        <w:spacing w:after="0" w:line="240" w:lineRule="auto"/>
        <w:ind w:left="-426" w:right="283"/>
        <w:jc w:val="both"/>
        <w:rPr>
          <w:rFonts w:ascii="Arial" w:hAnsi="Arial" w:cs="Arial"/>
          <w:b/>
          <w:sz w:val="16"/>
          <w:szCs w:val="16"/>
        </w:rPr>
      </w:pPr>
      <w:r w:rsidRPr="00AF666E">
        <w:rPr>
          <w:rFonts w:ascii="Arial" w:eastAsia="Times New Roman" w:hAnsi="Arial" w:cs="Arial"/>
          <w:sz w:val="16"/>
          <w:szCs w:val="16"/>
          <w:lang w:eastAsia="ru-RU"/>
        </w:rPr>
        <w:t xml:space="preserve">   В конце 70-х – середине 80-х гг. в советской журналистике утверждаются помпезность, </w:t>
      </w:r>
      <w:proofErr w:type="spellStart"/>
      <w:r w:rsidRPr="00AF666E">
        <w:rPr>
          <w:rFonts w:ascii="Arial" w:eastAsia="Times New Roman" w:hAnsi="Arial" w:cs="Arial"/>
          <w:sz w:val="16"/>
          <w:szCs w:val="16"/>
          <w:lang w:eastAsia="ru-RU"/>
        </w:rPr>
        <w:t>лжепафос</w:t>
      </w:r>
      <w:proofErr w:type="spellEnd"/>
      <w:r w:rsidRPr="00AF666E">
        <w:rPr>
          <w:rFonts w:ascii="Arial" w:eastAsia="Times New Roman" w:hAnsi="Arial" w:cs="Arial"/>
          <w:sz w:val="16"/>
          <w:szCs w:val="16"/>
          <w:lang w:eastAsia="ru-RU"/>
        </w:rPr>
        <w:t>, безудержное славословие, явное стремление выдать желаемое за действительное, уход от реальных проблем, выдвигаемых жизнью.</w:t>
      </w:r>
    </w:p>
    <w:p w:rsidR="00DA1F05" w:rsidRPr="00AF666E" w:rsidRDefault="00DA1F05" w:rsidP="00DA1F05">
      <w:pPr>
        <w:spacing w:after="0" w:line="240" w:lineRule="auto"/>
        <w:ind w:left="-426"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Противоречивость советской журналистики на протяжении всей ее истории проявлялась между провозглашаемыми ею целями и собственным отношением к этим целям. Формализм, проникший во все сферы общественно-политической жизни, проник и в журналистику. Так, в журналах «Журналист», «Рабоче-крестьянский корреспондент», в газетах «Правда», «Известия» и других много писалось об общественных началах в советской прессе. Сколько добрых и вполне справедливых слов было сказано в адрес рабселькоров.</w:t>
      </w:r>
    </w:p>
    <w:p w:rsidR="00DA1F05" w:rsidRPr="00AF666E" w:rsidRDefault="00DA1F05" w:rsidP="00DA1F05">
      <w:pPr>
        <w:spacing w:after="0" w:line="240" w:lineRule="auto"/>
        <w:ind w:left="-426"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 xml:space="preserve">В средствах массовой информации появились многочисленные интересные формы массовой работы, массового участия авторского актива в их деятельности. Вошли в практику нештатные отделы, общественные редколлегии, общественные приемные, рабселькоровские посты и авторские советы и многое др. К сожалению, зачастую редакции в погоне за количеством только провозглашали существование некоторых из них, формально «рапортуя» об их деятельности. В результате в начале 70-х гг. эти общественные формы во многих редакциях остались лишь на бумаге, а затем вообще сошли </w:t>
      </w:r>
      <w:proofErr w:type="gramStart"/>
      <w:r w:rsidRPr="00AF666E">
        <w:rPr>
          <w:rFonts w:ascii="Arial" w:eastAsia="Times New Roman" w:hAnsi="Arial" w:cs="Arial"/>
          <w:sz w:val="16"/>
          <w:szCs w:val="16"/>
          <w:lang w:eastAsia="ru-RU"/>
        </w:rPr>
        <w:t>на</w:t>
      </w:r>
      <w:proofErr w:type="gramEnd"/>
      <w:r w:rsidRPr="00AF666E">
        <w:rPr>
          <w:rFonts w:ascii="Arial" w:eastAsia="Times New Roman" w:hAnsi="Arial" w:cs="Arial"/>
          <w:sz w:val="16"/>
          <w:szCs w:val="16"/>
          <w:lang w:eastAsia="ru-RU"/>
        </w:rPr>
        <w:t xml:space="preserve"> нет.</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середине 70-х гг. наметилась тенденция к усилению </w:t>
      </w:r>
      <w:proofErr w:type="gramStart"/>
      <w:r w:rsidRPr="00AF666E">
        <w:rPr>
          <w:rFonts w:ascii="Arial" w:eastAsia="Times New Roman" w:hAnsi="Arial" w:cs="Arial"/>
          <w:sz w:val="16"/>
          <w:szCs w:val="16"/>
          <w:lang w:eastAsia="ru-RU"/>
        </w:rPr>
        <w:t>взаимодействия всех звеньев системы средств массовой информации</w:t>
      </w:r>
      <w:proofErr w:type="gramEnd"/>
      <w:r w:rsidRPr="00AF666E">
        <w:rPr>
          <w:rFonts w:ascii="Arial" w:eastAsia="Times New Roman" w:hAnsi="Arial" w:cs="Arial"/>
          <w:sz w:val="16"/>
          <w:szCs w:val="16"/>
          <w:lang w:eastAsia="ru-RU"/>
        </w:rPr>
        <w:t>. Плодотворно проявившаяся в период проведения общегосударственных и партийных политических кампаний, она раскрыла возможности совместных усилий СМИ в их эффективном идеологическом и организационном воздействии на аудиторию. Специфика влияния печатного текста, оперативность радио, аудиовизуальная сила телевидения могли иметь большую будущность при комплексной их деятельности. Были весьма плодотворными попытки объединения усилий в совместном проведении важнейших политических акций: выборов в высшие органы власти, обсуждения новой программы КПСС, принятия Конституции СССР 1977 г. и др. Появились формы совместных действий: составление единых скоординированных планов проведения кампании; совместные выступления журналистов газеты, телевидения и радио; выступление перед камерой или у микрофона публициста газеты или тел</w:t>
      </w:r>
      <w:proofErr w:type="gramStart"/>
      <w:r w:rsidRPr="00AF666E">
        <w:rPr>
          <w:rFonts w:ascii="Arial" w:eastAsia="Times New Roman" w:hAnsi="Arial" w:cs="Arial"/>
          <w:sz w:val="16"/>
          <w:szCs w:val="16"/>
          <w:lang w:eastAsia="ru-RU"/>
        </w:rPr>
        <w:t>е-</w:t>
      </w:r>
      <w:proofErr w:type="gramEnd"/>
      <w:r w:rsidRPr="00AF666E">
        <w:rPr>
          <w:rFonts w:ascii="Arial" w:eastAsia="Times New Roman" w:hAnsi="Arial" w:cs="Arial"/>
          <w:sz w:val="16"/>
          <w:szCs w:val="16"/>
          <w:lang w:eastAsia="ru-RU"/>
        </w:rPr>
        <w:t xml:space="preserve"> радиожурналиста в газете; </w:t>
      </w:r>
      <w:proofErr w:type="spellStart"/>
      <w:r w:rsidRPr="00AF666E">
        <w:rPr>
          <w:rFonts w:ascii="Arial" w:eastAsia="Times New Roman" w:hAnsi="Arial" w:cs="Arial"/>
          <w:sz w:val="16"/>
          <w:szCs w:val="16"/>
          <w:lang w:eastAsia="ru-RU"/>
        </w:rPr>
        <w:t>аннонсирование</w:t>
      </w:r>
      <w:proofErr w:type="spellEnd"/>
      <w:r w:rsidRPr="00AF666E">
        <w:rPr>
          <w:rFonts w:ascii="Arial" w:eastAsia="Times New Roman" w:hAnsi="Arial" w:cs="Arial"/>
          <w:sz w:val="16"/>
          <w:szCs w:val="16"/>
          <w:lang w:eastAsia="ru-RU"/>
        </w:rPr>
        <w:t xml:space="preserve"> в печати совместных публикаций и передач по телевидению и радио и др.</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Однако начавшееся содружество печати, телевидения и радио не получило своего развития и продолжения. Вполне возможно, что основной причиной стало командное давление партийных органов на средства массовой информации, лишавшее их творческой активности и индивидуальности, давление, требовавшее неукоснительного выполнения своих директив.</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Стремлению полностью «приручить» прессу, сделать ее послушным инструментом в руках партийных, советских, хозяйственных органов были подчинены многообразные формы партийного руководства, среди них – принятие партийных решений по различным вопросам, связанным с деятельностью СМИ, обсуждение в ЦК КПСС и на пленумах партийных комитетов вопросов о работе печати, телевидения и радио, утверждение планов работы печатных органов на бюро партийных комитетов, отчеты редакторов газет</w:t>
      </w:r>
      <w:proofErr w:type="gramEnd"/>
      <w:r w:rsidRPr="00AF666E">
        <w:rPr>
          <w:rFonts w:ascii="Arial" w:eastAsia="Times New Roman" w:hAnsi="Arial" w:cs="Arial"/>
          <w:sz w:val="16"/>
          <w:szCs w:val="16"/>
          <w:lang w:eastAsia="ru-RU"/>
        </w:rPr>
        <w:t xml:space="preserve"> на бюро или пленуме партийного комитета, обзоры печати, редакционные и передовые статьи «Правды» и органов республиканских, краевых и областных партийных комитетов и др. Так, в рассматриваемые годы среди документов, принятых ЦК КПСС, были постановления: </w:t>
      </w:r>
      <w:proofErr w:type="gramStart"/>
      <w:r w:rsidRPr="00AF666E">
        <w:rPr>
          <w:rFonts w:ascii="Arial" w:eastAsia="Times New Roman" w:hAnsi="Arial" w:cs="Arial"/>
          <w:sz w:val="16"/>
          <w:szCs w:val="16"/>
          <w:lang w:eastAsia="ru-RU"/>
        </w:rPr>
        <w:t>«О мерах по улучшению подготовки и переподготовки журналистских кадров», «О руководстве ЦК КП Туркменистана печатью, радио и телевидением», «О руководстве Томского обкома КПСС средствами массовой информации и пропаганды», о работе газет «Известия», «Экономическая газета», «Советская культура», «Труд», об улучшении деятельности районных и городских газет; о журналах «Огонек», «Наука и религия», «Вопросы истории КПСС», «Советская печать» и др.</w:t>
      </w:r>
      <w:proofErr w:type="gramEnd"/>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Во второй половине 70-х – середине 80-х гг. в практику партийного руководства СМИ вошли новые формы: всесоюзные и </w:t>
      </w:r>
      <w:proofErr w:type="gramStart"/>
      <w:r w:rsidRPr="00AF666E">
        <w:rPr>
          <w:rFonts w:ascii="Arial" w:eastAsia="Times New Roman" w:hAnsi="Arial" w:cs="Arial"/>
          <w:sz w:val="16"/>
          <w:szCs w:val="16"/>
          <w:lang w:eastAsia="ru-RU"/>
        </w:rPr>
        <w:t>республиканское</w:t>
      </w:r>
      <w:proofErr w:type="gramEnd"/>
      <w:r w:rsidRPr="00AF666E">
        <w:rPr>
          <w:rFonts w:ascii="Arial" w:eastAsia="Times New Roman" w:hAnsi="Arial" w:cs="Arial"/>
          <w:sz w:val="16"/>
          <w:szCs w:val="16"/>
          <w:lang w:eastAsia="ru-RU"/>
        </w:rPr>
        <w:t xml:space="preserve"> летучки, пресс-конференции секретарей партийных комитетов, руководящих советских и хозяйственных работников, встречи с ними журналистов, дни редакторов и др. Главная их цель – ограничить кругозор прессы суждениями, исходившими из директивных органов или «компетентных» лиц.</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Идя за лозунгами партии, средства массовой информации восторженно говорили о реальных и мнимых достижениях, не желая замечать тех деформаций и противоречий, которые все больше проявлялись между достигнутой ступенью «развитого социализма», провозглашаемой теорией, и реальной практикой и вели страну к кризису. Прикрывая словесной завесой все больше проявляющиеся в обществе противоречия и деформации, пресса оказалась в чрезвычайно трудном положении. «Закрытые темы», командно-нажимный метод, запреты, давление сверху окончательно лишили ее возможности оценивать действительность.</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Исключительно важную роль в жизни нашего общества сыграл апрель 1985 г., положивший начало широким демократическим преобразованиям.</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hAnsi="Arial" w:cs="Arial"/>
          <w:b/>
          <w:sz w:val="16"/>
          <w:szCs w:val="16"/>
        </w:rPr>
        <w:t xml:space="preserve"> </w:t>
      </w:r>
    </w:p>
    <w:p w:rsidR="00DA1F05" w:rsidRPr="00AF666E" w:rsidRDefault="00DA1F05" w:rsidP="00DA1F05">
      <w:pPr>
        <w:pStyle w:val="a5"/>
        <w:numPr>
          <w:ilvl w:val="0"/>
          <w:numId w:val="13"/>
        </w:numPr>
        <w:spacing w:after="0" w:line="240" w:lineRule="auto"/>
        <w:ind w:left="-426" w:right="283"/>
        <w:jc w:val="both"/>
        <w:rPr>
          <w:rFonts w:ascii="Arial" w:hAnsi="Arial" w:cs="Arial"/>
          <w:b/>
          <w:sz w:val="16"/>
          <w:szCs w:val="16"/>
        </w:rPr>
      </w:pPr>
      <w:r w:rsidRPr="00AF666E">
        <w:rPr>
          <w:rFonts w:ascii="Arial" w:hAnsi="Arial" w:cs="Arial"/>
          <w:b/>
          <w:sz w:val="16"/>
          <w:szCs w:val="16"/>
        </w:rPr>
        <w:t>Плеханов – публицист 1917 г.</w:t>
      </w:r>
    </w:p>
    <w:p w:rsidR="00DA1F05" w:rsidRPr="00AF666E" w:rsidRDefault="00DA1F05" w:rsidP="00DA1F05">
      <w:pPr>
        <w:pStyle w:val="a5"/>
        <w:spacing w:after="0" w:line="240" w:lineRule="auto"/>
        <w:ind w:left="-426" w:right="283"/>
        <w:jc w:val="both"/>
        <w:rPr>
          <w:rFonts w:ascii="Arial" w:hAnsi="Arial" w:cs="Arial"/>
          <w:sz w:val="16"/>
          <w:szCs w:val="16"/>
        </w:rPr>
      </w:pPr>
      <w:r w:rsidRPr="00AF666E">
        <w:rPr>
          <w:rFonts w:ascii="Arial" w:eastAsia="Times New Roman" w:hAnsi="Arial" w:cs="Arial"/>
          <w:sz w:val="16"/>
          <w:szCs w:val="16"/>
          <w:lang w:eastAsia="ru-RU"/>
        </w:rPr>
        <w:t xml:space="preserve">     Одним из самых непримиримых по отношению к Ленину был Плеханов, подвергавший наиболее оперативной и наиболее резкой критике каждое ленинское выступление.</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Усматривая в ленинских установках «безумную и крайне вредную попытку посеять анархическую смуту в Русской земле», Плеханов занял прочную позицию всемерной поддержки Временного правительства, необходимости участия буржуазии в государственном управлении, всемерного укрепления военной мощи России, продолжения войны до победного конца. Статьи Г.В. Плеханова в «Единстве» – «Война народов и научный социализм», «Отечество в опасности», «Революционная демократия и война», «Революционная демократия должна поддержать свое Правительство», «Логика ошибки» характеризовали ленинцев, как «чудаков», считавших чем-то совершенно недопустимым существование коалиционного Временного правительства, в состав которого входили социалисты. Из перечисленных статей Плеханова, да и последующих его выступлений, неизменно следует вывод, что, «требуемая Лениным диктатура пролетариата и крестьянства была бы большим несчастьем для нашей страны». Поэтому Г.В. Плеханов неизменно выступал против требования большевиков об удалении из правительства «министров-капиталистов» и замены их представителями «социалистических организаций». Наиболее ярко это было выражено в статье «Логика ошибки», в которой утверждалось: «Русская история еще не смолола той муки, из которой будет испечен пшеничный пирог социализма и... пока она такой муки не смолола, участие буржуазии в государственном управлении необходимо в интересах самих трудящихся»</w:t>
      </w:r>
      <w:bookmarkStart w:id="7" w:name="_ftnref11"/>
      <w:bookmarkEnd w:id="7"/>
      <w:r w:rsidRPr="00AF666E">
        <w:rPr>
          <w:rFonts w:ascii="Arial" w:eastAsia="Times New Roman" w:hAnsi="Arial" w:cs="Arial"/>
          <w:sz w:val="16"/>
          <w:szCs w:val="16"/>
          <w:lang w:eastAsia="ru-RU"/>
        </w:rPr>
        <w:t>. Преждевременной, несущей народам России величайшие бедствия, считал Плеханов и Октябрьскую революцию.</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Одним из основных мотивов </w:t>
      </w:r>
      <w:proofErr w:type="spellStart"/>
      <w:r w:rsidRPr="00AF666E">
        <w:rPr>
          <w:rFonts w:ascii="Arial" w:eastAsia="Times New Roman" w:hAnsi="Arial" w:cs="Arial"/>
          <w:sz w:val="16"/>
          <w:szCs w:val="16"/>
          <w:lang w:eastAsia="ru-RU"/>
        </w:rPr>
        <w:t>плехановской</w:t>
      </w:r>
      <w:proofErr w:type="spellEnd"/>
      <w:r w:rsidRPr="00AF666E">
        <w:rPr>
          <w:rFonts w:ascii="Arial" w:eastAsia="Times New Roman" w:hAnsi="Arial" w:cs="Arial"/>
          <w:sz w:val="16"/>
          <w:szCs w:val="16"/>
          <w:lang w:eastAsia="ru-RU"/>
        </w:rPr>
        <w:t xml:space="preserve"> публицистики являлся также призыв «главной и первой заботой» сделать оборону страны. Со страниц «Единства» как набат звучат фразы: «Россия на краю гибели», «Россия переживает смертельную опасность», «Время не ждет. Конец приближается». «Я пишу это, </w:t>
      </w:r>
      <w:proofErr w:type="gramStart"/>
      <w:r w:rsidRPr="00AF666E">
        <w:rPr>
          <w:rFonts w:ascii="Arial" w:eastAsia="Times New Roman" w:hAnsi="Arial" w:cs="Arial"/>
          <w:sz w:val="16"/>
          <w:szCs w:val="16"/>
          <w:lang w:eastAsia="ru-RU"/>
        </w:rPr>
        <w:t>разумеется</w:t>
      </w:r>
      <w:proofErr w:type="gramEnd"/>
      <w:r w:rsidRPr="00AF666E">
        <w:rPr>
          <w:rFonts w:ascii="Arial" w:eastAsia="Times New Roman" w:hAnsi="Arial" w:cs="Arial"/>
          <w:sz w:val="16"/>
          <w:szCs w:val="16"/>
          <w:lang w:eastAsia="ru-RU"/>
        </w:rPr>
        <w:t xml:space="preserve"> не потому, что намерен сеять панику, – обращался к читателям публицист в статье «Смотрите, граждане!», опубликованной в «Единстве» 3 октября. – Я пишу это потому, что пора, давно уже пора всем нам трезвыми глазами взглянуть на положение России и понять значение </w:t>
      </w:r>
      <w:r w:rsidRPr="00AF666E">
        <w:rPr>
          <w:rFonts w:ascii="Arial" w:eastAsia="Times New Roman" w:hAnsi="Arial" w:cs="Arial"/>
          <w:sz w:val="16"/>
          <w:szCs w:val="16"/>
          <w:lang w:eastAsia="ru-RU"/>
        </w:rPr>
        <w:lastRenderedPageBreak/>
        <w:t>страшных слов «Отечество в опасности». Утверждая, что большевистская «борьба за мир» страшно понизила боеспособность русского войска, что ленинская пропаганда «растлила солдатскую душу», Г.В. Плеханов призывает положить все силы, чтобы «расстроить планы германских империалистов, а значит – воевать, воевать «со всей тою энергией, на какую еще способна Россия». «Чем энергичнее будем мы воевать, – акцентируется в статье внимание читателей, – тем скорее придет справедливый мир. А чтобы Россия энергично вела войну, надо, чтобы мы, социалисты, отметали в своей пропаганде и в своих резолюциях то, что могло бы ослабить боеспособность нашей армии»</w:t>
      </w:r>
      <w:bookmarkStart w:id="8" w:name="_ftnref12"/>
      <w:bookmarkEnd w:id="8"/>
      <w:r w:rsidRPr="00AF666E">
        <w:rPr>
          <w:rFonts w:ascii="Arial" w:eastAsia="Times New Roman" w:hAnsi="Arial" w:cs="Arial"/>
          <w:sz w:val="16"/>
          <w:szCs w:val="16"/>
          <w:lang w:eastAsia="ru-RU"/>
        </w:rPr>
        <w:t>.</w:t>
      </w:r>
    </w:p>
    <w:p w:rsidR="00DA1F05" w:rsidRPr="00AF666E" w:rsidRDefault="00DA1F05" w:rsidP="00DA1F05">
      <w:pPr>
        <w:spacing w:after="0" w:line="240" w:lineRule="auto"/>
        <w:ind w:left="-567" w:right="283"/>
        <w:rPr>
          <w:rFonts w:ascii="Arial" w:hAnsi="Arial" w:cs="Arial"/>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AF666E" w:rsidRDefault="00AF666E" w:rsidP="00DA1F05">
      <w:pPr>
        <w:pStyle w:val="a5"/>
        <w:tabs>
          <w:tab w:val="left" w:pos="1701"/>
        </w:tabs>
        <w:spacing w:after="0" w:line="240" w:lineRule="auto"/>
        <w:ind w:left="-567" w:right="283"/>
        <w:jc w:val="both"/>
        <w:rPr>
          <w:rFonts w:ascii="Arial" w:hAnsi="Arial" w:cs="Arial"/>
          <w:b/>
          <w:sz w:val="16"/>
          <w:szCs w:val="16"/>
        </w:rPr>
      </w:pPr>
    </w:p>
    <w:p w:rsidR="00DA1F05" w:rsidRPr="00AF666E" w:rsidRDefault="00DA1F05" w:rsidP="00DA1F05">
      <w:pPr>
        <w:pStyle w:val="a5"/>
        <w:tabs>
          <w:tab w:val="left" w:pos="1701"/>
        </w:tabs>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Билет № 14</w:t>
      </w:r>
    </w:p>
    <w:p w:rsidR="00DA1F05" w:rsidRPr="00AF666E" w:rsidRDefault="00DA1F05" w:rsidP="00DA1F05">
      <w:pPr>
        <w:pStyle w:val="a5"/>
        <w:numPr>
          <w:ilvl w:val="0"/>
          <w:numId w:val="14"/>
        </w:numPr>
        <w:tabs>
          <w:tab w:val="left" w:pos="1701"/>
        </w:tabs>
        <w:spacing w:after="0" w:line="240" w:lineRule="auto"/>
        <w:ind w:left="-567" w:right="283"/>
        <w:jc w:val="both"/>
        <w:rPr>
          <w:rFonts w:ascii="Arial" w:hAnsi="Arial" w:cs="Arial"/>
          <w:b/>
          <w:sz w:val="16"/>
          <w:szCs w:val="16"/>
        </w:rPr>
      </w:pPr>
      <w:r w:rsidRPr="00AF666E">
        <w:rPr>
          <w:rFonts w:ascii="Arial" w:hAnsi="Arial" w:cs="Arial"/>
          <w:b/>
          <w:sz w:val="16"/>
          <w:szCs w:val="16"/>
        </w:rPr>
        <w:t>Журналистика 1950-1980 гг. Динамика развития.</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hAnsi="Arial" w:cs="Arial"/>
          <w:b/>
          <w:sz w:val="16"/>
          <w:szCs w:val="16"/>
        </w:rPr>
        <w:t xml:space="preserve">  </w:t>
      </w:r>
      <w:r w:rsidRPr="00AF666E">
        <w:rPr>
          <w:rFonts w:ascii="Arial" w:eastAsia="Times New Roman" w:hAnsi="Arial" w:cs="Arial"/>
          <w:sz w:val="16"/>
          <w:szCs w:val="16"/>
          <w:lang w:eastAsia="ru-RU"/>
        </w:rPr>
        <w:t>К середине 50-х гг. сила воздействия печати на массы заметно ослабла. Объяснялось это не только догматическим, начетническим характером газетно-журнальных публикаций, но и сложившимися шаблонами, стереотипами, заполонившими прессу. Кроме того, ощущалась все большая необходимость в дальнейшем развитии структуры журналистики.</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ЦК КПСС содействовал возникновению новых центральных и местных изданий, новых видов прессы. </w:t>
      </w:r>
      <w:proofErr w:type="gramStart"/>
      <w:r w:rsidRPr="00AF666E">
        <w:rPr>
          <w:rFonts w:ascii="Arial" w:eastAsia="Times New Roman" w:hAnsi="Arial" w:cs="Arial"/>
          <w:sz w:val="16"/>
          <w:szCs w:val="16"/>
          <w:lang w:eastAsia="ru-RU"/>
        </w:rPr>
        <w:t>В середине 50-х – 60-х гг. вышли «Промышленно-экономическая газета», «Экономическая газета», «Экономическая жизнь», «Социалистическая индустрия», «Советская торговля», «Советская авиация», «Московские новости» на нескольких языках, республиканская газета «Советская Россия».</w:t>
      </w:r>
      <w:proofErr w:type="gramEnd"/>
      <w:r w:rsidRPr="00AF666E">
        <w:rPr>
          <w:rFonts w:ascii="Arial" w:eastAsia="Times New Roman" w:hAnsi="Arial" w:cs="Arial"/>
          <w:sz w:val="16"/>
          <w:szCs w:val="16"/>
          <w:lang w:eastAsia="ru-RU"/>
        </w:rPr>
        <w:t xml:space="preserve"> Возрождая традиции 20-х гг., на Украине увидела свет «Рабочая газета» на украинском и русском языках. В стране газеты издавались на 57 языках.</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Газетно-журнальный мир страны находился в постоянном развитии. Во второй половине 50-х и в 60-е гг. были созданы такие центральные журналы, как «Вопросы истории КПСС», «Партийная жизнь», «Агитатор», «Молодая гвардия», «Москва», «Ленинград», «Нева». После длительного перерыва возобновилось издание журнала «Рабоче-крестьянский корреспондент». В 1960 г. в стране насчитывалось около 4 тыс. журналов и различных изданий журнального типа с годовым тиражом свыше 770 млн. экз.</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1970 г. в СССР выходило 7250 газет, разовый тираж которых составил около 140 млн. экз. За 1970–1975 гг. тираж газет вырос на 29% и разовый тираж журналов – на 17,5%.</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1976–1978 гг. было создано свыше 400 новых газет, 113 журналов. Разовый тираж центральных, республиканских, краевых, областных газет составил около 85 млн. экз.</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1977 г. газет стало 7985, а их разовый тираж составил 168 млн. экз. Газеты выходили на 56 языках народов СССР. Издавалось 386 центральных, республиканских, краевых газет. Их разовый тираж составил одну треть всего разового мирового тиража газет. </w:t>
      </w:r>
      <w:proofErr w:type="gramStart"/>
      <w:r w:rsidRPr="00AF666E">
        <w:rPr>
          <w:rFonts w:ascii="Arial" w:eastAsia="Times New Roman" w:hAnsi="Arial" w:cs="Arial"/>
          <w:sz w:val="16"/>
          <w:szCs w:val="16"/>
          <w:lang w:eastAsia="ru-RU"/>
        </w:rPr>
        <w:t>«Правда» выходила ежедневно тиражом 10,6 млн. экз., «Известия» – 6 млн. экз., «Комсомольская правда» – около 10 млн. экз.</w:t>
      </w:r>
      <w:proofErr w:type="gramEnd"/>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1977 г. в стране выходило около 7 тыс. журналов и изданий журнального типа с годовым тиражом, превысившим 3 млрд. экз. Разовый тираж только «Работницы» был 13 млн. экз., «Крестьянки» – около 7 млн. экз.</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Возраставшие объемы выпуска периодических изданий требовали расширения технической базы. </w:t>
      </w:r>
      <w:proofErr w:type="gramStart"/>
      <w:r w:rsidRPr="00AF666E">
        <w:rPr>
          <w:rFonts w:ascii="Arial" w:eastAsia="Times New Roman" w:hAnsi="Arial" w:cs="Arial"/>
          <w:sz w:val="16"/>
          <w:szCs w:val="16"/>
          <w:lang w:eastAsia="ru-RU"/>
        </w:rPr>
        <w:t xml:space="preserve">Во второй половине 70-х гг. вступили в строй 24 полиграфических комбината – в </w:t>
      </w:r>
      <w:proofErr w:type="spellStart"/>
      <w:r w:rsidRPr="00AF666E">
        <w:rPr>
          <w:rFonts w:ascii="Arial" w:eastAsia="Times New Roman" w:hAnsi="Arial" w:cs="Arial"/>
          <w:sz w:val="16"/>
          <w:szCs w:val="16"/>
          <w:lang w:eastAsia="ru-RU"/>
        </w:rPr>
        <w:t>Таллине</w:t>
      </w:r>
      <w:proofErr w:type="spellEnd"/>
      <w:r w:rsidRPr="00AF666E">
        <w:rPr>
          <w:rFonts w:ascii="Arial" w:eastAsia="Times New Roman" w:hAnsi="Arial" w:cs="Arial"/>
          <w:sz w:val="16"/>
          <w:szCs w:val="16"/>
          <w:lang w:eastAsia="ru-RU"/>
        </w:rPr>
        <w:t>, Уфе, Казани, Днепропетровске, Чите, Донецке, Минске, Ереване, Душанбе.</w:t>
      </w:r>
      <w:proofErr w:type="gramEnd"/>
      <w:r w:rsidRPr="00AF666E">
        <w:rPr>
          <w:rFonts w:ascii="Arial" w:eastAsia="Times New Roman" w:hAnsi="Arial" w:cs="Arial"/>
          <w:sz w:val="16"/>
          <w:szCs w:val="16"/>
          <w:lang w:eastAsia="ru-RU"/>
        </w:rPr>
        <w:t xml:space="preserve"> В Кишиневе, Львове и других городах стал действовать фототелеграф, обеспечивавший оперативную передачу </w:t>
      </w:r>
      <w:proofErr w:type="spellStart"/>
      <w:r w:rsidRPr="00AF666E">
        <w:rPr>
          <w:rFonts w:ascii="Arial" w:eastAsia="Times New Roman" w:hAnsi="Arial" w:cs="Arial"/>
          <w:sz w:val="16"/>
          <w:szCs w:val="16"/>
          <w:lang w:eastAsia="ru-RU"/>
        </w:rPr>
        <w:t>фотоинформации</w:t>
      </w:r>
      <w:proofErr w:type="spellEnd"/>
      <w:r w:rsidRPr="00AF666E">
        <w:rPr>
          <w:rFonts w:ascii="Arial" w:eastAsia="Times New Roman" w:hAnsi="Arial" w:cs="Arial"/>
          <w:sz w:val="16"/>
          <w:szCs w:val="16"/>
          <w:lang w:eastAsia="ru-RU"/>
        </w:rPr>
        <w:t>.</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Интенсивно работали издательства страны. В 60–70-е гг. ежегодно выпускалось от 65 до 80 тыс. названий книг. Ежегодный тираж их перевалил за 1,5 млрд. экз.</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80-х гг. росло количество изданий, росли тиражи, выходили новые газеты. Но цель оставалась прежней – с их помощью еще больше усиливать административно-командный нажим, директивное воздействие КПСС на все сферы жизни общества.</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конце 70-х – 80-е гг. за счет государственных ассигнований произошло заметное техническое переоснащение ТАСС. Развивалась информационная служба агентства, расширялась сеть его корреспондентов и корреспондентских пунктов. Корреспондентская сеть фотохроники ТАСС также охватила всю страну. Информацию и фотоиллюстрации ТАСС получали около 12 тыс. подписчиков различного типа и уровня периодических изданий, органов телевидения и радио, кроме того около 300 зарубежных агентств, газет, радио- и телекомпаний. Однако основу иностранной информации ТАСС составляли ежедневные сообщения его собственных корреспондентов, работавших более чем в 100 странах мира.</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Информация ТАСС поступала к подписчикам в основном по телетайпам, по фототелеграфу, по проводным линиям связи и по радио, а также рассылалась по почте в виде бюллетеней. Внутри СССР сетью телетайпных связей ТАСС было охвачено более 200 городов. Общая протяженность ее линий – 140 тыс. км, а продолжительность передач агентства за границу на шести языках – русском, английском, испанском, арабском, французском и немецком – исчислялась сотнями часов в сутки.</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1961 г. система средств массовой информации СССР расширяется за счет еще одного информационного агентства – АПН (Агентство печати «Новости»), созданного несколькими общественными организациями. С первых шагов своей деятельности АПН развернуло большую информационную работу. Оно поддерживало деловые контакты с международными национальными агентствами, издательскими фирмами, радиокомпаниями 110 зарубежных стран. В 85 странах мира АПН имело своих представителей. На материалах АПН издавалось для зарубежных читателей 51 журнал, 10 газет и 190 пресс-бюллетеней на 56 языках. Общий годовой тираж этих изданий составлял 2,5 млн. экз. Агентство имело также свое издательство, которое выпускало литературу на иностранных и русском языках. Одной из важнейших сторон деятельности АПН стал выпуск телевизионных фильмов, созданных на документальной основе внутрисоюзной и международной жизни.</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началу 60-х гг. расширяются возможности радио. Широкое распространение транзисторных приемников позволило вовлечь 85% территории страны в зону возможного приема всесоюзных программ радио.</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началу 60-х гг. большое распространение в стране получило телевидение. 4 млн. телевизоров ежедневно собирали </w:t>
      </w:r>
      <w:proofErr w:type="spellStart"/>
      <w:r w:rsidRPr="00AF666E">
        <w:rPr>
          <w:rFonts w:ascii="Arial" w:eastAsia="Times New Roman" w:hAnsi="Arial" w:cs="Arial"/>
          <w:sz w:val="16"/>
          <w:szCs w:val="16"/>
          <w:lang w:eastAsia="ru-RU"/>
        </w:rPr>
        <w:t>телеаудиторию</w:t>
      </w:r>
      <w:proofErr w:type="spellEnd"/>
      <w:r w:rsidRPr="00AF666E">
        <w:rPr>
          <w:rFonts w:ascii="Arial" w:eastAsia="Times New Roman" w:hAnsi="Arial" w:cs="Arial"/>
          <w:sz w:val="16"/>
          <w:szCs w:val="16"/>
          <w:lang w:eastAsia="ru-RU"/>
        </w:rPr>
        <w:t xml:space="preserve"> в десятки миллионов человек. Телевидение стало одним из главных способов информирования населения о важнейших событиях в стране и за рубежом. В феврале 1956 г. начала функционировать вторая программа Центрального телевидения. К 1960 г. определились общественные функции телевидения, установились и закрепились жанры и формы документального телевизионного вещания, выявились тенденции развития художественного вещания.</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Всесоюзное радио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80-х гг. передавало ежесуточно девять программ, общий объем которых превышал в сутки 178 часов.</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Первая программа – информационная, общественно-политическая и художественная. Среднесуточный объем вещания – 20 часов. </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Вторая программа («Маяк») – круглосуточная, информационно-музыкальная. Транслируется одновременно для всех районов страны.</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Третья программа – литературно-музыкальная. Среднесуточный объем вещания – 17 часов. Четвертая – музыкальная. Пятая – круглосуточная, общественно-политическая и художественная. </w:t>
      </w:r>
      <w:proofErr w:type="gramStart"/>
      <w:r w:rsidRPr="00AF666E">
        <w:rPr>
          <w:rFonts w:ascii="Arial" w:eastAsia="Times New Roman" w:hAnsi="Arial" w:cs="Arial"/>
          <w:sz w:val="16"/>
          <w:szCs w:val="16"/>
          <w:lang w:eastAsia="ru-RU"/>
        </w:rPr>
        <w:t>Адресована</w:t>
      </w:r>
      <w:proofErr w:type="gramEnd"/>
      <w:r w:rsidRPr="00AF666E">
        <w:rPr>
          <w:rFonts w:ascii="Arial" w:eastAsia="Times New Roman" w:hAnsi="Arial" w:cs="Arial"/>
          <w:sz w:val="16"/>
          <w:szCs w:val="16"/>
          <w:lang w:eastAsia="ru-RU"/>
        </w:rPr>
        <w:t xml:space="preserve"> гражданам страны, находящимся за ее пределами (морякам, рыбакам, полярникам и др.).</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Радиовещание на зарубежные страны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80-х гг. велось на 67 языках 222 часа в сутки из Москвы и из столиц 9 союзных республик. С 1979 г. осуществлялась круглосуточная служба Московского радио на английском языке. С 1964 г. вела передачи на зарубежные страны радиостанция «Мир и прогресс». После 1985 г. характер ее программ заметно изменился: сказалось воздействие нового политического мышления.</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Заметным событием в жизни советской журналистики конца 50-х гг. явился I Всесоюзный съезд советских журналистов. Он состоялся в Москве в ноябре 1959 г. Главный итог работы съезда – создание творческой организации – Союза журналистов СССР. В приветствии ЦК КПСС 1 Всесоюзному съезду журналистов советские журналисты были названы «подручными» партии. Это, с точки зрения ЦК КПСС, было высшим признанием их заслуг. Подобная оценка в течение многих лет была предметом гордости для многих советских журналистов. Со второй половины 50-х до середины 80-х гг. прошло еще четыре съезда Союза журналистов СССР. </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lastRenderedPageBreak/>
        <w:t xml:space="preserve">        Продолжала развиваться и совершенствоваться система образования и повышения профессионального мастерства журналистов, активизировались формы творческой учебы. </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целях улучшения подготовки кадров радиожурналистов и тележурналистов и удовлетворения все возрастающих потребностей в такой категории творческих работников 1 сентября 1959 г. на факультете журналистики МГУ им. М.В. Ломоносова было создано отделение радиовещания и телевидения. В последующие годы на этом же факультете стали осуществляться наборы на отделение международной журналистики, введена специализация по фотожурналистике.</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 1975 г. на факультете журналистики МГУ стали работать дневное и вечернее премиальные отделения для обучения работников редакций, имеющих высшее нежурналистское образование. Подготовка журналистских кадров для печати национальных советских республик осуществлялась на специальных отделениях факультетов журналистики Московского, Ленинградского, </w:t>
      </w:r>
      <w:proofErr w:type="spellStart"/>
      <w:r w:rsidRPr="00AF666E">
        <w:rPr>
          <w:rFonts w:ascii="Arial" w:eastAsia="Times New Roman" w:hAnsi="Arial" w:cs="Arial"/>
          <w:sz w:val="16"/>
          <w:szCs w:val="16"/>
          <w:lang w:eastAsia="ru-RU"/>
        </w:rPr>
        <w:t>Ростовского-на-Дону</w:t>
      </w:r>
      <w:proofErr w:type="spellEnd"/>
      <w:r w:rsidRPr="00AF666E">
        <w:rPr>
          <w:rFonts w:ascii="Arial" w:eastAsia="Times New Roman" w:hAnsi="Arial" w:cs="Arial"/>
          <w:sz w:val="16"/>
          <w:szCs w:val="16"/>
          <w:lang w:eastAsia="ru-RU"/>
        </w:rPr>
        <w:t xml:space="preserve"> государственных университетов, где обучались студенты, переведенные из высших учебных заведений, не имевших специализации по журналистике.</w:t>
      </w:r>
    </w:p>
    <w:p w:rsidR="00DA1F05" w:rsidRPr="00AF666E" w:rsidRDefault="00DA1F05" w:rsidP="00DA1F05">
      <w:pPr>
        <w:pStyle w:val="a5"/>
        <w:tabs>
          <w:tab w:val="left" w:pos="1701"/>
        </w:tabs>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середине 80-х гг. в стране выпускалось около 14 тыс. периодических изданий, работало 200 центральных и местных издательств. Выходило в эфир 5 программ Всесоюзного радио и 8 программ Центрального телевидения. Работало около 120 местных тел</w:t>
      </w:r>
      <w:proofErr w:type="gramStart"/>
      <w:r w:rsidRPr="00AF666E">
        <w:rPr>
          <w:rFonts w:ascii="Arial" w:eastAsia="Times New Roman" w:hAnsi="Arial" w:cs="Arial"/>
          <w:sz w:val="16"/>
          <w:szCs w:val="16"/>
          <w:lang w:eastAsia="ru-RU"/>
        </w:rPr>
        <w:t>е-</w:t>
      </w:r>
      <w:proofErr w:type="gramEnd"/>
      <w:r w:rsidRPr="00AF666E">
        <w:rPr>
          <w:rFonts w:ascii="Arial" w:eastAsia="Times New Roman" w:hAnsi="Arial" w:cs="Arial"/>
          <w:sz w:val="16"/>
          <w:szCs w:val="16"/>
          <w:lang w:eastAsia="ru-RU"/>
        </w:rPr>
        <w:t xml:space="preserve"> и 140 радиостудий. ТАСС располагало 14 республиканскими агентствами, 6 отделениями и 72 корреспондентскими пунктами в РСФСР. Его отделения и корреспондентские пункты передавали сообщения из 110 стран мира. В СССР и за рубежом действовало около 140 корреспондентских пунктов и отделений АПН. Широко развитая система средств информации представляла собой мощный, оснащенный современной техникой информационно-пропагандистский комплекс.</w:t>
      </w:r>
    </w:p>
    <w:p w:rsidR="00DA1F05" w:rsidRPr="00AF666E" w:rsidRDefault="00DA1F05" w:rsidP="00DA1F05">
      <w:pPr>
        <w:pStyle w:val="a5"/>
        <w:tabs>
          <w:tab w:val="left" w:pos="1701"/>
        </w:tabs>
        <w:spacing w:after="0"/>
        <w:ind w:left="-567" w:right="283"/>
        <w:rPr>
          <w:rFonts w:ascii="Arial" w:hAnsi="Arial" w:cs="Arial"/>
          <w:b/>
          <w:sz w:val="16"/>
          <w:szCs w:val="16"/>
        </w:rPr>
      </w:pPr>
    </w:p>
    <w:p w:rsidR="00DA1F05" w:rsidRPr="00AF666E" w:rsidRDefault="00DA1F05" w:rsidP="00DA1F05">
      <w:pPr>
        <w:pStyle w:val="a5"/>
        <w:numPr>
          <w:ilvl w:val="0"/>
          <w:numId w:val="14"/>
        </w:numPr>
        <w:tabs>
          <w:tab w:val="left" w:pos="1701"/>
        </w:tabs>
        <w:ind w:left="-567" w:right="283"/>
        <w:jc w:val="both"/>
        <w:rPr>
          <w:rFonts w:ascii="Arial" w:hAnsi="Arial" w:cs="Arial"/>
          <w:b/>
          <w:sz w:val="16"/>
          <w:szCs w:val="16"/>
        </w:rPr>
      </w:pPr>
      <w:r w:rsidRPr="00AF666E">
        <w:rPr>
          <w:rFonts w:ascii="Arial" w:hAnsi="Arial" w:cs="Arial"/>
          <w:b/>
          <w:sz w:val="16"/>
          <w:szCs w:val="16"/>
        </w:rPr>
        <w:t>Публицистика Эренбурга в годы Великой Отечественной войны.</w:t>
      </w:r>
    </w:p>
    <w:p w:rsidR="00DA1F05" w:rsidRPr="00AF666E" w:rsidRDefault="00DA1F05" w:rsidP="00DA1F05">
      <w:pPr>
        <w:pStyle w:val="a5"/>
        <w:tabs>
          <w:tab w:val="left" w:pos="1701"/>
        </w:tabs>
        <w:ind w:left="-567" w:right="283"/>
        <w:jc w:val="both"/>
        <w:rPr>
          <w:rFonts w:ascii="Arial" w:hAnsi="Arial" w:cs="Arial"/>
          <w:sz w:val="16"/>
          <w:szCs w:val="16"/>
        </w:rPr>
      </w:pPr>
      <w:r w:rsidRPr="00AF666E">
        <w:rPr>
          <w:rFonts w:ascii="Arial" w:eastAsia="Times New Roman" w:hAnsi="Arial" w:cs="Arial"/>
          <w:sz w:val="16"/>
          <w:szCs w:val="16"/>
          <w:lang w:eastAsia="ru-RU"/>
        </w:rPr>
        <w:t xml:space="preserve">   23 июня 1941 г. – на второй день Великой Отечественной войны – началась публицистическая деятельность Ильи Эренбурга военного периода. Его статья «В первый день», появившаяся в печати, пронизана высоким гражданским пафосом, стремлением вселить в сознание людей непреклонную волю уничтожить фашистских захватчиков. Через два дня И. Эренбург по приглашению редакции «Красной звезды» пришел в газету и в тот же день написал статью «Гитлеровская орда», которая была напечатана 26 июня. Его статьи и памфлеты публиковались также во многих центральных и фронтовых газетах.</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Свою главную задачу публицист видел в воспитании у народа ненависти к тем, кто посягнул на его жизнь, кто желает его поработить, уничтожить. Статьи И. Эренбурга «О ненависти», «Оправдание ненависти», «Киев», «Одесса», «Харьков» и другие вытравляли из сознания советских людей благодушие, обостряли чувство ненависти к врагу. Достигалось это за счет исключительной конкретности. Публицистика Эренбурга содержала неопровержимые </w:t>
      </w:r>
      <w:proofErr w:type="gramStart"/>
      <w:r w:rsidRPr="00AF666E">
        <w:rPr>
          <w:rFonts w:ascii="Arial" w:eastAsia="Times New Roman" w:hAnsi="Arial" w:cs="Arial"/>
          <w:sz w:val="16"/>
          <w:szCs w:val="16"/>
          <w:lang w:eastAsia="ru-RU"/>
        </w:rPr>
        <w:t>факты о зверствах</w:t>
      </w:r>
      <w:proofErr w:type="gramEnd"/>
      <w:r w:rsidRPr="00AF666E">
        <w:rPr>
          <w:rFonts w:ascii="Arial" w:eastAsia="Times New Roman" w:hAnsi="Arial" w:cs="Arial"/>
          <w:sz w:val="16"/>
          <w:szCs w:val="16"/>
          <w:lang w:eastAsia="ru-RU"/>
        </w:rPr>
        <w:t xml:space="preserve"> захватчиков, свидетельские показания, ссылки на секретные документы, приказы немецкого командования, личные записи убитых и пленных немцев.</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Особого накала публицистика И. Эренбурга достигла в кризисные дни битвы за Москву. 12 октября 1941 г. «Красная звезда» опубликовала его статью «Выстоять!». Этот страстный клич стал ведущей темой статей «Дни испытаний», «Мы выстоим», «Испытание».</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За годы Великой Отечественной войны Эренбург написал около 1,5 тыс. памфлетов, статей, корреспонденции, вышли в свет 4 тома его памфлетов и статей под названием «Война».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Первый том, изданный в 1942 г., открывался циклом памфлетов «Бешеные волки», в котором с исключительной разоблачительной силой созданы образы фашистских главарей – Гитлера, Геринга, Геббельса, </w:t>
      </w:r>
      <w:proofErr w:type="spellStart"/>
      <w:r w:rsidRPr="00AF666E">
        <w:rPr>
          <w:rFonts w:ascii="Arial" w:eastAsia="Times New Roman" w:hAnsi="Arial" w:cs="Arial"/>
          <w:sz w:val="16"/>
          <w:szCs w:val="16"/>
          <w:lang w:eastAsia="ru-RU"/>
        </w:rPr>
        <w:t>Гимлера</w:t>
      </w:r>
      <w:proofErr w:type="spellEnd"/>
      <w:r w:rsidRPr="00AF666E">
        <w:rPr>
          <w:rFonts w:ascii="Arial" w:eastAsia="Times New Roman" w:hAnsi="Arial" w:cs="Arial"/>
          <w:sz w:val="16"/>
          <w:szCs w:val="16"/>
          <w:lang w:eastAsia="ru-RU"/>
        </w:rPr>
        <w:t xml:space="preserve">. В каждом из памфлетов, на основе достоверных биографических сведений, даны убийственные характеристики палачей «с тупыми лицами» и «мутными глазами». В памфлете «Адольф Гитлер» читаем: «В далекие времена увлекался живописью. Таланта не оказалось, как художника забраковали. Возмущенный воскликнул: «Увидите, я стану знаменитым». Оправдал свои слова. Вряд ли найдешь в истории нового времени более знаменитого преступника». В следующем памфлете «Доктор Геббельс» сказано: «Гитлер начинал с картинок, Геббельс с романов... И ему не повезло. Романов не покупали... Сжег 20 млн. книг. Мстит читателям, которые предпочли ему какого-то Гейне». </w:t>
      </w:r>
      <w:proofErr w:type="spellStart"/>
      <w:r w:rsidRPr="00AF666E">
        <w:rPr>
          <w:rFonts w:ascii="Arial" w:eastAsia="Times New Roman" w:hAnsi="Arial" w:cs="Arial"/>
          <w:sz w:val="16"/>
          <w:szCs w:val="16"/>
          <w:lang w:eastAsia="ru-RU"/>
        </w:rPr>
        <w:t>Подстать</w:t>
      </w:r>
      <w:proofErr w:type="spellEnd"/>
      <w:r w:rsidRPr="00AF666E">
        <w:rPr>
          <w:rFonts w:ascii="Arial" w:eastAsia="Times New Roman" w:hAnsi="Arial" w:cs="Arial"/>
          <w:sz w:val="16"/>
          <w:szCs w:val="16"/>
          <w:lang w:eastAsia="ru-RU"/>
        </w:rPr>
        <w:t xml:space="preserve"> первым двум и «герой» памфлета «Маршал Герман Геринг». Этот, обожающий титулы и звания, избравший своим жизненным девизом: «Живи, но не давай жить другим», также предстал в подлинном виде убийцы: «До прихода Гитлера к власти суд отобрал у Геринга ребенка – признан невменяемым. Гитлер доверил ему 100 млн. покоренных людей».</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Значительное место в творчестве Эренбурга периода войны заняли статьи и корреспонденции для зарубежного читателя. Они передавались через </w:t>
      </w:r>
      <w:proofErr w:type="spellStart"/>
      <w:r w:rsidRPr="00AF666E">
        <w:rPr>
          <w:rFonts w:ascii="Arial" w:eastAsia="Times New Roman" w:hAnsi="Arial" w:cs="Arial"/>
          <w:sz w:val="16"/>
          <w:szCs w:val="16"/>
          <w:lang w:eastAsia="ru-RU"/>
        </w:rPr>
        <w:t>Совинформбюро</w:t>
      </w:r>
      <w:proofErr w:type="spellEnd"/>
      <w:r w:rsidRPr="00AF666E">
        <w:rPr>
          <w:rFonts w:ascii="Arial" w:eastAsia="Times New Roman" w:hAnsi="Arial" w:cs="Arial"/>
          <w:sz w:val="16"/>
          <w:szCs w:val="16"/>
          <w:lang w:eastAsia="ru-RU"/>
        </w:rPr>
        <w:t xml:space="preserve"> в телеграфные агентства и газеты Америки, Англии и других государств. Свыше 300 публикаций составил данный цикл. Все они затем вошли в книгу «Летопись мужества».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hAnsi="Arial" w:cs="Arial"/>
          <w:sz w:val="16"/>
          <w:szCs w:val="16"/>
        </w:rPr>
        <w:t xml:space="preserve">       </w:t>
      </w:r>
      <w:r w:rsidRPr="00AF666E">
        <w:rPr>
          <w:rFonts w:ascii="Arial" w:eastAsia="Times New Roman" w:hAnsi="Arial" w:cs="Arial"/>
          <w:sz w:val="16"/>
          <w:szCs w:val="16"/>
          <w:lang w:eastAsia="ru-RU"/>
        </w:rPr>
        <w:t xml:space="preserve">11 апреля 1945 г. «Красная звезда» опубликовала статью Ильи Эренбурга «Хватит!». Автор, говоря о причинах ожесточенного сопротивления немцев, пытался объяснить это тем, будто Германия представляет собой одну колоссальную шайку преступников, будто все немцы одинаково ответственны за злодеяния гитлеровцев и одинаково боятся расплаты за зверства фашистов на советской земле. Ответственность за </w:t>
      </w:r>
      <w:proofErr w:type="gramStart"/>
      <w:r w:rsidRPr="00AF666E">
        <w:rPr>
          <w:rFonts w:ascii="Arial" w:eastAsia="Times New Roman" w:hAnsi="Arial" w:cs="Arial"/>
          <w:sz w:val="16"/>
          <w:szCs w:val="16"/>
          <w:lang w:eastAsia="ru-RU"/>
        </w:rPr>
        <w:t>содеянное</w:t>
      </w:r>
      <w:proofErr w:type="gramEnd"/>
      <w:r w:rsidRPr="00AF666E">
        <w:rPr>
          <w:rFonts w:ascii="Arial" w:eastAsia="Times New Roman" w:hAnsi="Arial" w:cs="Arial"/>
          <w:sz w:val="16"/>
          <w:szCs w:val="16"/>
          <w:lang w:eastAsia="ru-RU"/>
        </w:rPr>
        <w:t>, утверждал Эренбург, должна разделить вся немецкая нация.</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«Правда» выступила против неправильных заявлений Эренбурга. В статье Александрова «Тов. Эренбург упрощает» отмечалось, что именно гитлеровцы пытались внушить немецкому народу, будто каждый немец ответствен за исход войны. В действительности, подчеркивала газета, это не так. За преступления гитлеровцев должны сполна ответить их главари. Критическая оценка точки зрения И. Эренбурга помогла редакциям ряда газет избежать аналогичных ошибок.</w:t>
      </w:r>
    </w:p>
    <w:p w:rsidR="00DA1F05" w:rsidRDefault="00DA1F05" w:rsidP="00DA1F05">
      <w:pPr>
        <w:ind w:right="283"/>
        <w:rPr>
          <w:rFonts w:ascii="Arial" w:hAnsi="Arial" w:cs="Arial"/>
          <w:sz w:val="16"/>
          <w:szCs w:val="16"/>
        </w:rPr>
      </w:pPr>
    </w:p>
    <w:p w:rsidR="00AF666E" w:rsidRDefault="00AF666E" w:rsidP="00DA1F05">
      <w:pPr>
        <w:ind w:right="283"/>
        <w:rPr>
          <w:rFonts w:ascii="Arial" w:hAnsi="Arial" w:cs="Arial"/>
          <w:sz w:val="16"/>
          <w:szCs w:val="16"/>
        </w:rPr>
      </w:pPr>
    </w:p>
    <w:p w:rsidR="00AF666E" w:rsidRDefault="00AF666E" w:rsidP="00DA1F05">
      <w:pPr>
        <w:ind w:right="283"/>
        <w:rPr>
          <w:rFonts w:ascii="Arial" w:hAnsi="Arial" w:cs="Arial"/>
          <w:sz w:val="16"/>
          <w:szCs w:val="16"/>
        </w:rPr>
      </w:pPr>
    </w:p>
    <w:p w:rsidR="00AF666E" w:rsidRDefault="00AF666E" w:rsidP="00DA1F05">
      <w:pPr>
        <w:ind w:right="283"/>
        <w:rPr>
          <w:rFonts w:ascii="Arial" w:hAnsi="Arial" w:cs="Arial"/>
          <w:sz w:val="16"/>
          <w:szCs w:val="16"/>
        </w:rPr>
      </w:pPr>
    </w:p>
    <w:p w:rsidR="00AF666E" w:rsidRDefault="00AF666E" w:rsidP="00DA1F05">
      <w:pPr>
        <w:ind w:right="283"/>
        <w:rPr>
          <w:rFonts w:ascii="Arial" w:hAnsi="Arial" w:cs="Arial"/>
          <w:sz w:val="16"/>
          <w:szCs w:val="16"/>
        </w:rPr>
      </w:pPr>
    </w:p>
    <w:p w:rsidR="00AF666E" w:rsidRDefault="00AF666E" w:rsidP="00DA1F05">
      <w:pPr>
        <w:ind w:right="283"/>
        <w:rPr>
          <w:rFonts w:ascii="Arial" w:hAnsi="Arial" w:cs="Arial"/>
          <w:sz w:val="16"/>
          <w:szCs w:val="16"/>
        </w:rPr>
      </w:pPr>
    </w:p>
    <w:p w:rsidR="00AF666E" w:rsidRDefault="00AF666E" w:rsidP="00DA1F05">
      <w:pPr>
        <w:ind w:right="283"/>
        <w:rPr>
          <w:rFonts w:ascii="Arial" w:hAnsi="Arial" w:cs="Arial"/>
          <w:sz w:val="16"/>
          <w:szCs w:val="16"/>
        </w:rPr>
      </w:pPr>
    </w:p>
    <w:p w:rsidR="00AF666E" w:rsidRPr="00AF666E" w:rsidRDefault="00AF666E" w:rsidP="00DA1F05">
      <w:pPr>
        <w:ind w:right="283"/>
        <w:rPr>
          <w:rFonts w:ascii="Arial" w:hAnsi="Arial" w:cs="Arial"/>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Билет № 15</w:t>
      </w:r>
    </w:p>
    <w:p w:rsidR="00DA1F05" w:rsidRPr="00AF666E" w:rsidRDefault="00DA1F05" w:rsidP="00DA1F05">
      <w:pPr>
        <w:pStyle w:val="a5"/>
        <w:numPr>
          <w:ilvl w:val="0"/>
          <w:numId w:val="15"/>
        </w:numPr>
        <w:spacing w:after="0" w:line="240" w:lineRule="auto"/>
        <w:ind w:left="-567" w:right="283" w:hanging="11"/>
        <w:jc w:val="both"/>
        <w:rPr>
          <w:rFonts w:ascii="Arial" w:hAnsi="Arial" w:cs="Arial"/>
          <w:b/>
          <w:sz w:val="16"/>
          <w:szCs w:val="16"/>
        </w:rPr>
      </w:pPr>
      <w:r w:rsidRPr="00AF666E">
        <w:rPr>
          <w:rFonts w:ascii="Arial" w:hAnsi="Arial" w:cs="Arial"/>
          <w:b/>
          <w:sz w:val="16"/>
          <w:szCs w:val="16"/>
        </w:rPr>
        <w:t>Журналистика в условиях демократизации.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hAnsi="Arial" w:cs="Arial"/>
          <w:b/>
          <w:sz w:val="16"/>
          <w:szCs w:val="16"/>
        </w:rPr>
        <w:t xml:space="preserve">        </w:t>
      </w:r>
      <w:r w:rsidRPr="00AF666E">
        <w:rPr>
          <w:rFonts w:ascii="Arial" w:eastAsia="Times New Roman" w:hAnsi="Arial" w:cs="Arial"/>
          <w:sz w:val="16"/>
          <w:szCs w:val="16"/>
          <w:lang w:eastAsia="ru-RU"/>
        </w:rPr>
        <w:t>Радикальные перемены в укладе общественной жизни страны привели к соответствующим изменениям многих социальных институтов, включая средства массовой информации.  Провозглашение демократизации и гласности открыло перед средствами массовой информации возможность анализировать события и явления, поднимать серьезные проблемы и предлагать пути их решения. На первый план в СМИ выступали задачи правдивого отражения действительности, информированность, компетентность, профессионализм.</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Гласность стала для средств массовой информации важнейшим рычагом борьбы за демократизацию жизни общества. Вместе с тем журналистика оставалась органической структурой однопартийной политической системы со всеми вытекающими отсюда последствиями.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1987 г. в стране выходило свыше 7,5 тыс. газет, в том числе около тысячи центральных, республиканских, краевых и областных, более 2,5 тыс. журналов. В ведении партийных комитетов находилось 114 издательств. Тираж «Правды» превысил 11 млн. экз., «Труда» перевалил за 18 млн. экз., за 8 млн. экз. перешагнул тираж «Известий», а «Комсомольской правды» – за 17 млн. </w:t>
      </w:r>
      <w:proofErr w:type="spellStart"/>
      <w:proofErr w:type="gramStart"/>
      <w:r w:rsidRPr="00AF666E">
        <w:rPr>
          <w:rFonts w:ascii="Arial" w:eastAsia="Times New Roman" w:hAnsi="Arial" w:cs="Arial"/>
          <w:sz w:val="16"/>
          <w:szCs w:val="16"/>
          <w:lang w:eastAsia="ru-RU"/>
        </w:rPr>
        <w:t>экз</w:t>
      </w:r>
      <w:proofErr w:type="spellEnd"/>
      <w:proofErr w:type="gramEnd"/>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Развернувшаяся перестройка привела к все более возрастающему авторитету СМИ. В 1989 г. газетно-журнальный мир страны насчитывал 8800 газет, разовый тираж которых составлял 230 млн. экз., и 1629 журналов тиражом свыше 220 млн. экз. Через год тиражи газет возросли на 4,6%, а журналов – на 4,3%.</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При всей деформации межнациональных отношений структурный характер советской журналистики оставался многонациональным. В 1989 г. газеты выходили на 55 языках. Тираж республиканских газет увеличился на 1 млн. 200 тыс. экз., на 700 тыс. – областных, на 1 млн. 700 тыс. – районных и </w:t>
      </w:r>
      <w:proofErr w:type="gramStart"/>
      <w:r w:rsidRPr="00AF666E">
        <w:rPr>
          <w:rFonts w:ascii="Arial" w:eastAsia="Times New Roman" w:hAnsi="Arial" w:cs="Arial"/>
          <w:sz w:val="16"/>
          <w:szCs w:val="16"/>
          <w:lang w:eastAsia="ru-RU"/>
        </w:rPr>
        <w:t>на столько</w:t>
      </w:r>
      <w:proofErr w:type="gramEnd"/>
      <w:r w:rsidRPr="00AF666E">
        <w:rPr>
          <w:rFonts w:ascii="Arial" w:eastAsia="Times New Roman" w:hAnsi="Arial" w:cs="Arial"/>
          <w:sz w:val="16"/>
          <w:szCs w:val="16"/>
          <w:lang w:eastAsia="ru-RU"/>
        </w:rPr>
        <w:t xml:space="preserve"> же – городских.</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Курс на перестройку, демократизацию и гласность привел к отказу </w:t>
      </w:r>
      <w:proofErr w:type="gramStart"/>
      <w:r w:rsidRPr="00AF666E">
        <w:rPr>
          <w:rFonts w:ascii="Arial" w:eastAsia="Times New Roman" w:hAnsi="Arial" w:cs="Arial"/>
          <w:sz w:val="16"/>
          <w:szCs w:val="16"/>
          <w:lang w:eastAsia="ru-RU"/>
        </w:rPr>
        <w:t>от</w:t>
      </w:r>
      <w:proofErr w:type="gramEnd"/>
      <w:r w:rsidRPr="00AF666E">
        <w:rPr>
          <w:rFonts w:ascii="Arial" w:eastAsia="Times New Roman" w:hAnsi="Arial" w:cs="Arial"/>
          <w:sz w:val="16"/>
          <w:szCs w:val="16"/>
          <w:lang w:eastAsia="ru-RU"/>
        </w:rPr>
        <w:t xml:space="preserve"> традиционной </w:t>
      </w:r>
      <w:proofErr w:type="spellStart"/>
      <w:r w:rsidRPr="00AF666E">
        <w:rPr>
          <w:rFonts w:ascii="Arial" w:eastAsia="Times New Roman" w:hAnsi="Arial" w:cs="Arial"/>
          <w:sz w:val="16"/>
          <w:szCs w:val="16"/>
          <w:lang w:eastAsia="ru-RU"/>
        </w:rPr>
        <w:t>однопартийности</w:t>
      </w:r>
      <w:proofErr w:type="spellEnd"/>
      <w:r w:rsidRPr="00AF666E">
        <w:rPr>
          <w:rFonts w:ascii="Arial" w:eastAsia="Times New Roman" w:hAnsi="Arial" w:cs="Arial"/>
          <w:sz w:val="16"/>
          <w:szCs w:val="16"/>
          <w:lang w:eastAsia="ru-RU"/>
        </w:rPr>
        <w:t xml:space="preserve"> и переходу к новой – демократической и многопартийной – системе. Под давлением масс в марте 1990 г. была изменена ст. Конституции СССР, которая признавала только за К</w:t>
      </w:r>
      <w:proofErr w:type="gramStart"/>
      <w:r w:rsidRPr="00AF666E">
        <w:rPr>
          <w:rFonts w:ascii="Arial" w:eastAsia="Times New Roman" w:hAnsi="Arial" w:cs="Arial"/>
          <w:sz w:val="16"/>
          <w:szCs w:val="16"/>
          <w:lang w:eastAsia="ru-RU"/>
        </w:rPr>
        <w:t>ПСС пр</w:t>
      </w:r>
      <w:proofErr w:type="gramEnd"/>
      <w:r w:rsidRPr="00AF666E">
        <w:rPr>
          <w:rFonts w:ascii="Arial" w:eastAsia="Times New Roman" w:hAnsi="Arial" w:cs="Arial"/>
          <w:sz w:val="16"/>
          <w:szCs w:val="16"/>
          <w:lang w:eastAsia="ru-RU"/>
        </w:rPr>
        <w:t>аво на руководство советским обществом. Таким образом, ликвидировалось монопольное право КПСС на издание периодической печати.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июне 1990 г. был принят Закон СССР «О печати и других средствах массовой информации». Он отменил цензуру, предоставил широкие права на учреждение печатных изданий и других средств массовой информации, ввел их регистрацию как проявление новых принципов строительства журналистики в демократическом обществе. По данным </w:t>
      </w:r>
      <w:proofErr w:type="spellStart"/>
      <w:r w:rsidRPr="00AF666E">
        <w:rPr>
          <w:rFonts w:ascii="Arial" w:eastAsia="Times New Roman" w:hAnsi="Arial" w:cs="Arial"/>
          <w:sz w:val="16"/>
          <w:szCs w:val="16"/>
          <w:lang w:eastAsia="ru-RU"/>
        </w:rPr>
        <w:t>Госкомпечати</w:t>
      </w:r>
      <w:proofErr w:type="spellEnd"/>
      <w:r w:rsidRPr="00AF666E">
        <w:rPr>
          <w:rFonts w:ascii="Arial" w:eastAsia="Times New Roman" w:hAnsi="Arial" w:cs="Arial"/>
          <w:sz w:val="16"/>
          <w:szCs w:val="16"/>
          <w:lang w:eastAsia="ru-RU"/>
        </w:rPr>
        <w:t xml:space="preserve"> бывшего СССР, на 15 марта 1991 г. в стране было зарегистрировано около 1800 газет и журналов, рассчитанных на общесоюзную аудиторию. Около 850 газет выходило впервые. В их числе 233 принадлежали редакциям и издателям, 291 – общественным организациям, 124 – ассоциациям, 99 – кооперативам, 55 – совместным предприятиям, 24 – партийным организациям, 25 – акционерным обществам, 19 – религиозным организациям. (Почти треть всей периодики – это частные издания.)</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Москве к августу 1991 г. выходило более 2600 газет и журналов, половина из которых – новые.</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Новые тенденции в организации издательского дела, переход к рыночным отношениям изменили положение прессы. В особенно тяжелых условиях оказалась демократическая печать России. В наиболее выгодных – издания партийных комитетов КПСС, в руках которых были сосредоточены все материально-технические средства – финансы, бумага, полиграфическая база. И все-таки конкуренция вызвала к жизни качественно новые издания: «Независимую газету», «Куранты», «</w:t>
      </w:r>
      <w:proofErr w:type="spellStart"/>
      <w:r w:rsidRPr="00AF666E">
        <w:rPr>
          <w:rFonts w:ascii="Arial" w:eastAsia="Times New Roman" w:hAnsi="Arial" w:cs="Arial"/>
          <w:sz w:val="16"/>
          <w:szCs w:val="16"/>
          <w:lang w:eastAsia="ru-RU"/>
        </w:rPr>
        <w:t>Коммерсантъ</w:t>
      </w:r>
      <w:proofErr w:type="spellEnd"/>
      <w:r w:rsidRPr="00AF666E">
        <w:rPr>
          <w:rFonts w:ascii="Arial" w:eastAsia="Times New Roman" w:hAnsi="Arial" w:cs="Arial"/>
          <w:sz w:val="16"/>
          <w:szCs w:val="16"/>
          <w:lang w:eastAsia="ru-RU"/>
        </w:rPr>
        <w:t>» (с воскресным приложением), «Совершенно секретно» (ежемесячник) и др. Появились издания Верховных Советов республик: «Россия», «Вестник Грузии», «Голос Армении» и др.</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условиях демократизации и гласности в структуре средств массовой информации все большее значение приобретали телевидение и радиовещание. Передачи в цветном изображении принимались более чем в тысяче городов. Для этих целей использовались радиорелейные линии и около 3 тыс. ретрансляторов, а также космические средства связи: спутники Земли, «Молния», «Радуга», «Горизонт», 85 наземных станций «Орбита», 10 станций международной системы «Интерспутник».</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Все передающие станции страны работали в единой системе. ЦТ вело передачи по 14 программам. Все они шли в цветном изображении.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1990 г. вещание вел 131-программный телецентр, 176 </w:t>
      </w:r>
      <w:proofErr w:type="spellStart"/>
      <w:r w:rsidRPr="00AF666E">
        <w:rPr>
          <w:rFonts w:ascii="Arial" w:eastAsia="Times New Roman" w:hAnsi="Arial" w:cs="Arial"/>
          <w:sz w:val="16"/>
          <w:szCs w:val="16"/>
          <w:lang w:eastAsia="ru-RU"/>
        </w:rPr>
        <w:t>радиодомов</w:t>
      </w:r>
      <w:proofErr w:type="spellEnd"/>
      <w:r w:rsidRPr="00AF666E">
        <w:rPr>
          <w:rFonts w:ascii="Arial" w:eastAsia="Times New Roman" w:hAnsi="Arial" w:cs="Arial"/>
          <w:sz w:val="16"/>
          <w:szCs w:val="16"/>
          <w:lang w:eastAsia="ru-RU"/>
        </w:rPr>
        <w:t xml:space="preserve"> и свыше 5 тысяч местных радиостанций. Передачи Всесоюзного радио велись по 14 программам, включая дубли для всех часовых поясов. Центральное телевидение осуществляло передачи по 14 программам с учетом дублей 1 и 2 общесоюзных программ для 5 вещательных зон. Среднесуточный объем всех программ ЦТ составлял 183,5 часа.</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1900 стал последним годом существования Государственного комитета СССР по телевидению и радиовещанию. В феврале 1991 г. он был преобразован во Всесоюзную государственную телерадиовещательную компанию. Но за ней, как и в прошлые годы, во многом сохранилось монопольное право на технические средства.</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1991 г. начался процесс разрушения единого информационного пространства СССР. Национальные республики Союза одна за другой провозглашали свой суверенитет. Освобождаясь от диктата Центра, они рвали </w:t>
      </w:r>
      <w:proofErr w:type="gramStart"/>
      <w:r w:rsidRPr="00AF666E">
        <w:rPr>
          <w:rFonts w:ascii="Arial" w:eastAsia="Times New Roman" w:hAnsi="Arial" w:cs="Arial"/>
          <w:sz w:val="16"/>
          <w:szCs w:val="16"/>
          <w:lang w:eastAsia="ru-RU"/>
        </w:rPr>
        <w:t>десятилетиями</w:t>
      </w:r>
      <w:proofErr w:type="gramEnd"/>
      <w:r w:rsidRPr="00AF666E">
        <w:rPr>
          <w:rFonts w:ascii="Arial" w:eastAsia="Times New Roman" w:hAnsi="Arial" w:cs="Arial"/>
          <w:sz w:val="16"/>
          <w:szCs w:val="16"/>
          <w:lang w:eastAsia="ru-RU"/>
        </w:rPr>
        <w:t xml:space="preserve"> установившиеся традиции и в сфере журналистики, решительно отказывались от распределения сверху эфирного времени и его объемов для республиканских радиокомитетов и телестудий и по своему усмотрению устанавливали время трансляций теле- и радиопередач из Москвы.</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Устранение монопольного права Центрального телевидения и Всесоюзного радио на эфирное время привело к существенным изменениям в структуре телевидения и радиовещания страны. На смену единой системе пришли </w:t>
      </w:r>
      <w:proofErr w:type="gramStart"/>
      <w:r w:rsidRPr="00AF666E">
        <w:rPr>
          <w:rFonts w:ascii="Arial" w:eastAsia="Times New Roman" w:hAnsi="Arial" w:cs="Arial"/>
          <w:sz w:val="16"/>
          <w:szCs w:val="16"/>
          <w:lang w:eastAsia="ru-RU"/>
        </w:rPr>
        <w:t>разобщенные</w:t>
      </w:r>
      <w:proofErr w:type="gramEnd"/>
      <w:r w:rsidRPr="00AF666E">
        <w:rPr>
          <w:rFonts w:ascii="Arial" w:eastAsia="Times New Roman" w:hAnsi="Arial" w:cs="Arial"/>
          <w:sz w:val="16"/>
          <w:szCs w:val="16"/>
          <w:lang w:eastAsia="ru-RU"/>
        </w:rPr>
        <w:t xml:space="preserve">, не связанные общими целями 15 государственных </w:t>
      </w:r>
      <w:proofErr w:type="spellStart"/>
      <w:r w:rsidRPr="00AF666E">
        <w:rPr>
          <w:rFonts w:ascii="Arial" w:eastAsia="Times New Roman" w:hAnsi="Arial" w:cs="Arial"/>
          <w:sz w:val="16"/>
          <w:szCs w:val="16"/>
          <w:lang w:eastAsia="ru-RU"/>
        </w:rPr>
        <w:t>телерадиокомплексов</w:t>
      </w:r>
      <w:proofErr w:type="spellEnd"/>
      <w:r w:rsidRPr="00AF666E">
        <w:rPr>
          <w:rFonts w:ascii="Arial" w:eastAsia="Times New Roman" w:hAnsi="Arial" w:cs="Arial"/>
          <w:sz w:val="16"/>
          <w:szCs w:val="16"/>
          <w:lang w:eastAsia="ru-RU"/>
        </w:rPr>
        <w:t xml:space="preserve"> со своими проблемами и задачами. Таким </w:t>
      </w:r>
      <w:proofErr w:type="gramStart"/>
      <w:r w:rsidRPr="00AF666E">
        <w:rPr>
          <w:rFonts w:ascii="Arial" w:eastAsia="Times New Roman" w:hAnsi="Arial" w:cs="Arial"/>
          <w:sz w:val="16"/>
          <w:szCs w:val="16"/>
          <w:lang w:eastAsia="ru-RU"/>
        </w:rPr>
        <w:t>образом</w:t>
      </w:r>
      <w:proofErr w:type="gramEnd"/>
      <w:r w:rsidRPr="00AF666E">
        <w:rPr>
          <w:rFonts w:ascii="Arial" w:eastAsia="Times New Roman" w:hAnsi="Arial" w:cs="Arial"/>
          <w:sz w:val="16"/>
          <w:szCs w:val="16"/>
          <w:lang w:eastAsia="ru-RU"/>
        </w:rPr>
        <w:t xml:space="preserve"> распад СССР, ускоренный августовскими событиями 1991 г., распад унитарного государства, новое геополитическое устройство на обширной территории страны повлекли за собой коренные изменения в работе телевизионной и радиосистем.</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Создание Содружества Независимых Государств (СНГ) не смогло существенным образом повлиять на восстановление даже на новой организационной основе единого информационного пространства стран содружества.</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Новые тенденции в журналистике, возникшие в конце 80-х гг., на первых порах мало что меняли на рынке оперативной информации. По-прежнему над информационными просторами СССР высился монопольный гигант ТАСС, остававшийся фактически одним из главных пропагандистских органов ЦК КПСС, а значит и всех уровней советской власти. В 1989–1991 гг. ТАСС оставался в стороне от тех процессов, которые происходили в обществе, хотя они касались и средств массовой информации, информационной службы. Произошла реорганизация АПН в информационное агентство «Новости», в стране возникали новые информационные агентства.</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Первые независимые агентства начали появляться в стране в самом конце 80-х гг. и, конечно, они не составляли сколько-нибудь серьезной конкуренции ТАСС или существовавшему тогда еще АПН. Непривычно звучали их названия – «Интерфакс», «Постфактум», «</w:t>
      </w:r>
      <w:proofErr w:type="spellStart"/>
      <w:r w:rsidRPr="00AF666E">
        <w:rPr>
          <w:rFonts w:ascii="Arial" w:eastAsia="Times New Roman" w:hAnsi="Arial" w:cs="Arial"/>
          <w:sz w:val="16"/>
          <w:szCs w:val="16"/>
          <w:lang w:eastAsia="ru-RU"/>
        </w:rPr>
        <w:t>ИМА-пресс</w:t>
      </w:r>
      <w:proofErr w:type="spellEnd"/>
      <w:r w:rsidRPr="00AF666E">
        <w:rPr>
          <w:rFonts w:ascii="Arial" w:eastAsia="Times New Roman" w:hAnsi="Arial" w:cs="Arial"/>
          <w:sz w:val="16"/>
          <w:szCs w:val="16"/>
          <w:lang w:eastAsia="ru-RU"/>
        </w:rPr>
        <w:t xml:space="preserve">». </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Информационное агентство «Интерфакс» было организовано в сентябре 1989 г., когда в стране существовало уже несколько негосударственных агентств, в частности, «Постфактум», «</w:t>
      </w:r>
      <w:proofErr w:type="spellStart"/>
      <w:r w:rsidRPr="00AF666E">
        <w:rPr>
          <w:rFonts w:ascii="Arial" w:eastAsia="Times New Roman" w:hAnsi="Arial" w:cs="Arial"/>
          <w:sz w:val="16"/>
          <w:szCs w:val="16"/>
          <w:lang w:eastAsia="ru-RU"/>
        </w:rPr>
        <w:t>Студинфо</w:t>
      </w:r>
      <w:proofErr w:type="spellEnd"/>
      <w:r w:rsidRPr="00AF666E">
        <w:rPr>
          <w:rFonts w:ascii="Arial" w:eastAsia="Times New Roman" w:hAnsi="Arial" w:cs="Arial"/>
          <w:sz w:val="16"/>
          <w:szCs w:val="16"/>
          <w:lang w:eastAsia="ru-RU"/>
        </w:rPr>
        <w:t xml:space="preserve">» и др. Практически меньше чем за год «Интерфакс» по достоверности информации и ее тематическому спектру вышел на первое место среди негосударственных агентств, а в </w:t>
      </w:r>
      <w:proofErr w:type="spellStart"/>
      <w:proofErr w:type="gramStart"/>
      <w:r w:rsidRPr="00AF666E">
        <w:rPr>
          <w:rFonts w:ascii="Arial" w:eastAsia="Times New Roman" w:hAnsi="Arial" w:cs="Arial"/>
          <w:sz w:val="16"/>
          <w:szCs w:val="16"/>
          <w:lang w:eastAsia="ru-RU"/>
        </w:rPr>
        <w:t>бизнес-информации</w:t>
      </w:r>
      <w:proofErr w:type="spellEnd"/>
      <w:proofErr w:type="gramEnd"/>
      <w:r w:rsidRPr="00AF666E">
        <w:rPr>
          <w:rFonts w:ascii="Arial" w:eastAsia="Times New Roman" w:hAnsi="Arial" w:cs="Arial"/>
          <w:sz w:val="16"/>
          <w:szCs w:val="16"/>
          <w:lang w:eastAsia="ru-RU"/>
        </w:rPr>
        <w:t xml:space="preserve"> обошел и ТАСС.</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Попытка государственного переворота в августе 1991 г. заметно отразилась на состоянии средств массовой информации страны. Одно из первых постановлений Государственного комитета по чрезвычайному положению (ГКЧП), принятых 19 августа </w:t>
      </w:r>
      <w:r w:rsidRPr="00AF666E">
        <w:rPr>
          <w:rFonts w:ascii="Arial" w:eastAsia="Times New Roman" w:hAnsi="Arial" w:cs="Arial"/>
          <w:sz w:val="16"/>
          <w:szCs w:val="16"/>
          <w:lang w:eastAsia="ru-RU"/>
        </w:rPr>
        <w:lastRenderedPageBreak/>
        <w:t>1991 г., касалось прекращения выпуска всех центральных и московских газет и журналов, за исключением шести газет КПСС, а также «Труда», «Известий» и «Красной звезды».</w:t>
      </w:r>
    </w:p>
    <w:p w:rsidR="00DA1F05" w:rsidRPr="00AF666E" w:rsidRDefault="00DA1F05" w:rsidP="00DA1F05">
      <w:pPr>
        <w:pStyle w:val="a5"/>
        <w:numPr>
          <w:ilvl w:val="0"/>
          <w:numId w:val="16"/>
        </w:numPr>
        <w:spacing w:after="0" w:line="240" w:lineRule="auto"/>
        <w:ind w:left="-567" w:right="283"/>
        <w:jc w:val="both"/>
        <w:rPr>
          <w:rFonts w:ascii="Arial" w:eastAsia="Times New Roman" w:hAnsi="Arial" w:cs="Arial"/>
          <w:sz w:val="16"/>
          <w:szCs w:val="16"/>
          <w:lang w:eastAsia="ru-RU"/>
        </w:rPr>
      </w:pPr>
      <w:proofErr w:type="spellStart"/>
      <w:r w:rsidRPr="00AF666E">
        <w:rPr>
          <w:rFonts w:ascii="Arial" w:eastAsia="Times New Roman" w:hAnsi="Arial" w:cs="Arial"/>
          <w:sz w:val="16"/>
          <w:szCs w:val="16"/>
          <w:lang w:eastAsia="ru-RU"/>
        </w:rPr>
        <w:t>вгуста</w:t>
      </w:r>
      <w:proofErr w:type="spellEnd"/>
      <w:r w:rsidRPr="00AF666E">
        <w:rPr>
          <w:rFonts w:ascii="Arial" w:eastAsia="Times New Roman" w:hAnsi="Arial" w:cs="Arial"/>
          <w:sz w:val="16"/>
          <w:szCs w:val="16"/>
          <w:lang w:eastAsia="ru-RU"/>
        </w:rPr>
        <w:t xml:space="preserve"> у Белого дома в Москве состоялся стотысячный митинг. Вместе с защитниками демократии на площади были и журналисты газет, запрещенных путчистами. Утром того же дня редакторы 11 независимых газет собрались в редакции «Московских новостей» и договорились выпускать «Общую газету», экстренно зарегистрированную в Министерстве печати РСФСР.</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21 августа 1991 г. Президент Российской Федерации Б. Ельцин издал указ «О средствах массовой информации в РСФСР», в котором говорилось о том, что имевший место переворот показал опасность монополизации СМИ, функционировавших на территории РСФСР.</w:t>
      </w:r>
      <w:proofErr w:type="gramEnd"/>
      <w:r w:rsidRPr="00AF666E">
        <w:rPr>
          <w:rFonts w:ascii="Arial" w:eastAsia="Times New Roman" w:hAnsi="Arial" w:cs="Arial"/>
          <w:sz w:val="16"/>
          <w:szCs w:val="16"/>
          <w:lang w:eastAsia="ru-RU"/>
        </w:rPr>
        <w:t xml:space="preserve"> ТАСС, агентство «Новости», а также газеты «Правда», «Советская Россия», «Гласность», «Рабочая трибуна», «</w:t>
      </w:r>
      <w:proofErr w:type="gramStart"/>
      <w:r w:rsidRPr="00AF666E">
        <w:rPr>
          <w:rFonts w:ascii="Arial" w:eastAsia="Times New Roman" w:hAnsi="Arial" w:cs="Arial"/>
          <w:sz w:val="16"/>
          <w:szCs w:val="16"/>
          <w:lang w:eastAsia="ru-RU"/>
        </w:rPr>
        <w:t>Московская</w:t>
      </w:r>
      <w:proofErr w:type="gramEnd"/>
      <w:r w:rsidRPr="00AF666E">
        <w:rPr>
          <w:rFonts w:ascii="Arial" w:eastAsia="Times New Roman" w:hAnsi="Arial" w:cs="Arial"/>
          <w:sz w:val="16"/>
          <w:szCs w:val="16"/>
          <w:lang w:eastAsia="ru-RU"/>
        </w:rPr>
        <w:t xml:space="preserve"> правда», «Ленинское знамя» и другие, отмечалось в документе, вели активную кампанию клеветы против представителей законной власти, дезинформировали народ и по сути явились соучастниками государственного переворота. В соответствии с указом был временно приостановлен выпуск этих газет как изданий КПСС.</w:t>
      </w:r>
    </w:p>
    <w:p w:rsidR="00DA1F05" w:rsidRPr="00AF666E" w:rsidRDefault="00DA1F05" w:rsidP="00DA1F05">
      <w:pPr>
        <w:pStyle w:val="a5"/>
        <w:numPr>
          <w:ilvl w:val="0"/>
          <w:numId w:val="16"/>
        </w:numPr>
        <w:spacing w:after="0" w:line="240" w:lineRule="auto"/>
        <w:ind w:left="-567" w:right="283"/>
        <w:jc w:val="both"/>
        <w:rPr>
          <w:rFonts w:ascii="Arial" w:eastAsia="Times New Roman" w:hAnsi="Arial" w:cs="Arial"/>
          <w:sz w:val="16"/>
          <w:szCs w:val="16"/>
          <w:lang w:eastAsia="ru-RU"/>
        </w:rPr>
      </w:pPr>
      <w:proofErr w:type="spellStart"/>
      <w:r w:rsidRPr="00AF666E">
        <w:rPr>
          <w:rFonts w:ascii="Arial" w:eastAsia="Times New Roman" w:hAnsi="Arial" w:cs="Arial"/>
          <w:sz w:val="16"/>
          <w:szCs w:val="16"/>
          <w:lang w:eastAsia="ru-RU"/>
        </w:rPr>
        <w:t>вгуста</w:t>
      </w:r>
      <w:proofErr w:type="spellEnd"/>
      <w:r w:rsidRPr="00AF666E">
        <w:rPr>
          <w:rFonts w:ascii="Arial" w:eastAsia="Times New Roman" w:hAnsi="Arial" w:cs="Arial"/>
          <w:sz w:val="16"/>
          <w:szCs w:val="16"/>
          <w:lang w:eastAsia="ru-RU"/>
        </w:rPr>
        <w:t xml:space="preserve"> возобновился выход всех запрещенных ГКЧП демократических изданий. В эти августовские дни широкое признание, в первую очередь со стороны зарубежных средств информации, пришло к агентству «Интерфакс». В дни путча большинство иностранных журналистов, работавших в Москве, были единодушны в своей оценке деятельности «Интерфакса»: он работал </w:t>
      </w:r>
      <w:proofErr w:type="spellStart"/>
      <w:r w:rsidRPr="00AF666E">
        <w:rPr>
          <w:rFonts w:ascii="Arial" w:eastAsia="Times New Roman" w:hAnsi="Arial" w:cs="Arial"/>
          <w:sz w:val="16"/>
          <w:szCs w:val="16"/>
          <w:lang w:eastAsia="ru-RU"/>
        </w:rPr>
        <w:t>оперативнее</w:t>
      </w:r>
      <w:proofErr w:type="spellEnd"/>
      <w:r w:rsidRPr="00AF666E">
        <w:rPr>
          <w:rFonts w:ascii="Arial" w:eastAsia="Times New Roman" w:hAnsi="Arial" w:cs="Arial"/>
          <w:sz w:val="16"/>
          <w:szCs w:val="16"/>
          <w:lang w:eastAsia="ru-RU"/>
        </w:rPr>
        <w:t xml:space="preserve"> и объективнее всех советских средств массовой информации.</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На начало ноября 1991 г. Министерство печати и массовой информации РСФСР зарегистрировало 1269 газет, журналов, информационных агентств. Более 2200 информационных органов получили свидетельства в бывшем союзном ведомстве. Особенно большое количество изданий выходило в крупных городах. Так, в Санкт-Петербурге издавалось около 140 общественно-политических, специализированных, рекламных газет.</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Реформирование экономики не могло обойти стороной и журналистику. Газетный рынок в стране сложился одним из первых. Теперь, как любая отрасль, столкнувшись с экономическими проявлениями рынка, средства массовой информации оказались под их воздействием. И дело здесь было не только в конкурентоспособности издания. Даже у лучших из них – газет «Московские новости», «Литературная газета», журнала «Новый мир» резко упало число подписчиков. А такие массовые популярные газеты, как «Труд» и «</w:t>
      </w:r>
      <w:proofErr w:type="gramStart"/>
      <w:r w:rsidRPr="00AF666E">
        <w:rPr>
          <w:rFonts w:ascii="Arial" w:eastAsia="Times New Roman" w:hAnsi="Arial" w:cs="Arial"/>
          <w:sz w:val="16"/>
          <w:szCs w:val="16"/>
          <w:lang w:eastAsia="ru-RU"/>
        </w:rPr>
        <w:t>Комсомольская</w:t>
      </w:r>
      <w:proofErr w:type="gramEnd"/>
      <w:r w:rsidRPr="00AF666E">
        <w:rPr>
          <w:rFonts w:ascii="Arial" w:eastAsia="Times New Roman" w:hAnsi="Arial" w:cs="Arial"/>
          <w:sz w:val="16"/>
          <w:szCs w:val="16"/>
          <w:lang w:eastAsia="ru-RU"/>
        </w:rPr>
        <w:t xml:space="preserve"> правда», потеряли по пять миллионов подписчиков. Читательская привязанность к изданию обернулась тяжелыми последствиями. Неконтролируемый рост цен на бумагу и распространение печатной продукции сделали </w:t>
      </w:r>
      <w:proofErr w:type="gramStart"/>
      <w:r w:rsidRPr="00AF666E">
        <w:rPr>
          <w:rFonts w:ascii="Arial" w:eastAsia="Times New Roman" w:hAnsi="Arial" w:cs="Arial"/>
          <w:sz w:val="16"/>
          <w:szCs w:val="16"/>
          <w:lang w:eastAsia="ru-RU"/>
        </w:rPr>
        <w:t>нищими</w:t>
      </w:r>
      <w:proofErr w:type="gramEnd"/>
      <w:r w:rsidRPr="00AF666E">
        <w:rPr>
          <w:rFonts w:ascii="Arial" w:eastAsia="Times New Roman" w:hAnsi="Arial" w:cs="Arial"/>
          <w:sz w:val="16"/>
          <w:szCs w:val="16"/>
          <w:lang w:eastAsia="ru-RU"/>
        </w:rPr>
        <w:t xml:space="preserve"> прежде всего те издания, которые получили самую большую поддержку читателей. Последующий рост цен на бумагу, транспорт, связь, типографские расходы привел к невероятно высоким ценам на периодику. В газетно-журнальном мире страны сложилась такая ситуация, когда производство газеты обходится дешевле, чем ее доставка читателю.</w:t>
      </w:r>
    </w:p>
    <w:p w:rsidR="00DA1F05" w:rsidRPr="00AF666E" w:rsidRDefault="00DA1F05" w:rsidP="00DA1F05">
      <w:pPr>
        <w:pStyle w:val="a5"/>
        <w:numPr>
          <w:ilvl w:val="0"/>
          <w:numId w:val="16"/>
        </w:num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Причина резкого падения тиражей многих центральных изданий была связана также с тем, что они превратились в инструмент борьбы за власть. Не случайно читательская аудитория отдала предпочтение такой газете, как «Аргументы и факты». В 1991 г. у нее было зарегистрировано рекордное число подписчиков – 33 млн.</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журналистике начала 90-х гг. заметно выделились несколько направлений.</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Первое касалось изданий, политических по сути, но не связанных с какой-либо организацией. Это «Московские новости», «Известия», «Литературная Россия» и др.</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Второе вызвало к жизни издания, тип которых сформировался в результате перестроечных процессов и рыночных отношений, соединивших в себе черты политической журналистики и других направлений информационной деятельности: «</w:t>
      </w:r>
      <w:proofErr w:type="spellStart"/>
      <w:r w:rsidRPr="00AF666E">
        <w:rPr>
          <w:rFonts w:ascii="Arial" w:eastAsia="Times New Roman" w:hAnsi="Arial" w:cs="Arial"/>
          <w:sz w:val="16"/>
          <w:szCs w:val="16"/>
          <w:lang w:eastAsia="ru-RU"/>
        </w:rPr>
        <w:t>Коммерсантъ</w:t>
      </w:r>
      <w:proofErr w:type="spellEnd"/>
      <w:r w:rsidRPr="00AF666E">
        <w:rPr>
          <w:rFonts w:ascii="Arial" w:eastAsia="Times New Roman" w:hAnsi="Arial" w:cs="Arial"/>
          <w:sz w:val="16"/>
          <w:szCs w:val="16"/>
          <w:lang w:eastAsia="ru-RU"/>
        </w:rPr>
        <w:t>», «Независимая газета», «Сегодня» и др.</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Третье было связано с возрождением многопартийности – системы партийных изданий, являвшихся центрами партийных организаций.</w:t>
      </w:r>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numPr>
          <w:ilvl w:val="0"/>
          <w:numId w:val="15"/>
        </w:numPr>
        <w:spacing w:after="0" w:line="240" w:lineRule="auto"/>
        <w:ind w:right="283"/>
        <w:jc w:val="both"/>
        <w:rPr>
          <w:rFonts w:ascii="Arial" w:hAnsi="Arial" w:cs="Arial"/>
          <w:b/>
          <w:sz w:val="16"/>
          <w:szCs w:val="16"/>
        </w:rPr>
      </w:pPr>
      <w:r w:rsidRPr="00AF666E">
        <w:rPr>
          <w:rFonts w:ascii="Arial" w:hAnsi="Arial" w:cs="Arial"/>
          <w:b/>
          <w:sz w:val="16"/>
          <w:szCs w:val="16"/>
        </w:rPr>
        <w:t>Очерки 1930-х гг.</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hAnsi="Arial" w:cs="Arial"/>
          <w:b/>
          <w:sz w:val="16"/>
          <w:szCs w:val="16"/>
        </w:rPr>
        <w:t xml:space="preserve">         </w:t>
      </w:r>
      <w:r w:rsidRPr="00AF666E">
        <w:rPr>
          <w:rFonts w:ascii="Arial" w:eastAsia="Times New Roman" w:hAnsi="Arial" w:cs="Arial"/>
          <w:sz w:val="16"/>
          <w:szCs w:val="16"/>
          <w:lang w:eastAsia="ru-RU"/>
        </w:rPr>
        <w:t>Публицистика первых пятилеток представлена множеством жанров. Все заметнее на страницах периодических изданий становится очерк. Его различная тематическая направленность приводит к внутреннему разделению очерка по различным типам и видам. Одно из ведущих мест занял индустриальный очерк. Им мастерски владел Б. Горбатов, сделавший его главным действующим лицом человека труда, обуреваемого жаждой творческого созидания. Знакомство с героями очерков Б. Горбатова «Чугун», «Риск», «Коминтерн», «Гребенка» и других поможет понять духовный мир автора, его пристрастие к натурам мужественным. Неуемность, самоотверженность героев Горбатова как нельзя лучше характеризуют и его самого: он участник экспедиций в Арктику в 1935 и 1936 гг., героических перелетов экипажей Молокова на Северный полюс. И отовсюду неизменно посылал в «Правду» очерки и корреспонденции о трудовых буднях советских людей.</w:t>
      </w: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публицистике 30-х гг. особо выделялся и сельскохозяйственный очерк. Многое для его развития и становления сделали</w:t>
      </w:r>
      <w:proofErr w:type="gramStart"/>
      <w:r w:rsidRPr="00AF666E">
        <w:rPr>
          <w:rFonts w:ascii="Arial" w:eastAsia="Times New Roman" w:hAnsi="Arial" w:cs="Arial"/>
          <w:sz w:val="16"/>
          <w:szCs w:val="16"/>
          <w:lang w:eastAsia="ru-RU"/>
        </w:rPr>
        <w:t xml:space="preserve"> В</w:t>
      </w:r>
      <w:proofErr w:type="gramEnd"/>
      <w:r w:rsidRPr="00AF666E">
        <w:rPr>
          <w:rFonts w:ascii="Arial" w:eastAsia="Times New Roman" w:hAnsi="Arial" w:cs="Arial"/>
          <w:sz w:val="16"/>
          <w:szCs w:val="16"/>
          <w:lang w:eastAsia="ru-RU"/>
        </w:rPr>
        <w:t xml:space="preserve">л. </w:t>
      </w:r>
      <w:proofErr w:type="spellStart"/>
      <w:r w:rsidRPr="00AF666E">
        <w:rPr>
          <w:rFonts w:ascii="Arial" w:eastAsia="Times New Roman" w:hAnsi="Arial" w:cs="Arial"/>
          <w:sz w:val="16"/>
          <w:szCs w:val="16"/>
          <w:lang w:eastAsia="ru-RU"/>
        </w:rPr>
        <w:t>Ставский</w:t>
      </w:r>
      <w:proofErr w:type="spellEnd"/>
      <w:r w:rsidRPr="00AF666E">
        <w:rPr>
          <w:rFonts w:ascii="Arial" w:eastAsia="Times New Roman" w:hAnsi="Arial" w:cs="Arial"/>
          <w:sz w:val="16"/>
          <w:szCs w:val="16"/>
          <w:lang w:eastAsia="ru-RU"/>
        </w:rPr>
        <w:t xml:space="preserve"> и А. Колосов. В его очерках множество рядовых колхозников, агрономов, парторгов, комбайнеров, трактористов. </w:t>
      </w:r>
      <w:proofErr w:type="gramStart"/>
      <w:r w:rsidRPr="00AF666E">
        <w:rPr>
          <w:rFonts w:ascii="Arial" w:eastAsia="Times New Roman" w:hAnsi="Arial" w:cs="Arial"/>
          <w:sz w:val="16"/>
          <w:szCs w:val="16"/>
          <w:lang w:eastAsia="ru-RU"/>
        </w:rPr>
        <w:t>Очерки А. Колосова всегда согреты дыханием деревенской жизни, в каждом из них и тонкие пейзажные зарисовки, и запоминающийся диалог, и все это, как писал Б. Галин, не было «той обязательной дозой беллетристики, которую так любят наши газетчики.</w:t>
      </w:r>
      <w:proofErr w:type="gramEnd"/>
      <w:r w:rsidRPr="00AF666E">
        <w:rPr>
          <w:rFonts w:ascii="Arial" w:eastAsia="Times New Roman" w:hAnsi="Arial" w:cs="Arial"/>
          <w:sz w:val="16"/>
          <w:szCs w:val="16"/>
          <w:lang w:eastAsia="ru-RU"/>
        </w:rPr>
        <w:t xml:space="preserve"> Нет, у Колосова художественное выражало его потребность и способность видеть зарю, деревенские сумерки, лес, речушку, избу крестьянскую».</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Различия в специфике общественных отношений города и деревни, в конкретных задачах публицистов, писавших на различные темы, делают понятным и дальнейшее структурирование жанра очерка. Развитие массового социалистического соревнования, движения передовиков и новаторов производства вызывают к жизни портретный очерк. Его создают Б. Галин, Ю. Жуков, А. Авдеенко и др.</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Новым чертам в облике страны посвящался путевой очерк. Это в первую очередь очерки М. Горького «По Союзу Советов», опубликованные в созданном им первом очерковом журнале «Наши достижения». С именем Горького связано создание журналов «СССР на стройке», «Колхозник», «За рубежом», «Литературная учеба». В периодической печати часто публиковались его очерки, статьи, заметки и не только на литературные, но и на общекультурные, общеполитические, производственные, бытовые темы.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Великолепные путевые очерки принадлежали перу М. Шагинян, в их числе «Советское Закавказье», впечатляющими были очерки П. Павленко «Путешествие в Туркестан» и др.</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решении проблем идеологического обеспечения концепции социалистического строительства плодотворным оказалось использование и других жанров публицистики, интересных, оригинальных форм подачи материалов. В 30-е гг. расцветает талант М. Кольцова – репортера, очеркиста, фельетониста. Его прекрасные репортажи «Три дня в такси», «Семь дней в классе», фельетоны «Иван Вадимович – человек на уровне», «К вопросу о </w:t>
      </w:r>
      <w:proofErr w:type="gramStart"/>
      <w:r w:rsidRPr="00AF666E">
        <w:rPr>
          <w:rFonts w:ascii="Arial" w:eastAsia="Times New Roman" w:hAnsi="Arial" w:cs="Arial"/>
          <w:sz w:val="16"/>
          <w:szCs w:val="16"/>
          <w:lang w:eastAsia="ru-RU"/>
        </w:rPr>
        <w:t>тупоумии</w:t>
      </w:r>
      <w:proofErr w:type="gramEnd"/>
      <w:r w:rsidRPr="00AF666E">
        <w:rPr>
          <w:rFonts w:ascii="Arial" w:eastAsia="Times New Roman" w:hAnsi="Arial" w:cs="Arial"/>
          <w:sz w:val="16"/>
          <w:szCs w:val="16"/>
          <w:lang w:eastAsia="ru-RU"/>
        </w:rPr>
        <w:t>» и другие отличаются верностью жизненной правде, умением публициста осмыслить их политически, показать в малом большое, животрепещущее.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Одним из самых популярных фельетонистов в 30-е гг. был М. Зощенко. Он создал галерею сатирических персонажей, породивших понятие «</w:t>
      </w:r>
      <w:proofErr w:type="spellStart"/>
      <w:r w:rsidRPr="00AF666E">
        <w:rPr>
          <w:rFonts w:ascii="Arial" w:eastAsia="Times New Roman" w:hAnsi="Arial" w:cs="Arial"/>
          <w:sz w:val="16"/>
          <w:szCs w:val="16"/>
          <w:lang w:eastAsia="ru-RU"/>
        </w:rPr>
        <w:t>зощенковский</w:t>
      </w:r>
      <w:proofErr w:type="spellEnd"/>
      <w:r w:rsidRPr="00AF666E">
        <w:rPr>
          <w:rFonts w:ascii="Arial" w:eastAsia="Times New Roman" w:hAnsi="Arial" w:cs="Arial"/>
          <w:sz w:val="16"/>
          <w:szCs w:val="16"/>
          <w:lang w:eastAsia="ru-RU"/>
        </w:rPr>
        <w:t xml:space="preserve"> герой»: «лицо официальное», «дама в </w:t>
      </w:r>
      <w:proofErr w:type="spellStart"/>
      <w:r w:rsidRPr="00AF666E">
        <w:rPr>
          <w:rFonts w:ascii="Arial" w:eastAsia="Times New Roman" w:hAnsi="Arial" w:cs="Arial"/>
          <w:sz w:val="16"/>
          <w:szCs w:val="16"/>
          <w:lang w:eastAsia="ru-RU"/>
        </w:rPr>
        <w:t>фельдекосовых</w:t>
      </w:r>
      <w:proofErr w:type="spellEnd"/>
      <w:r w:rsidRPr="00AF666E">
        <w:rPr>
          <w:rFonts w:ascii="Arial" w:eastAsia="Times New Roman" w:hAnsi="Arial" w:cs="Arial"/>
          <w:sz w:val="16"/>
          <w:szCs w:val="16"/>
          <w:lang w:eastAsia="ru-RU"/>
        </w:rPr>
        <w:t xml:space="preserve"> чулках и шляпке», «коммунальщик» и др. Зощенко явился создателем оригинальной комической новеллы, совершенно неповторимого художественного стиля. </w:t>
      </w:r>
      <w:proofErr w:type="gramStart"/>
      <w:r w:rsidRPr="00AF666E">
        <w:rPr>
          <w:rFonts w:ascii="Arial" w:eastAsia="Times New Roman" w:hAnsi="Arial" w:cs="Arial"/>
          <w:sz w:val="16"/>
          <w:szCs w:val="16"/>
          <w:lang w:eastAsia="ru-RU"/>
        </w:rPr>
        <w:t>В таких фельетонах-новеллах, как «На живца», «Аристократка», «Баня», «Нервные люди», «Научное явление» и других автор как бы снимает различные социально-культурные пласты, добираясь до тех, где гнездятся истоки равнодушия, бескультурья, пошлости.</w:t>
      </w:r>
      <w:proofErr w:type="gramEnd"/>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lastRenderedPageBreak/>
        <w:t>Если М. Зощенко опирался на опыт беллетристических жанров, то другой видный сатирик и юморист, Александр Зорич, использовал документально-публицистические традиции, шел от газетного фельетона. Он, как и М. Кольцов, долгое время работал в «Правде». В 30-е гг. советское общество под влиянием коммунистической пропаганды было охвачено стремлением к социальным переменам. Вместе с тем своеобразные формы проявления получает зло, изощряется плутовство. Отсюда смена тематических ориентиров Зорича. Если в конце 20-х гг. его волновали уродливые явления быта, то теперь внимание сатирика привлекают факты ловкого и энергичного приспособленчества к новым условиям жизни. Разоблачению подобного рода проявлений в обществе посвящает Зорич цикл фельетонов: «Елки-палки», «Герой», «Общий знакомый» и др.</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От фельетонов М. Кольцова, М. Зощенко, А. Зорича заметно отличаются фельетоны Ильи Ильфа и Евгения Петрова. Они не схожи ни по внешней композиционной структуре, ни по характеру отбора фактов. Совместная деятельность Ильфа и Петрова началась в «Гудке» и затем продолжалась в юмористических журналах и в «Правде». Они </w:t>
      </w:r>
      <w:proofErr w:type="gramStart"/>
      <w:r w:rsidRPr="00AF666E">
        <w:rPr>
          <w:rFonts w:ascii="Arial" w:eastAsia="Times New Roman" w:hAnsi="Arial" w:cs="Arial"/>
          <w:sz w:val="16"/>
          <w:szCs w:val="16"/>
          <w:lang w:eastAsia="ru-RU"/>
        </w:rPr>
        <w:t>очень много</w:t>
      </w:r>
      <w:proofErr w:type="gramEnd"/>
      <w:r w:rsidRPr="00AF666E">
        <w:rPr>
          <w:rFonts w:ascii="Arial" w:eastAsia="Times New Roman" w:hAnsi="Arial" w:cs="Arial"/>
          <w:sz w:val="16"/>
          <w:szCs w:val="16"/>
          <w:lang w:eastAsia="ru-RU"/>
        </w:rPr>
        <w:t xml:space="preserve"> сделали для создания отечественной школы фельетона.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Фельетоны Ильфа и Петрова «Как создавался Робинзон» и «Веселящаяся единица» появились в «Правде»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30-х гг. и сразу обратили на себя внимание читателей. Они были написаны в виде острого, почти фантастического гротеска, пронизывающего не только детали и ситуации, но и целые картины. Гротеску подчинялся весь образный строй фельетонов. Эти же качества присущи и последующим фельетонам Ильфа и Петрова – «Равнодушие», «Директивный бантик», «Безмятежная тумба» и др. Шаржированные до невероятности, они в то же время были реалистичны и очень похожи в главном. Реальны и реалистичны мысли авторов, выдуманы лишь ситуации, но и они характеризуют жизнь в многомерности ее проявлений.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proofErr w:type="gramStart"/>
      <w:r w:rsidRPr="00AF666E">
        <w:rPr>
          <w:rFonts w:ascii="Arial" w:eastAsia="Times New Roman" w:hAnsi="Arial" w:cs="Arial"/>
          <w:sz w:val="16"/>
          <w:szCs w:val="16"/>
          <w:lang w:eastAsia="ru-RU"/>
        </w:rPr>
        <w:t xml:space="preserve">С очерками и рассказами, зарисовками, фельетонами и памфлетами в центральных газетах выступали М. Булгаков, Н. Погодин, В. </w:t>
      </w:r>
      <w:proofErr w:type="spellStart"/>
      <w:r w:rsidRPr="00AF666E">
        <w:rPr>
          <w:rFonts w:ascii="Arial" w:eastAsia="Times New Roman" w:hAnsi="Arial" w:cs="Arial"/>
          <w:sz w:val="16"/>
          <w:szCs w:val="16"/>
          <w:lang w:eastAsia="ru-RU"/>
        </w:rPr>
        <w:t>Ильенков</w:t>
      </w:r>
      <w:proofErr w:type="spellEnd"/>
      <w:r w:rsidRPr="00AF666E">
        <w:rPr>
          <w:rFonts w:ascii="Arial" w:eastAsia="Times New Roman" w:hAnsi="Arial" w:cs="Arial"/>
          <w:sz w:val="16"/>
          <w:szCs w:val="16"/>
          <w:lang w:eastAsia="ru-RU"/>
        </w:rPr>
        <w:t xml:space="preserve">, В. Катаев, О. Мандельштам, В. Маяковский, А. Платанов, К. </w:t>
      </w:r>
      <w:proofErr w:type="spellStart"/>
      <w:r w:rsidRPr="00AF666E">
        <w:rPr>
          <w:rFonts w:ascii="Arial" w:eastAsia="Times New Roman" w:hAnsi="Arial" w:cs="Arial"/>
          <w:sz w:val="16"/>
          <w:szCs w:val="16"/>
          <w:lang w:eastAsia="ru-RU"/>
        </w:rPr>
        <w:t>Радек</w:t>
      </w:r>
      <w:proofErr w:type="spellEnd"/>
      <w:r w:rsidRPr="00AF666E">
        <w:rPr>
          <w:rFonts w:ascii="Arial" w:eastAsia="Times New Roman" w:hAnsi="Arial" w:cs="Arial"/>
          <w:sz w:val="16"/>
          <w:szCs w:val="16"/>
          <w:lang w:eastAsia="ru-RU"/>
        </w:rPr>
        <w:t xml:space="preserve"> и др. Среди авторов отдельных очерков, зарисовок, статей, публиковавшихся в те годы в «Правде», «Известиях», «Комсомольской правде», были и такие писатели, как Н. Островский, К. Федин, А. Караваева, А. Корнейчук, Н. Вирта</w:t>
      </w:r>
      <w:proofErr w:type="gramEnd"/>
      <w:r w:rsidRPr="00AF666E">
        <w:rPr>
          <w:rFonts w:ascii="Arial" w:eastAsia="Times New Roman" w:hAnsi="Arial" w:cs="Arial"/>
          <w:sz w:val="16"/>
          <w:szCs w:val="16"/>
          <w:lang w:eastAsia="ru-RU"/>
        </w:rPr>
        <w:t xml:space="preserve">, М. </w:t>
      </w:r>
      <w:proofErr w:type="spellStart"/>
      <w:r w:rsidRPr="00AF666E">
        <w:rPr>
          <w:rFonts w:ascii="Arial" w:eastAsia="Times New Roman" w:hAnsi="Arial" w:cs="Arial"/>
          <w:sz w:val="16"/>
          <w:szCs w:val="16"/>
          <w:lang w:eastAsia="ru-RU"/>
        </w:rPr>
        <w:t>Ауэзов</w:t>
      </w:r>
      <w:proofErr w:type="spellEnd"/>
      <w:r w:rsidRPr="00AF666E">
        <w:rPr>
          <w:rFonts w:ascii="Arial" w:eastAsia="Times New Roman" w:hAnsi="Arial" w:cs="Arial"/>
          <w:sz w:val="16"/>
          <w:szCs w:val="16"/>
          <w:lang w:eastAsia="ru-RU"/>
        </w:rPr>
        <w:t>, Вс. Иванов и др.</w:t>
      </w:r>
      <w:hyperlink r:id="rId5" w:anchor="_ftn26" w:history="1">
        <w:r w:rsidRPr="00AF666E">
          <w:rPr>
            <w:rFonts w:ascii="Arial" w:eastAsia="Times New Roman" w:hAnsi="Arial" w:cs="Arial"/>
            <w:color w:val="0000FF"/>
            <w:sz w:val="16"/>
            <w:szCs w:val="16"/>
            <w:u w:val="single"/>
            <w:lang w:eastAsia="ru-RU"/>
          </w:rPr>
          <w:t>*</w:t>
        </w:r>
      </w:hyperlink>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Советская страна, населяющие ее народы жили своими проблемами. Но русское зарубежье и ее печать внимательно следили за событиями, происходившими на их далекой Родине. Огромные расстояния, различия в идейно-политических позициях не могли разорвать единый литературно-публицистический процесс. Большая сеть зарубежной русской периодики регулярно освещала события, происходившие в Советской России. </w:t>
      </w:r>
      <w:proofErr w:type="gramStart"/>
      <w:r w:rsidRPr="00AF666E">
        <w:rPr>
          <w:rFonts w:ascii="Arial" w:eastAsia="Times New Roman" w:hAnsi="Arial" w:cs="Arial"/>
          <w:sz w:val="16"/>
          <w:szCs w:val="16"/>
          <w:lang w:eastAsia="ru-RU"/>
        </w:rPr>
        <w:t xml:space="preserve">В Берлине выходили «Голос России», «Время», «Руль»; в Праге – «Воля России», «Казачий набат»; в Париже – «Бодрость», «Россия», «Возрождение» и др. Заметным влиянием в эмигрантской среде пользовалась газета «Руль», издаваемая И. Гессеном, А. </w:t>
      </w:r>
      <w:proofErr w:type="spellStart"/>
      <w:r w:rsidRPr="00AF666E">
        <w:rPr>
          <w:rFonts w:ascii="Arial" w:eastAsia="Times New Roman" w:hAnsi="Arial" w:cs="Arial"/>
          <w:sz w:val="16"/>
          <w:szCs w:val="16"/>
          <w:lang w:eastAsia="ru-RU"/>
        </w:rPr>
        <w:t>Каминкой</w:t>
      </w:r>
      <w:proofErr w:type="spellEnd"/>
      <w:r w:rsidRPr="00AF666E">
        <w:rPr>
          <w:rFonts w:ascii="Arial" w:eastAsia="Times New Roman" w:hAnsi="Arial" w:cs="Arial"/>
          <w:sz w:val="16"/>
          <w:szCs w:val="16"/>
          <w:lang w:eastAsia="ru-RU"/>
        </w:rPr>
        <w:t>, В. Набоковым.</w:t>
      </w:r>
      <w:proofErr w:type="gramEnd"/>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color w:val="000000"/>
          <w:sz w:val="16"/>
          <w:szCs w:val="16"/>
          <w:lang w:eastAsia="ru-RU"/>
        </w:rPr>
        <w:t xml:space="preserve">        </w:t>
      </w:r>
    </w:p>
    <w:p w:rsidR="00DA1F05" w:rsidRDefault="00DA1F05" w:rsidP="00DA1F05">
      <w:pPr>
        <w:pStyle w:val="a5"/>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AF666E" w:rsidRPr="00AF666E" w:rsidRDefault="00AF666E" w:rsidP="00DA1F05">
      <w:pPr>
        <w:pStyle w:val="a5"/>
        <w:spacing w:after="0" w:line="240" w:lineRule="auto"/>
        <w:ind w:left="-567" w:right="283"/>
        <w:jc w:val="both"/>
        <w:rPr>
          <w:rFonts w:ascii="Arial" w:eastAsia="Times New Roman" w:hAnsi="Arial" w:cs="Arial"/>
          <w:sz w:val="16"/>
          <w:szCs w:val="16"/>
          <w:lang w:eastAsia="ru-RU"/>
        </w:rPr>
      </w:pPr>
    </w:p>
    <w:p w:rsidR="00DA1F05" w:rsidRPr="00AF666E" w:rsidRDefault="00DA1F05" w:rsidP="00DA1F05">
      <w:pPr>
        <w:spacing w:after="0" w:line="240" w:lineRule="auto"/>
        <w:ind w:left="-426" w:right="283"/>
        <w:rPr>
          <w:rFonts w:ascii="Arial" w:hAnsi="Arial" w:cs="Arial"/>
          <w:b/>
          <w:sz w:val="16"/>
          <w:szCs w:val="16"/>
        </w:rPr>
      </w:pPr>
      <w:r w:rsidRPr="00AF666E">
        <w:rPr>
          <w:rFonts w:ascii="Arial" w:hAnsi="Arial" w:cs="Arial"/>
          <w:b/>
          <w:sz w:val="16"/>
          <w:szCs w:val="16"/>
        </w:rPr>
        <w:lastRenderedPageBreak/>
        <w:t>Билет № 16</w:t>
      </w:r>
    </w:p>
    <w:p w:rsidR="00DA1F05" w:rsidRPr="00AF666E" w:rsidRDefault="00DA1F05" w:rsidP="00DA1F05">
      <w:pPr>
        <w:pStyle w:val="a5"/>
        <w:numPr>
          <w:ilvl w:val="0"/>
          <w:numId w:val="17"/>
        </w:numPr>
        <w:spacing w:after="0" w:line="240" w:lineRule="auto"/>
        <w:ind w:left="-426" w:right="283"/>
        <w:rPr>
          <w:rFonts w:ascii="Arial" w:hAnsi="Arial" w:cs="Arial"/>
          <w:b/>
          <w:sz w:val="16"/>
          <w:szCs w:val="16"/>
        </w:rPr>
      </w:pPr>
      <w:r w:rsidRPr="00AF666E">
        <w:rPr>
          <w:rFonts w:ascii="Arial" w:hAnsi="Arial" w:cs="Arial"/>
          <w:b/>
          <w:sz w:val="16"/>
          <w:szCs w:val="16"/>
        </w:rPr>
        <w:t>Создание информационного агентства «Новости» и его место в журналистике.</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1961 г. в системе средств массовой информации СССР, кроме ТАСС, начало функционировать Агентство печати «Новости» (АПН), учредителями которого явились Союз журналистов СССР, Союз советских писателей, Союз советских обще</w:t>
      </w:r>
      <w:proofErr w:type="gramStart"/>
      <w:r w:rsidRPr="00AF666E">
        <w:rPr>
          <w:rFonts w:ascii="Arial" w:eastAsia="Times New Roman" w:hAnsi="Arial" w:cs="Arial"/>
          <w:sz w:val="16"/>
          <w:szCs w:val="16"/>
          <w:lang w:eastAsia="ru-RU"/>
        </w:rPr>
        <w:t>ств др</w:t>
      </w:r>
      <w:proofErr w:type="gramEnd"/>
      <w:r w:rsidRPr="00AF666E">
        <w:rPr>
          <w:rFonts w:ascii="Arial" w:eastAsia="Times New Roman" w:hAnsi="Arial" w:cs="Arial"/>
          <w:sz w:val="16"/>
          <w:szCs w:val="16"/>
          <w:lang w:eastAsia="ru-RU"/>
        </w:rPr>
        <w:t xml:space="preserve">ужбы и культурной связи с зарубежными странами (ССОД) и Всесоюзное общество по распространению политических и научных знаний. </w:t>
      </w:r>
      <w:proofErr w:type="gramStart"/>
      <w:r w:rsidRPr="00AF666E">
        <w:rPr>
          <w:rFonts w:ascii="Arial" w:eastAsia="Times New Roman" w:hAnsi="Arial" w:cs="Arial"/>
          <w:sz w:val="16"/>
          <w:szCs w:val="16"/>
          <w:lang w:eastAsia="ru-RU"/>
        </w:rPr>
        <w:t xml:space="preserve">АПН имел представительства более чем в ста странах мира, издавал за рубежом журналы, газеты, </w:t>
      </w:r>
      <w:proofErr w:type="spellStart"/>
      <w:r w:rsidRPr="00AF666E">
        <w:rPr>
          <w:rFonts w:ascii="Arial" w:eastAsia="Times New Roman" w:hAnsi="Arial" w:cs="Arial"/>
          <w:sz w:val="16"/>
          <w:szCs w:val="16"/>
          <w:lang w:eastAsia="ru-RU"/>
        </w:rPr>
        <w:t>пресс-бюллетени</w:t>
      </w:r>
      <w:proofErr w:type="spellEnd"/>
      <w:r w:rsidRPr="00AF666E">
        <w:rPr>
          <w:rFonts w:ascii="Arial" w:eastAsia="Times New Roman" w:hAnsi="Arial" w:cs="Arial"/>
          <w:sz w:val="16"/>
          <w:szCs w:val="16"/>
          <w:lang w:eastAsia="ru-RU"/>
        </w:rPr>
        <w:t xml:space="preserve"> на 45 языках тиражом около 2 млн. экз. В 130 странах тиражом около 1 млн. экз. выходила на английском, французском, немецком, испанском и арабском языках газета «Московские новости» и на семи языках полумиллионным тиражом ежемесячный иллюстрированный дайджест «Спутник».</w:t>
      </w:r>
      <w:proofErr w:type="gramEnd"/>
      <w:r w:rsidRPr="00AF666E">
        <w:rPr>
          <w:rFonts w:ascii="Arial" w:eastAsia="Times New Roman" w:hAnsi="Arial" w:cs="Arial"/>
          <w:sz w:val="16"/>
          <w:szCs w:val="16"/>
          <w:lang w:eastAsia="ru-RU"/>
        </w:rPr>
        <w:t xml:space="preserve"> Ежегодно на русском и на иностранных языках выпускались миллионы экземпляров книг и брошюр, а также вестники АПН «По Советскому Союзу», «Советская панорама», «Новости науки и техники», «Международная информация» для зарубежной и советской печати. Общий годовой тираж этих изданий составлял 2,5 млн. экз. Одной из важнейших сторон деятельности АПН стал выпуск телевизионных фильмов, созданных на документальной основе внутрисоюзной и международной жизни.</w:t>
      </w:r>
    </w:p>
    <w:p w:rsidR="00DA1F05" w:rsidRPr="00AF666E" w:rsidRDefault="00DA1F05" w:rsidP="00DA1F05">
      <w:pPr>
        <w:pStyle w:val="a5"/>
        <w:spacing w:after="0" w:line="240" w:lineRule="auto"/>
        <w:ind w:left="-426" w:right="283"/>
        <w:rPr>
          <w:rFonts w:ascii="Arial" w:hAnsi="Arial" w:cs="Arial"/>
          <w:b/>
          <w:sz w:val="16"/>
          <w:szCs w:val="16"/>
        </w:rPr>
      </w:pPr>
    </w:p>
    <w:p w:rsidR="00DA1F05" w:rsidRPr="00AF666E" w:rsidRDefault="00DA1F05" w:rsidP="00DA1F05">
      <w:pPr>
        <w:pStyle w:val="a5"/>
        <w:numPr>
          <w:ilvl w:val="0"/>
          <w:numId w:val="17"/>
        </w:numPr>
        <w:spacing w:after="0" w:line="240" w:lineRule="auto"/>
        <w:ind w:left="-426" w:right="283"/>
        <w:rPr>
          <w:rFonts w:ascii="Arial" w:hAnsi="Arial" w:cs="Arial"/>
          <w:b/>
          <w:sz w:val="16"/>
          <w:szCs w:val="16"/>
        </w:rPr>
      </w:pPr>
      <w:r w:rsidRPr="00AF666E">
        <w:rPr>
          <w:rFonts w:ascii="Arial" w:hAnsi="Arial" w:cs="Arial"/>
          <w:b/>
          <w:sz w:val="16"/>
          <w:szCs w:val="16"/>
        </w:rPr>
        <w:t>Журналистика в период рынка.</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Переход к рыночным отношениям в стране стал реальностью. Параллельно с </w:t>
      </w:r>
      <w:proofErr w:type="spellStart"/>
      <w:r w:rsidRPr="00AF666E">
        <w:rPr>
          <w:rFonts w:ascii="Arial" w:eastAsia="Times New Roman" w:hAnsi="Arial" w:cs="Arial"/>
          <w:sz w:val="16"/>
          <w:szCs w:val="16"/>
          <w:lang w:eastAsia="ru-RU"/>
        </w:rPr>
        <w:t>многоукладностью</w:t>
      </w:r>
      <w:proofErr w:type="spellEnd"/>
      <w:r w:rsidRPr="00AF666E">
        <w:rPr>
          <w:rFonts w:ascii="Arial" w:eastAsia="Times New Roman" w:hAnsi="Arial" w:cs="Arial"/>
          <w:sz w:val="16"/>
          <w:szCs w:val="16"/>
          <w:lang w:eastAsia="ru-RU"/>
        </w:rPr>
        <w:t xml:space="preserve"> в экономике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90-х гг. шел процесс утверждения многообразных форм собственности в средствах массовой информации. Периодические издания, издательства, информационные агентства, электронные средства массовой информации являлись уже не только государственной и государственно-кооперативной собственностью. Ими владели акционерные общества, частные лица. Так,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90-х гг. только в Москве функционировало 23 частных радиостанции, в том числе 3 религиозных. Среднесуточный объем частных радиостанций составлял от 9 до 24 часов в сутки.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Появились и такие средства информации, которые сдавались в аренду, принадлежали общественным организациям или смешанным компаниям с участием иностранного капитала. Одним словом, финансовые затруднения заставляли журналистские коллективы интенсивно искать возможности для преодоления кризиса, в котором оказалась пресса. Основными среди них стали реклама, совместные предприятия, спонсорство и др.</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роли учредителей и собственников разных информационных структур теперь часто выступают политические силы.</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Заметные усилия на информационном рынке прессы предпринимают финансовый капитал и финансово-промышленные группы. </w:t>
      </w:r>
      <w:proofErr w:type="gramStart"/>
      <w:r w:rsidRPr="00AF666E">
        <w:rPr>
          <w:rFonts w:ascii="Arial" w:eastAsia="Times New Roman" w:hAnsi="Arial" w:cs="Arial"/>
          <w:sz w:val="16"/>
          <w:szCs w:val="16"/>
          <w:lang w:eastAsia="ru-RU"/>
        </w:rPr>
        <w:t>В середине 90-х гг. в России появились финансово-промышленные группы и концерны «Мост», «</w:t>
      </w:r>
      <w:proofErr w:type="spellStart"/>
      <w:r w:rsidRPr="00AF666E">
        <w:rPr>
          <w:rFonts w:ascii="Arial" w:eastAsia="Times New Roman" w:hAnsi="Arial" w:cs="Arial"/>
          <w:sz w:val="16"/>
          <w:szCs w:val="16"/>
          <w:lang w:eastAsia="ru-RU"/>
        </w:rPr>
        <w:t>Олби</w:t>
      </w:r>
      <w:proofErr w:type="spellEnd"/>
      <w:r w:rsidRPr="00AF666E">
        <w:rPr>
          <w:rFonts w:ascii="Arial" w:eastAsia="Times New Roman" w:hAnsi="Arial" w:cs="Arial"/>
          <w:sz w:val="16"/>
          <w:szCs w:val="16"/>
          <w:lang w:eastAsia="ru-RU"/>
        </w:rPr>
        <w:t>», «</w:t>
      </w:r>
      <w:proofErr w:type="spellStart"/>
      <w:r w:rsidRPr="00AF666E">
        <w:rPr>
          <w:rFonts w:ascii="Arial" w:eastAsia="Times New Roman" w:hAnsi="Arial" w:cs="Arial"/>
          <w:sz w:val="16"/>
          <w:szCs w:val="16"/>
          <w:lang w:eastAsia="ru-RU"/>
        </w:rPr>
        <w:t>Логоваз</w:t>
      </w:r>
      <w:proofErr w:type="spellEnd"/>
      <w:r w:rsidRPr="00AF666E">
        <w:rPr>
          <w:rFonts w:ascii="Arial" w:eastAsia="Times New Roman" w:hAnsi="Arial" w:cs="Arial"/>
          <w:sz w:val="16"/>
          <w:szCs w:val="16"/>
          <w:lang w:eastAsia="ru-RU"/>
        </w:rPr>
        <w:t xml:space="preserve">», возглавляемые соответственно В. Гусинским, О. Бойко, Б. Березовским, вкладывавшими значительные средства в создание новых печатных и электронных средств массовой информации – газету «Сегодня», телевизионные каналы НТВ, ОРТ, модернизацию журнала «Огонек» и др. </w:t>
      </w:r>
      <w:proofErr w:type="gramEnd"/>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середине 90-х гг. журналистика, как сфера бизнеса, испытала на себе все проявления новых экономических взаимоотношений, столкнулась с проблемами приватизации, акционирования. Доминирующее место в рыночных взаимоотношениях между прессой и деловым миром заняла реклама, настойчиво заявившая о себе как фактор новой общественно-политической и экономической ситуации. Реклама стала самостоятельной отраслью во всех звеньях системы средств массовой информации.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Рекламе газеты и журналы отводят подборки и полосы. Газета «Деловые люди», например, дает до 20 полос рекламы по цене 1</w:t>
      </w:r>
      <w:r w:rsidRPr="00AF666E">
        <w:rPr>
          <w:rFonts w:ascii="Arial" w:eastAsia="Times New Roman" w:hAnsi="Arial" w:cs="Arial"/>
          <w:spacing w:val="40"/>
          <w:sz w:val="16"/>
          <w:szCs w:val="16"/>
          <w:lang w:eastAsia="ru-RU"/>
        </w:rPr>
        <w:t>2</w:t>
      </w:r>
      <w:r w:rsidRPr="00AF666E">
        <w:rPr>
          <w:rFonts w:ascii="Arial" w:eastAsia="Times New Roman" w:hAnsi="Arial" w:cs="Arial"/>
          <w:sz w:val="16"/>
          <w:szCs w:val="16"/>
          <w:lang w:eastAsia="ru-RU"/>
        </w:rPr>
        <w:t>500 дол. США за полосу. Стоимость рекламы в журнале «Мост» – 15 тыс. дол. США за полосу.</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Реклама стала не только источником дохода. Все больше усиливается ее роль в экономической, социальной и культурной жизни общества, вселяя в сознание читателей, телезрителей и радиослушателей экономические и духовные замыслы рекламодателей. Таким образом, реклама, став сферой бизнеса и социальной информации, превратилась в предмет конкуренции и острой борьбы, как со стороны тех, кто ее дает, так и со стороны тех, кто ее распространяет.</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Появились специальные рекламные издания, получающие огромные прибыли за публикацию различного рода объявлений. Значительные доходы позволяют им бесплатно распространять еженедельники миллионными тиражами. Так, московский бесплатный рекламный еженедельник «Экстра M – Юг» выходит двумя выпусками общим тиражом 2 млн. 600 тыс. экз. «Бизнес реклама» распространяется в Москве тиражом в 150 тыс. экз. и в 73 городах России по 50 тыс. экз. в каждом.</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По объему и тиражу рекламные издания превосходят все другие. Они существуют целиком на средства рекламодателей и спонсоров и представляют собой многочисленные разновидности одного и того же типа издания. Многие из них доставляются жителям городов и районов бесплатно. </w:t>
      </w:r>
      <w:proofErr w:type="gramStart"/>
      <w:r w:rsidRPr="00AF666E">
        <w:rPr>
          <w:rFonts w:ascii="Arial" w:eastAsia="Times New Roman" w:hAnsi="Arial" w:cs="Arial"/>
          <w:sz w:val="16"/>
          <w:szCs w:val="16"/>
          <w:lang w:eastAsia="ru-RU"/>
        </w:rPr>
        <w:t>В Ростове-на-Дону – это «Ва-банк», «СКВ», в Красноярске – «Город и горожане», в Нижнем Новгороде – «Бизнес», в Махачкале – «ТВН» и др. К категории рекламных изданий можно отнести и газеты, выпускаемые банками, фирмами, концернами, акционерными обществами, торгово-коммерческими корпорациями.</w:t>
      </w:r>
      <w:proofErr w:type="gramEnd"/>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Реклама стала неотъемлемой частью телевизионных и радиопрограмм, телевизионного художественного вещания, без нее не обходится показ фильмов, концертных программ.</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соответствие с Законом «О средствах массовой информации» реклама на телевидении не должна превышать 25% от объема вещания. С конца 80-х гг. одним из лидеров по привлечению рекламодателей была телерадиокомпания «Останкино» и работавшие с ней рекламные агентства, дававшие более 50% всех расходов на телевизионную рекламу. </w:t>
      </w:r>
      <w:proofErr w:type="gramStart"/>
      <w:r w:rsidRPr="00AF666E">
        <w:rPr>
          <w:rFonts w:ascii="Arial" w:eastAsia="Times New Roman" w:hAnsi="Arial" w:cs="Arial"/>
          <w:sz w:val="16"/>
          <w:szCs w:val="16"/>
          <w:lang w:eastAsia="ru-RU"/>
        </w:rPr>
        <w:t>В начале</w:t>
      </w:r>
      <w:proofErr w:type="gramEnd"/>
      <w:r w:rsidRPr="00AF666E">
        <w:rPr>
          <w:rFonts w:ascii="Arial" w:eastAsia="Times New Roman" w:hAnsi="Arial" w:cs="Arial"/>
          <w:sz w:val="16"/>
          <w:szCs w:val="16"/>
          <w:lang w:eastAsia="ru-RU"/>
        </w:rPr>
        <w:t xml:space="preserve"> 90-х гг. «Останкино» на 80% существовало не на средства государства, а благодаря программам и деньгам независимых компаний, которые жили за счет коммерческой деятельности и спонсорских инъекций.</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Максимальная стоимость одной минуты рекламы на канале «Останкино» составляла в марте 1995 г. 12 тыс. дол. США. Реальная же стоимость ее в концертной программе могла составить </w:t>
      </w:r>
      <w:proofErr w:type="gramStart"/>
      <w:r w:rsidRPr="00AF666E">
        <w:rPr>
          <w:rFonts w:ascii="Arial" w:eastAsia="Times New Roman" w:hAnsi="Arial" w:cs="Arial"/>
          <w:sz w:val="16"/>
          <w:szCs w:val="16"/>
          <w:lang w:eastAsia="ru-RU"/>
        </w:rPr>
        <w:t>значительно большую</w:t>
      </w:r>
      <w:proofErr w:type="gramEnd"/>
      <w:r w:rsidRPr="00AF666E">
        <w:rPr>
          <w:rFonts w:ascii="Arial" w:eastAsia="Times New Roman" w:hAnsi="Arial" w:cs="Arial"/>
          <w:sz w:val="16"/>
          <w:szCs w:val="16"/>
          <w:lang w:eastAsia="ru-RU"/>
        </w:rPr>
        <w:t xml:space="preserve"> сумму, например, до 30 тыс. долл. в программе «Поле чудес». Более половины прибыли от рекламы телевидение получает от иностранных рекламодателей.</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Конкурентная борьба за рекламу в печати, на радио и телевидении, к сожалению, все еще мало влияет на ее качество. В тематике рекламы часто присутствует немало недозволенного, плохой оформительский вкус, назойливость текста, «топорность» аудиовизуальной картинки и т.д. Поэтому многое в рекламе вызывает у тех, на кого она рассчитана, недоумение, раздражение, гневную реакцию. Не случайно столько возмущения у читателей газет, телезрителей и радиослушателей вызвала обильная реклама, на все лады расхваливавшая различные коммерческие банки, которые очень скоро заявили о своей финансовой несостоятельности. Десятки миллионов людей оказались обманутыми и лишенными своих денежных вкладов. Средства массовой информации в погоне за прибылью не считали обязательным для себя выполнять главное требование Международного кодекса рекламной практики: «Любое рекламное послание обязано быть юридически безупречным, благопристойным, честным и правдивым».</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На товарном рынке Российской Федерации функционируют сегодня десятки представительств, банков, фирм, часть из которых связана с крупным западным капиталом. Реклама все больше становится частью деловых отношений. От ее уровня и качества во многом зависят отношения между теми, кто работает в рыночной сфере. Во многом этому способствовало бы принятие правовых документов, регулирующих рекламную деятельность в Российской Федерации.</w:t>
      </w:r>
    </w:p>
    <w:p w:rsidR="00DA1F05" w:rsidRPr="00AF666E" w:rsidRDefault="00DA1F05" w:rsidP="00DA1F05">
      <w:pPr>
        <w:pStyle w:val="a5"/>
        <w:spacing w:after="0" w:line="240" w:lineRule="auto"/>
        <w:ind w:left="-426" w:right="283"/>
        <w:rPr>
          <w:rFonts w:ascii="Arial" w:hAnsi="Arial" w:cs="Arial"/>
          <w:b/>
          <w:sz w:val="16"/>
          <w:szCs w:val="16"/>
        </w:rPr>
      </w:pP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p>
    <w:p w:rsidR="00DA1F05" w:rsidRPr="00AF666E" w:rsidRDefault="00DA1F05" w:rsidP="00DA1F05">
      <w:pPr>
        <w:pStyle w:val="a5"/>
        <w:spacing w:after="0" w:line="240" w:lineRule="auto"/>
        <w:ind w:left="-567" w:right="283"/>
        <w:rPr>
          <w:rFonts w:ascii="Arial" w:hAnsi="Arial" w:cs="Arial"/>
          <w:b/>
          <w:sz w:val="16"/>
          <w:szCs w:val="16"/>
        </w:rPr>
      </w:pPr>
      <w:r w:rsidRPr="00AF666E">
        <w:rPr>
          <w:rFonts w:ascii="Arial" w:hAnsi="Arial" w:cs="Arial"/>
          <w:b/>
          <w:sz w:val="16"/>
          <w:szCs w:val="16"/>
        </w:rPr>
        <w:lastRenderedPageBreak/>
        <w:t>Билет № 17</w:t>
      </w:r>
    </w:p>
    <w:p w:rsidR="00DA1F05" w:rsidRPr="00AF666E" w:rsidRDefault="00DA1F05" w:rsidP="00DA1F05">
      <w:pPr>
        <w:pStyle w:val="a5"/>
        <w:numPr>
          <w:ilvl w:val="0"/>
          <w:numId w:val="18"/>
        </w:numPr>
        <w:spacing w:after="0" w:line="240" w:lineRule="auto"/>
        <w:ind w:left="-567" w:right="283"/>
        <w:rPr>
          <w:rFonts w:ascii="Arial" w:hAnsi="Arial" w:cs="Arial"/>
          <w:b/>
          <w:sz w:val="16"/>
          <w:szCs w:val="16"/>
        </w:rPr>
      </w:pPr>
      <w:r w:rsidRPr="00AF666E">
        <w:rPr>
          <w:rFonts w:ascii="Arial" w:hAnsi="Arial" w:cs="Arial"/>
          <w:b/>
          <w:sz w:val="16"/>
          <w:szCs w:val="16"/>
        </w:rPr>
        <w:t>Российское телевидение. История создания. Характер деятельности.</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Провозглашение суверенитета России привело к созданию Российской телерадиокомпании. С большими трудностями вступало в строй Российское телевидение. Монопольное право Всесоюзной телерадиокомпании на технические средства позволяло ей всячески препятствовать нормальной работе Российского телевидения, которому был предоставлен второй канал. С 16 мая 1991 года стала регулярно выходить в эфир информационная программа РТР «Вести»: сначала 1 раз в день, а затем – 3 раза, 4 раза. В 1996 г. «Вести» выходили в эфир 6 раз в день.</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систему телевидения и радиовещания Российской Федерации вошли: </w:t>
      </w:r>
      <w:proofErr w:type="gramStart"/>
      <w:r w:rsidRPr="00AF666E">
        <w:rPr>
          <w:rFonts w:ascii="Arial" w:eastAsia="Times New Roman" w:hAnsi="Arial" w:cs="Arial"/>
          <w:sz w:val="16"/>
          <w:szCs w:val="16"/>
          <w:lang w:eastAsia="ru-RU"/>
        </w:rPr>
        <w:t>Российская государственная телерадиокомпания «Останкино» – I программа «Останкино», Всероссийская государственная телерадиовещательная компания – II программа, «Московская программа» – III канал, Образовательная программа «Российские университеты» – IV канал, «Канал независимого телевидения» – НТВ (IV канал), «ТВ-6 – Москва» – VI канал.</w:t>
      </w:r>
      <w:proofErr w:type="gramEnd"/>
      <w:r w:rsidRPr="00AF666E">
        <w:rPr>
          <w:rFonts w:ascii="Arial" w:eastAsia="Times New Roman" w:hAnsi="Arial" w:cs="Arial"/>
          <w:sz w:val="16"/>
          <w:szCs w:val="16"/>
          <w:lang w:eastAsia="ru-RU"/>
        </w:rPr>
        <w:t xml:space="preserve"> Важное место в системе Российского телевидения занимала программа «Петербург – 5 канал».</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систему телевидения и радиовещания входили телерадиоорганизации в национальных образованиях на территории Рос</w:t>
      </w:r>
      <w:r w:rsidRPr="00AF666E">
        <w:rPr>
          <w:rFonts w:ascii="Arial" w:eastAsia="Times New Roman" w:hAnsi="Arial" w:cs="Arial"/>
          <w:sz w:val="16"/>
          <w:szCs w:val="16"/>
          <w:lang w:eastAsia="ru-RU"/>
        </w:rPr>
        <w:softHyphen/>
        <w:t>сийской Федерации, краевые и областные телерадиоорганизации: городское радиовещание, районное радиовещание, низовое радиовещание.</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90-е гг. в системе телерадиовещания Российской Федерации возникли также не государственные (альтернативные) организации. Право на ведение телерадиовещания получили более 1200 независимых организаций. </w:t>
      </w:r>
      <w:proofErr w:type="gramStart"/>
      <w:r w:rsidRPr="00AF666E">
        <w:rPr>
          <w:rFonts w:ascii="Arial" w:eastAsia="Times New Roman" w:hAnsi="Arial" w:cs="Arial"/>
          <w:sz w:val="16"/>
          <w:szCs w:val="16"/>
          <w:lang w:eastAsia="ru-RU"/>
        </w:rPr>
        <w:t>В их числе были предприятие «</w:t>
      </w:r>
      <w:proofErr w:type="spellStart"/>
      <w:r w:rsidRPr="00AF666E">
        <w:rPr>
          <w:rFonts w:ascii="Arial" w:eastAsia="Times New Roman" w:hAnsi="Arial" w:cs="Arial"/>
          <w:sz w:val="16"/>
          <w:szCs w:val="16"/>
          <w:lang w:eastAsia="ru-RU"/>
        </w:rPr>
        <w:t>Телевидеоканал</w:t>
      </w:r>
      <w:proofErr w:type="spellEnd"/>
      <w:r w:rsidRPr="00AF666E">
        <w:rPr>
          <w:rFonts w:ascii="Arial" w:eastAsia="Times New Roman" w:hAnsi="Arial" w:cs="Arial"/>
          <w:sz w:val="16"/>
          <w:szCs w:val="16"/>
          <w:lang w:eastAsia="ru-RU"/>
        </w:rPr>
        <w:t>» г. Балаково, Саратовской области; товарищество «Возрождение» г. Щекино, Тульской области; радиопрограмма «Европа плюс» в Москве и др.</w:t>
      </w:r>
      <w:proofErr w:type="gramEnd"/>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Первой негосударственной телевизионной структурой в Москве, самой крупной в начале 90-х гг. был «Телеканал 2х2», первая программа которого вышла в эфир в конце августа 1990 г. Созданная в целях расширения видов коммерческой деятельности телевизионного вещания, «Телеканал 2х2» занял важное место в обеспечении москвичей информационной, музыкальной, развлекательной программами.</w:t>
      </w:r>
      <w:proofErr w:type="gramEnd"/>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Среди программ, прочно утвердившихся на Российском телевидении к середине 90-х гг., основными стали информационные, содержавшие оперативные известия о текущих событиях, развлекательные и прямо касавшиеся моральных проблем. </w:t>
      </w:r>
      <w:proofErr w:type="gramStart"/>
      <w:r w:rsidRPr="00AF666E">
        <w:rPr>
          <w:rFonts w:ascii="Arial" w:eastAsia="Times New Roman" w:hAnsi="Arial" w:cs="Arial"/>
          <w:sz w:val="16"/>
          <w:szCs w:val="16"/>
          <w:lang w:eastAsia="ru-RU"/>
        </w:rPr>
        <w:t>По данным социологической службы Останкино от 4 до 23% телезрителей регулярно (особенно в вечернее время) смотрели «Новости» Останкино, «Вести» Российского телевидения, «Новости 2x2», «Сегодня» (НТВ), «</w:t>
      </w:r>
      <w:proofErr w:type="spellStart"/>
      <w:r w:rsidRPr="00AF666E">
        <w:rPr>
          <w:rFonts w:ascii="Arial" w:eastAsia="Times New Roman" w:hAnsi="Arial" w:cs="Arial"/>
          <w:sz w:val="16"/>
          <w:szCs w:val="16"/>
          <w:lang w:eastAsia="ru-RU"/>
        </w:rPr>
        <w:t>Информ-ТV</w:t>
      </w:r>
      <w:proofErr w:type="spellEnd"/>
      <w:r w:rsidRPr="00AF666E">
        <w:rPr>
          <w:rFonts w:ascii="Arial" w:eastAsia="Times New Roman" w:hAnsi="Arial" w:cs="Arial"/>
          <w:sz w:val="16"/>
          <w:szCs w:val="16"/>
          <w:lang w:eastAsia="ru-RU"/>
        </w:rPr>
        <w:t>» (5 канал), а также программы «Момент истины», «Подробности», «Час пик», «Тема», «Человек и закон».</w:t>
      </w:r>
      <w:proofErr w:type="gramEnd"/>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то же время учет зрительских интересов в условиях рынка сделал неизбежным новые подходы в дифференциации телеканалов. Кроме информационных программ по тематическому признаку строились музыкальные, кино, спортивные и другие программы; по адресному – программы для детей, молодежи, женщин и для другой аудитории. Кроме того, профилирование телеканалов шло по национальному, территориальному, временному признакам.</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spellStart"/>
      <w:r w:rsidRPr="00AF666E">
        <w:rPr>
          <w:rFonts w:ascii="Arial" w:eastAsia="Times New Roman" w:hAnsi="Arial" w:cs="Arial"/>
          <w:sz w:val="16"/>
          <w:szCs w:val="16"/>
          <w:lang w:eastAsia="ru-RU"/>
        </w:rPr>
        <w:t>Многопрограммность</w:t>
      </w:r>
      <w:proofErr w:type="spellEnd"/>
      <w:r w:rsidRPr="00AF666E">
        <w:rPr>
          <w:rFonts w:ascii="Arial" w:eastAsia="Times New Roman" w:hAnsi="Arial" w:cs="Arial"/>
          <w:sz w:val="16"/>
          <w:szCs w:val="16"/>
          <w:lang w:eastAsia="ru-RU"/>
        </w:rPr>
        <w:t xml:space="preserve"> телевидения нашла свое проявление и в учредителе канала, и в источнике его финансирования (государственный, платный, общественный, коммерческий, арендный и др.). И хотя в любом виде программ интерес к </w:t>
      </w:r>
      <w:proofErr w:type="spellStart"/>
      <w:r w:rsidRPr="00AF666E">
        <w:rPr>
          <w:rFonts w:ascii="Arial" w:eastAsia="Times New Roman" w:hAnsi="Arial" w:cs="Arial"/>
          <w:sz w:val="16"/>
          <w:szCs w:val="16"/>
          <w:lang w:eastAsia="ru-RU"/>
        </w:rPr>
        <w:t>некомментированной</w:t>
      </w:r>
      <w:proofErr w:type="spellEnd"/>
      <w:r w:rsidRPr="00AF666E">
        <w:rPr>
          <w:rFonts w:ascii="Arial" w:eastAsia="Times New Roman" w:hAnsi="Arial" w:cs="Arial"/>
          <w:sz w:val="16"/>
          <w:szCs w:val="16"/>
          <w:lang w:eastAsia="ru-RU"/>
        </w:rPr>
        <w:t xml:space="preserve"> информации оставался высоким, во вкусах телевизионной аудитории возникали новые проявления. Они были связаны с характером и содержанием нетрадиционных программ. Среди них художественные сериалы, сериалы «Телефон спасения 911» (РТВ), документальные сериалы НТВ, телепрограмма «Золотая шпора» и др. Неизменным оставался интерес к традиционным телепередачам «В мире животных», «Клуб </w:t>
      </w:r>
      <w:proofErr w:type="spellStart"/>
      <w:r w:rsidRPr="00AF666E">
        <w:rPr>
          <w:rFonts w:ascii="Arial" w:eastAsia="Times New Roman" w:hAnsi="Arial" w:cs="Arial"/>
          <w:sz w:val="16"/>
          <w:szCs w:val="16"/>
          <w:lang w:eastAsia="ru-RU"/>
        </w:rPr>
        <w:t>кинопутешественников</w:t>
      </w:r>
      <w:proofErr w:type="spellEnd"/>
      <w:r w:rsidRPr="00AF666E">
        <w:rPr>
          <w:rFonts w:ascii="Arial" w:eastAsia="Times New Roman" w:hAnsi="Arial" w:cs="Arial"/>
          <w:sz w:val="16"/>
          <w:szCs w:val="16"/>
          <w:lang w:eastAsia="ru-RU"/>
        </w:rPr>
        <w:t>» и др.</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Широкие возможности выбора различных телепрограмм не только все больше превращают телевидение в средство массового воздействия, но и индивидуализируют его возможности.</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Подобного рода проявления вкуса аудитории становятся возможными еще и потому, что к середине 90-х гг. система средств массовой информации пополнилась новой техникой. Речь, в частности, идет о таких технических средствах как </w:t>
      </w:r>
      <w:proofErr w:type="spellStart"/>
      <w:r w:rsidRPr="00AF666E">
        <w:rPr>
          <w:rFonts w:ascii="Arial" w:eastAsia="Times New Roman" w:hAnsi="Arial" w:cs="Arial"/>
          <w:sz w:val="16"/>
          <w:szCs w:val="16"/>
          <w:lang w:eastAsia="ru-RU"/>
        </w:rPr>
        <w:t>микроинформатика</w:t>
      </w:r>
      <w:proofErr w:type="spellEnd"/>
      <w:r w:rsidRPr="00AF666E">
        <w:rPr>
          <w:rFonts w:ascii="Arial" w:eastAsia="Times New Roman" w:hAnsi="Arial" w:cs="Arial"/>
          <w:sz w:val="16"/>
          <w:szCs w:val="16"/>
          <w:lang w:eastAsia="ru-RU"/>
        </w:rPr>
        <w:t>, кабельное телевидение, спутниковая связь, лазерная пресса и других, играющих все большую роль в интенсивной передаче массам многообразного потока информации.</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Так, кабельное телевидение, хотя и служит в основном для передачи развлекательных программ, однако имеет общественно-политический характер. Широкое распространение получили и такие аудиовизуальные средства, как видеомагнитофоны. Возможности их особенно велики в рекламных сюжетах, в воспроизводстве документальных кадров и т.д. Электронная почта позволяет сохранять содержание текстов до тех пор, пока адресат не ознакомится с ними. Для сохранения многообразной официальной информации, справочного материала, коротких аннотаций в практику СМИ вошли электронные банки данных. При проведении политических кампаний, в период избирательных кампаний банки политических данных нашли широкое применение.</w:t>
      </w:r>
    </w:p>
    <w:p w:rsidR="00DA1F05" w:rsidRPr="00AF666E" w:rsidRDefault="00DA1F05" w:rsidP="00DA1F05">
      <w:pPr>
        <w:pStyle w:val="a5"/>
        <w:spacing w:after="0" w:line="240" w:lineRule="auto"/>
        <w:ind w:left="-567" w:right="283"/>
        <w:rPr>
          <w:rFonts w:ascii="Arial" w:hAnsi="Arial" w:cs="Arial"/>
          <w:b/>
          <w:sz w:val="16"/>
          <w:szCs w:val="16"/>
        </w:rPr>
      </w:pPr>
    </w:p>
    <w:p w:rsidR="00DA1F05" w:rsidRPr="00AF666E" w:rsidRDefault="00DA1F05" w:rsidP="00DA1F05">
      <w:pPr>
        <w:pStyle w:val="a5"/>
        <w:spacing w:after="0" w:line="240" w:lineRule="auto"/>
        <w:ind w:left="-567" w:right="283"/>
        <w:rPr>
          <w:rFonts w:ascii="Arial" w:hAnsi="Arial" w:cs="Arial"/>
          <w:b/>
          <w:sz w:val="16"/>
          <w:szCs w:val="16"/>
        </w:rPr>
      </w:pPr>
    </w:p>
    <w:p w:rsidR="00DA1F05" w:rsidRPr="00AF666E" w:rsidRDefault="00DA1F05" w:rsidP="00DA1F05">
      <w:pPr>
        <w:pStyle w:val="a5"/>
        <w:numPr>
          <w:ilvl w:val="0"/>
          <w:numId w:val="18"/>
        </w:numPr>
        <w:spacing w:after="0" w:line="240" w:lineRule="auto"/>
        <w:ind w:left="-567" w:right="283"/>
        <w:rPr>
          <w:rFonts w:ascii="Arial" w:hAnsi="Arial" w:cs="Arial"/>
          <w:b/>
          <w:sz w:val="16"/>
          <w:szCs w:val="16"/>
        </w:rPr>
      </w:pPr>
      <w:r w:rsidRPr="00AF666E">
        <w:rPr>
          <w:rFonts w:ascii="Arial" w:hAnsi="Arial" w:cs="Arial"/>
          <w:b/>
          <w:sz w:val="16"/>
          <w:szCs w:val="16"/>
        </w:rPr>
        <w:t>Тема Родины в публицистике Великой Отечественной войны.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 первых дней войны жанры публицистики, призванные описывать жизнь людей на фронте и в тылу, мир их духовных переживаний и чувств, их отношение к различным фактам войны, заняли прочное место на страницах периодической печати, передачах радио. Публицистика стала основной формой творчества крупнейших мастеров художественного слова. Индивидуальное восприятие окружающей действительности, непосредственные впечатления сочетались в их творчестве с реальной жизнью, с глубиной переживаемых человеком событий.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proofErr w:type="gramStart"/>
      <w:r w:rsidRPr="00AF666E">
        <w:rPr>
          <w:rFonts w:ascii="Arial" w:eastAsia="Times New Roman" w:hAnsi="Arial" w:cs="Arial"/>
          <w:sz w:val="16"/>
          <w:szCs w:val="16"/>
          <w:lang w:eastAsia="ru-RU"/>
        </w:rPr>
        <w:t xml:space="preserve">Алексей Толстой, Николай Тихонов, Илья Эренбург, Михаил Шолохов, Константин Симонов, Борис Горбатов, Леонид Соболев, Всеволод Вишневский, Леонид Леонов, </w:t>
      </w:r>
      <w:proofErr w:type="spellStart"/>
      <w:r w:rsidRPr="00AF666E">
        <w:rPr>
          <w:rFonts w:ascii="Arial" w:eastAsia="Times New Roman" w:hAnsi="Arial" w:cs="Arial"/>
          <w:sz w:val="16"/>
          <w:szCs w:val="16"/>
          <w:lang w:eastAsia="ru-RU"/>
        </w:rPr>
        <w:t>Мариэтта</w:t>
      </w:r>
      <w:proofErr w:type="spellEnd"/>
      <w:r w:rsidRPr="00AF666E">
        <w:rPr>
          <w:rFonts w:ascii="Arial" w:eastAsia="Times New Roman" w:hAnsi="Arial" w:cs="Arial"/>
          <w:sz w:val="16"/>
          <w:szCs w:val="16"/>
          <w:lang w:eastAsia="ru-RU"/>
        </w:rPr>
        <w:t xml:space="preserve"> Шагинян, Алексей Сурков, Владимир Величко и другие писатели-публицисты создали произведения, несущие огромный заряд патриотизма, веры в нашу победу.</w:t>
      </w:r>
      <w:proofErr w:type="gramEnd"/>
      <w:r w:rsidRPr="00AF666E">
        <w:rPr>
          <w:rFonts w:ascii="Arial" w:eastAsia="Times New Roman" w:hAnsi="Arial" w:cs="Arial"/>
          <w:sz w:val="16"/>
          <w:szCs w:val="16"/>
          <w:lang w:eastAsia="ru-RU"/>
        </w:rPr>
        <w:t xml:space="preserve"> Их творчество способствовало воспитанию масс в духе любви и преданности своей Отчизне.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Голос советской публицистики эпохи Великой Отечественной войны достигал особой силы, когда главной темой ее произведений становилась тема Родины. В тяжелых условиях войны, когда решалась судьба страны, не могли оставить равнодушной читательскую аудиторию произведения, звавшие к ее защите, к преодолению всех препятствий и лишений в борьбе с врагом. Так воспринимались миллионами читателей статьи «Родина» А. Толстого, «Сила России» Н. Тихонова, «Размышления у Киева» Л. Леонова, «Украина в огне» А. Довженко, «Душа России» И. Эренбурга, «Уроки истории» Вс. Вишневского и многие другие, в которых с огромной эмоциональной силой раскрывались истинный характер патриотизма, героические традиции прошлого нашей страны.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Тема Родины, патриотического долга перед ней заняла главное место в публицистическом творчестве А. Толстого с первых дней войны. 27 июня 1941 г. в «Правде» появилась его первая военная статья «Что мы защищаем». В ней автор противопоставил захватническим устремлениям фашистской Германии твердую уверенность советского народа в правоте своего дела, ибо он защищал свою Отчизну от врага. В грозный для страны час слова публициста звучали как призывный набат. 18 октября 1941 г. «Правда» опубликовала его статью «Москве угрожает враг». Начав ее словами «Ни шагу дальше!», писатель-публицист обратился к самым сокровенным патриотическим чувствам каждого советского человека. Исключительного публицистического накала тема Отчизны достигла в статье А. Толстого «Родина», впервые опубликованной 7 ноября 1941 г. в газете «Красная звезда» и перепечатанной затем многими изданиями. Пророческие слова писателя, содержащиеся в этой статье: «Мы сдюжим!», – стали клятвой советских воинов в трудные дни обороны Москвы.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lastRenderedPageBreak/>
        <w:t xml:space="preserve">В творчестве А. Толстого – и художественном и публицистическом – тесно переплетаются две темы – Родины и внутреннего богатства национального характера русского человека. С наибольшей полнотой это единство воплотилось в «Рассказах Ивана </w:t>
      </w:r>
      <w:proofErr w:type="spellStart"/>
      <w:r w:rsidRPr="00AF666E">
        <w:rPr>
          <w:rFonts w:ascii="Arial" w:eastAsia="Times New Roman" w:hAnsi="Arial" w:cs="Arial"/>
          <w:sz w:val="16"/>
          <w:szCs w:val="16"/>
          <w:lang w:eastAsia="ru-RU"/>
        </w:rPr>
        <w:t>Сударева</w:t>
      </w:r>
      <w:proofErr w:type="spellEnd"/>
      <w:r w:rsidRPr="00AF666E">
        <w:rPr>
          <w:rFonts w:ascii="Arial" w:eastAsia="Times New Roman" w:hAnsi="Arial" w:cs="Arial"/>
          <w:sz w:val="16"/>
          <w:szCs w:val="16"/>
          <w:lang w:eastAsia="ru-RU"/>
        </w:rPr>
        <w:t>», первый цикл которых появился в «Красной звезде» в апреле 1942 г., а последний – «Русский характер» – на страницах этой же газеты 7 мая 1944 г.</w:t>
      </w:r>
    </w:p>
    <w:p w:rsidR="00DA1F05" w:rsidRDefault="00DA1F05"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Default="00AF666E" w:rsidP="00DA1F05">
      <w:pPr>
        <w:spacing w:after="0"/>
        <w:ind w:left="-567" w:right="283"/>
        <w:rPr>
          <w:rFonts w:ascii="Arial" w:hAnsi="Arial" w:cs="Arial"/>
          <w:sz w:val="16"/>
          <w:szCs w:val="16"/>
        </w:rPr>
      </w:pPr>
    </w:p>
    <w:p w:rsidR="00AF666E" w:rsidRPr="00AF666E" w:rsidRDefault="00AF666E" w:rsidP="00DA1F05">
      <w:pPr>
        <w:spacing w:after="0"/>
        <w:ind w:left="-567" w:right="283"/>
        <w:rPr>
          <w:rFonts w:ascii="Arial" w:hAnsi="Arial" w:cs="Arial"/>
          <w:sz w:val="16"/>
          <w:szCs w:val="16"/>
        </w:rPr>
      </w:pPr>
    </w:p>
    <w:p w:rsidR="00DA1F05" w:rsidRPr="00AF666E" w:rsidRDefault="00DA1F05" w:rsidP="00DA1F05">
      <w:pPr>
        <w:pStyle w:val="a5"/>
        <w:spacing w:after="0" w:line="240" w:lineRule="auto"/>
        <w:ind w:left="-567" w:right="283"/>
        <w:rPr>
          <w:rFonts w:ascii="Arial" w:hAnsi="Arial" w:cs="Arial"/>
          <w:b/>
          <w:sz w:val="16"/>
          <w:szCs w:val="16"/>
        </w:rPr>
      </w:pPr>
      <w:r w:rsidRPr="00AF666E">
        <w:rPr>
          <w:rFonts w:ascii="Arial" w:hAnsi="Arial" w:cs="Arial"/>
          <w:b/>
          <w:sz w:val="16"/>
          <w:szCs w:val="16"/>
        </w:rPr>
        <w:lastRenderedPageBreak/>
        <w:t>Билет № 18</w:t>
      </w:r>
    </w:p>
    <w:p w:rsidR="00DA1F05" w:rsidRPr="00AF666E" w:rsidRDefault="00DA1F05" w:rsidP="00DA1F05">
      <w:pPr>
        <w:pStyle w:val="a5"/>
        <w:numPr>
          <w:ilvl w:val="0"/>
          <w:numId w:val="19"/>
        </w:numPr>
        <w:spacing w:after="0" w:line="240" w:lineRule="auto"/>
        <w:ind w:left="-567" w:right="283"/>
        <w:rPr>
          <w:rFonts w:ascii="Arial" w:hAnsi="Arial" w:cs="Arial"/>
          <w:b/>
          <w:sz w:val="16"/>
          <w:szCs w:val="16"/>
        </w:rPr>
      </w:pPr>
      <w:r w:rsidRPr="00AF666E">
        <w:rPr>
          <w:rFonts w:ascii="Arial" w:hAnsi="Arial" w:cs="Arial"/>
          <w:b/>
          <w:sz w:val="16"/>
          <w:szCs w:val="16"/>
        </w:rPr>
        <w:t>Региональная журналистика в 1990-е годы.</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Неотъемлемой частью российской системы средств массовой информации является региональная печать, занимающая в силу присущих ей отличительных черт особое место в системе СМИ.</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До недавнего времени региональная печать имела жестко заданную иерархическую структуру. Почти вся она была однородно партийно-советской, т.е. ее соучредителями являлись преимущественно соответствующие партийные и советские органы. Каждому территориальному образованию полагался обязательный, строго регламентированный сверху набор периодических изданий: одна ежедневная общественно-политическая (краевая, областная) </w:t>
      </w:r>
      <w:proofErr w:type="spellStart"/>
      <w:r w:rsidRPr="00AF666E">
        <w:rPr>
          <w:rFonts w:ascii="Arial" w:eastAsia="Times New Roman" w:hAnsi="Arial" w:cs="Arial"/>
          <w:sz w:val="16"/>
          <w:szCs w:val="16"/>
          <w:lang w:eastAsia="ru-RU"/>
        </w:rPr>
        <w:t>четырехполосная</w:t>
      </w:r>
      <w:proofErr w:type="spellEnd"/>
      <w:r w:rsidRPr="00AF666E">
        <w:rPr>
          <w:rFonts w:ascii="Arial" w:eastAsia="Times New Roman" w:hAnsi="Arial" w:cs="Arial"/>
          <w:sz w:val="16"/>
          <w:szCs w:val="16"/>
          <w:lang w:eastAsia="ru-RU"/>
        </w:rPr>
        <w:t xml:space="preserve"> газета формата А-2, одна молодежная (комсомольская краевая, областная) газета, формат которой в разных регионах варьировался, один малоформатный партийный бюллетень «Блокнот агитатора». В районах издавалось по одной партийно-советской газете формата А-3. В некоторых городах издавались зональные (например, для Поволжья, Черноземья или Урала) литературно-художественные журналы. Городам-миллионерам разрешалось иметь вечернюю газету. Так выглядела структура краевой, областной и районной печати. Что касается периодической печати национальных образований, то она была представлена более широко.</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 все же при всех трудностях, с которыми столкнулась региональная пресса, в ее развитии к середине 90-х гг. обозначились определенные тенденции. Для периодической печати Санкт-Петербурга, в частности, характерна структурная перестройка. Из-за материальных трудностей были закрыты некоторые многотиражные газеты, но начали выходить новые информационно-рекламные издания. В их числе «Северная столица», «</w:t>
      </w:r>
      <w:proofErr w:type="spellStart"/>
      <w:r w:rsidRPr="00AF666E">
        <w:rPr>
          <w:rFonts w:ascii="Arial" w:eastAsia="Times New Roman" w:hAnsi="Arial" w:cs="Arial"/>
          <w:sz w:val="16"/>
          <w:szCs w:val="16"/>
          <w:lang w:eastAsia="ru-RU"/>
        </w:rPr>
        <w:t>Брич-ЭКСПО</w:t>
      </w:r>
      <w:proofErr w:type="spellEnd"/>
      <w:r w:rsidRPr="00AF666E">
        <w:rPr>
          <w:rFonts w:ascii="Arial" w:eastAsia="Times New Roman" w:hAnsi="Arial" w:cs="Arial"/>
          <w:sz w:val="16"/>
          <w:szCs w:val="16"/>
          <w:lang w:eastAsia="ru-RU"/>
        </w:rPr>
        <w:t xml:space="preserve">», «Культура, наука, бизнес». Структура периодической печати Петербурга все больше дифференцировалась в расчете на широкую сеть потребителей различного рода информации. В структуре петербургской периодики было 20 типов изданий. </w:t>
      </w:r>
      <w:proofErr w:type="gramStart"/>
      <w:r w:rsidRPr="00AF666E">
        <w:rPr>
          <w:rFonts w:ascii="Arial" w:eastAsia="Times New Roman" w:hAnsi="Arial" w:cs="Arial"/>
          <w:sz w:val="16"/>
          <w:szCs w:val="16"/>
          <w:lang w:eastAsia="ru-RU"/>
        </w:rPr>
        <w:t xml:space="preserve">Для специалистов различных профилей – «Экономист», «Ученый и инженер», для деловых людей – «Эхо», «Деловой Петербург», для молодежи – «Смена», для женщин – «Матери мира», для семьи – «Семейный адвокат», для религиозных объединений – «Церковь </w:t>
      </w:r>
      <w:proofErr w:type="spellStart"/>
      <w:r w:rsidRPr="00AF666E">
        <w:rPr>
          <w:rFonts w:ascii="Arial" w:eastAsia="Times New Roman" w:hAnsi="Arial" w:cs="Arial"/>
          <w:sz w:val="16"/>
          <w:szCs w:val="16"/>
          <w:lang w:eastAsia="ru-RU"/>
        </w:rPr>
        <w:t>Ингрин</w:t>
      </w:r>
      <w:proofErr w:type="spellEnd"/>
      <w:r w:rsidRPr="00AF666E">
        <w:rPr>
          <w:rFonts w:ascii="Arial" w:eastAsia="Times New Roman" w:hAnsi="Arial" w:cs="Arial"/>
          <w:sz w:val="16"/>
          <w:szCs w:val="16"/>
          <w:lang w:eastAsia="ru-RU"/>
        </w:rPr>
        <w:t>», для административных районов – «</w:t>
      </w:r>
      <w:proofErr w:type="spellStart"/>
      <w:r w:rsidRPr="00AF666E">
        <w:rPr>
          <w:rFonts w:ascii="Arial" w:eastAsia="Times New Roman" w:hAnsi="Arial" w:cs="Arial"/>
          <w:sz w:val="16"/>
          <w:szCs w:val="16"/>
          <w:lang w:eastAsia="ru-RU"/>
        </w:rPr>
        <w:t>Сестрорецкий</w:t>
      </w:r>
      <w:proofErr w:type="spellEnd"/>
      <w:r w:rsidRPr="00AF666E">
        <w:rPr>
          <w:rFonts w:ascii="Arial" w:eastAsia="Times New Roman" w:hAnsi="Arial" w:cs="Arial"/>
          <w:sz w:val="16"/>
          <w:szCs w:val="16"/>
          <w:lang w:eastAsia="ru-RU"/>
        </w:rPr>
        <w:t xml:space="preserve"> обозреватель», для интеллигенции – «Петербургский литератор», для любителей спорта – «Спортивный путеводитель» и др.</w:t>
      </w:r>
      <w:proofErr w:type="gramEnd"/>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Восточной Сибири, в частности, весной 1994 г. функционировало 650 различных структурных звеньев системы средств массовой информации. </w:t>
      </w:r>
      <w:proofErr w:type="gramStart"/>
      <w:r w:rsidRPr="00AF666E">
        <w:rPr>
          <w:rFonts w:ascii="Arial" w:eastAsia="Times New Roman" w:hAnsi="Arial" w:cs="Arial"/>
          <w:sz w:val="16"/>
          <w:szCs w:val="16"/>
          <w:lang w:eastAsia="ru-RU"/>
        </w:rPr>
        <w:t>В том числе в Иркутской области – 155 газет, 9 журналов, 58 телепрограмм, 31 радиопрограмма, 1 бюллетень, 4 информационных агентства; в Красноярском крае – 179 газет, 16 журналов, 56 телепрограмм, 2 видеопрограммы, 17 радиопрограмм, 2 бюллетеня, 2 информационных агентства; в Читинской области – 89 газет, 1 журнал, 26 телепрограмм, 1 радиопрограмма.</w:t>
      </w:r>
      <w:proofErr w:type="gramEnd"/>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региональную систему периодической печати Кузбасса в 1994 г. выходило 153 газеты, в том числе 4 областных, 35 общественно-политических городских и районных, 48 многотиражных. Кроме того, издавались рекламно-коммерческие, религиозные, литературно-художественные и другого типа газеты и журналы.</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систему средств массовой информации Воронежский области в 1995 г. входило 145 газет и журналов, 38 телепрограмм, 12 видеопрограмм, 27 радиопрограмм.</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состав учредителей газетно-журнальной периодики регионов входят две основные группы. Первую представляют государственные (официальные) органы. Вторая группа изданий основана частными лицами, коммерческими, акционерными компаниями, различными политическими партиями и организациями, общественными движениями. </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Вместе с тем ограниченная численность населения и увеличивающееся количество местных изданий обостряют между ними борьбу за читательскую аудиторию, значительная часть которой не может теперь выписывать или регулярно приобретать по нескольку газет и журналов. Тем не </w:t>
      </w:r>
      <w:proofErr w:type="gramStart"/>
      <w:r w:rsidRPr="00AF666E">
        <w:rPr>
          <w:rFonts w:ascii="Arial" w:eastAsia="Times New Roman" w:hAnsi="Arial" w:cs="Arial"/>
          <w:sz w:val="16"/>
          <w:szCs w:val="16"/>
          <w:lang w:eastAsia="ru-RU"/>
        </w:rPr>
        <w:t>менее</w:t>
      </w:r>
      <w:proofErr w:type="gramEnd"/>
      <w:r w:rsidRPr="00AF666E">
        <w:rPr>
          <w:rFonts w:ascii="Arial" w:eastAsia="Times New Roman" w:hAnsi="Arial" w:cs="Arial"/>
          <w:sz w:val="16"/>
          <w:szCs w:val="16"/>
          <w:lang w:eastAsia="ru-RU"/>
        </w:rPr>
        <w:t xml:space="preserve"> на областном и краевом рынках предлагается пока достаточно широкий перечень конкурентоспособных изданий, удовлетворяющих различные запросы читательских групп. </w:t>
      </w:r>
      <w:proofErr w:type="gramStart"/>
      <w:r w:rsidRPr="00AF666E">
        <w:rPr>
          <w:rFonts w:ascii="Arial" w:eastAsia="Times New Roman" w:hAnsi="Arial" w:cs="Arial"/>
          <w:sz w:val="16"/>
          <w:szCs w:val="16"/>
          <w:lang w:eastAsia="ru-RU"/>
        </w:rPr>
        <w:t>Так, в Нижегородской области издаются общественно-политические газеты «Нижегородская правда», «Нижегородские новости» и «Факты, аргументы, комментарии и сенсации (ФАКС)», молодежная «Ленинская смена», газета для жителей села «Земля Нижегородская», областная газета «Профсоюзная трибуна», еженедельное обозрение экономических событий «Нижегородская ярмарка», еженедельники для нижегородских предпринимателей «Биржа» и «Дело», газета для интеллигенции «Курьер», пресс-обозрение «Понедельник», программа передач телевидения и радиовещания «Студия».</w:t>
      </w:r>
      <w:proofErr w:type="gramEnd"/>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Но есть и такие области, где функционирует всего несколько изданий. В частности, на Сахалине читательские потребности удовлетворяют (не считая </w:t>
      </w:r>
      <w:proofErr w:type="gramStart"/>
      <w:r w:rsidRPr="00AF666E">
        <w:rPr>
          <w:rFonts w:ascii="Arial" w:eastAsia="Times New Roman" w:hAnsi="Arial" w:cs="Arial"/>
          <w:sz w:val="16"/>
          <w:szCs w:val="16"/>
          <w:lang w:eastAsia="ru-RU"/>
        </w:rPr>
        <w:t>городских</w:t>
      </w:r>
      <w:proofErr w:type="gramEnd"/>
      <w:r w:rsidRPr="00AF666E">
        <w:rPr>
          <w:rFonts w:ascii="Arial" w:eastAsia="Times New Roman" w:hAnsi="Arial" w:cs="Arial"/>
          <w:sz w:val="16"/>
          <w:szCs w:val="16"/>
          <w:lang w:eastAsia="ru-RU"/>
        </w:rPr>
        <w:t xml:space="preserve"> и районных) общественно-политические газеты «Свободный Сахалин», «Губернские ведомости» и «Советский Сахалин», молодежная газета «Молодая гвардия», отраслевая «Рыбак Сахалина» и выходящая на корейском языке общественно-политическая газета «Се Коре </w:t>
      </w:r>
      <w:proofErr w:type="spellStart"/>
      <w:r w:rsidRPr="00AF666E">
        <w:rPr>
          <w:rFonts w:ascii="Arial" w:eastAsia="Times New Roman" w:hAnsi="Arial" w:cs="Arial"/>
          <w:sz w:val="16"/>
          <w:szCs w:val="16"/>
          <w:lang w:eastAsia="ru-RU"/>
        </w:rPr>
        <w:t>Синмун</w:t>
      </w:r>
      <w:proofErr w:type="spellEnd"/>
      <w:r w:rsidRPr="00AF666E">
        <w:rPr>
          <w:rFonts w:ascii="Arial" w:eastAsia="Times New Roman" w:hAnsi="Arial" w:cs="Arial"/>
          <w:sz w:val="16"/>
          <w:szCs w:val="16"/>
          <w:lang w:eastAsia="ru-RU"/>
        </w:rPr>
        <w:t xml:space="preserve">». Наиболее результативными в контексте развития газетной периодики регионов оказались процессы, так или иначе связанные с опытом функционирования традиционных местных типов изданий. Так, именно во второй половине 80-х – начале 90-х гг. существенно расширилась структура областной печати. </w:t>
      </w:r>
      <w:proofErr w:type="gramStart"/>
      <w:r w:rsidRPr="00AF666E">
        <w:rPr>
          <w:rFonts w:ascii="Arial" w:eastAsia="Times New Roman" w:hAnsi="Arial" w:cs="Arial"/>
          <w:sz w:val="16"/>
          <w:szCs w:val="16"/>
          <w:lang w:eastAsia="ru-RU"/>
        </w:rPr>
        <w:t xml:space="preserve">В Ярославле, например, издается свыше 20 областных газет: массовые общественно-политические – «Золотое кольцо», «Северный край» и «Провинция», молодежная – «Юность», для людей, занятых в сфере бизнеса – «Биржевые вести» и «”НЭП” – Новая эра предпринимательства», рекламно-информационные – «РИКО» и «Ярославская неделя», газета социальной защиты населения «Голос профсоюзов», религиозная – «Епархиальные ведомости», правозащитная – «Именем закона», детская – «Школяр», отраслевая – «Ярославский строитель», </w:t>
      </w:r>
      <w:proofErr w:type="spellStart"/>
      <w:r w:rsidRPr="00AF666E">
        <w:rPr>
          <w:rFonts w:ascii="Arial" w:eastAsia="Times New Roman" w:hAnsi="Arial" w:cs="Arial"/>
          <w:sz w:val="16"/>
          <w:szCs w:val="16"/>
          <w:lang w:eastAsia="ru-RU"/>
        </w:rPr>
        <w:t>уфологические</w:t>
      </w:r>
      <w:proofErr w:type="spellEnd"/>
      <w:r w:rsidRPr="00AF666E">
        <w:rPr>
          <w:rFonts w:ascii="Arial" w:eastAsia="Times New Roman" w:hAnsi="Arial" w:cs="Arial"/>
          <w:sz w:val="16"/>
          <w:szCs w:val="16"/>
          <w:lang w:eastAsia="ru-RU"/>
        </w:rPr>
        <w:t xml:space="preserve"> – «Неведомое», «Непознанный мир» и «Четвертое измерение</w:t>
      </w:r>
      <w:proofErr w:type="gramEnd"/>
      <w:r w:rsidRPr="00AF666E">
        <w:rPr>
          <w:rFonts w:ascii="Arial" w:eastAsia="Times New Roman" w:hAnsi="Arial" w:cs="Arial"/>
          <w:sz w:val="16"/>
          <w:szCs w:val="16"/>
          <w:lang w:eastAsia="ru-RU"/>
        </w:rPr>
        <w:t xml:space="preserve">», информационная – «Обзор-экспресс» и др. Жителям Ярославля адресовано 7 городских газет: общественно-политический еженедельник «Городские новости» с самостоятельно зарегистрированным рекламно-информационным и художественным приложением «Стрелка», еженедельник деловых новостей «Апостол», газета фонда гражданских инициатив «Содействие», «Ярославский студент» и «Ярославский </w:t>
      </w:r>
      <w:proofErr w:type="gramStart"/>
      <w:r w:rsidRPr="00AF666E">
        <w:rPr>
          <w:rFonts w:ascii="Arial" w:eastAsia="Times New Roman" w:hAnsi="Arial" w:cs="Arial"/>
          <w:sz w:val="16"/>
          <w:szCs w:val="16"/>
          <w:lang w:eastAsia="ru-RU"/>
        </w:rPr>
        <w:t>садовод</w:t>
      </w:r>
      <w:proofErr w:type="gramEnd"/>
      <w:r w:rsidRPr="00AF666E">
        <w:rPr>
          <w:rFonts w:ascii="Arial" w:eastAsia="Times New Roman" w:hAnsi="Arial" w:cs="Arial"/>
          <w:sz w:val="16"/>
          <w:szCs w:val="16"/>
          <w:lang w:eastAsia="ru-RU"/>
        </w:rPr>
        <w:t xml:space="preserve"> и животновод», спортивная – «Футбол, хоккей», бульварная – «Вечерний Ярославль». Кроме того, здесь выходят 3 межрегиональные газеты, 3 журнала и 25 районных газет.</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числу межрегиональных относятся издаваемая в Ростове-на-Дону политическая, экономическая и литературная газета Юга России «Приазовский край», выходящая в Твери и распространяемая в Нечерноземье газета для садоводов и огородников «Сотка», российская военная газеты «Солдаты фортуны», основанная во Владимире и поступающая также в Москву и Санкт-Петербург; </w:t>
      </w:r>
      <w:proofErr w:type="gramStart"/>
      <w:r w:rsidRPr="00AF666E">
        <w:rPr>
          <w:rFonts w:ascii="Arial" w:eastAsia="Times New Roman" w:hAnsi="Arial" w:cs="Arial"/>
          <w:sz w:val="16"/>
          <w:szCs w:val="16"/>
          <w:lang w:eastAsia="ru-RU"/>
        </w:rPr>
        <w:t>учрежденная в Нижнем Новгороде женская газета «Алена», доставляемая в Ульяновск, Ижевск, Чебоксары, Вятку, Смоленск, Петрозаводск, Саранск и Махачкалу; историко-культурная газета «Родные просторы», предлагаемая читателям Санкт-Петербурга, Москвы, Урала, Дальнего Востока и Республики Крым; бульварная газета «Клюква», распространяемая в Москве и Санкт-Петербурге.</w:t>
      </w:r>
      <w:proofErr w:type="gramEnd"/>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структуре региональной прессы утвердились деловые, коммерческие издания, получающие материальную поддержку от финансовых и других структур, занимающихся бизнесом. В крупных краевых и областных центрах издаются по </w:t>
      </w:r>
      <w:proofErr w:type="spellStart"/>
      <w:proofErr w:type="gramStart"/>
      <w:r w:rsidRPr="00AF666E">
        <w:rPr>
          <w:rFonts w:ascii="Arial" w:eastAsia="Times New Roman" w:hAnsi="Arial" w:cs="Arial"/>
          <w:sz w:val="16"/>
          <w:szCs w:val="16"/>
          <w:lang w:eastAsia="ru-RU"/>
        </w:rPr>
        <w:t>одной-две</w:t>
      </w:r>
      <w:proofErr w:type="spellEnd"/>
      <w:proofErr w:type="gramEnd"/>
      <w:r w:rsidRPr="00AF666E">
        <w:rPr>
          <w:rFonts w:ascii="Arial" w:eastAsia="Times New Roman" w:hAnsi="Arial" w:cs="Arial"/>
          <w:sz w:val="16"/>
          <w:szCs w:val="16"/>
          <w:lang w:eastAsia="ru-RU"/>
        </w:rPr>
        <w:t xml:space="preserve"> газеты типа «</w:t>
      </w:r>
      <w:proofErr w:type="spellStart"/>
      <w:r w:rsidRPr="00AF666E">
        <w:rPr>
          <w:rFonts w:ascii="Arial" w:eastAsia="Times New Roman" w:hAnsi="Arial" w:cs="Arial"/>
          <w:sz w:val="16"/>
          <w:szCs w:val="16"/>
          <w:lang w:eastAsia="ru-RU"/>
        </w:rPr>
        <w:t>Коммерсантъ</w:t>
      </w:r>
      <w:proofErr w:type="spellEnd"/>
      <w:r w:rsidRPr="00AF666E">
        <w:rPr>
          <w:rFonts w:ascii="Arial" w:eastAsia="Times New Roman" w:hAnsi="Arial" w:cs="Arial"/>
          <w:sz w:val="16"/>
          <w:szCs w:val="16"/>
          <w:lang w:eastAsia="ru-RU"/>
        </w:rPr>
        <w:t>» или «Мегаполис экспресс». В Санкт-Петербурге, в частности, такими изданиями стали «Эхо», «Деловой Петербург», в Ростове-на-Дону – «Город N», в Воронеже – «Берег», в Барнауле – «</w:t>
      </w:r>
      <w:proofErr w:type="spellStart"/>
      <w:r w:rsidRPr="00AF666E">
        <w:rPr>
          <w:rFonts w:ascii="Arial" w:eastAsia="Times New Roman" w:hAnsi="Arial" w:cs="Arial"/>
          <w:sz w:val="16"/>
          <w:szCs w:val="16"/>
          <w:lang w:eastAsia="ru-RU"/>
        </w:rPr>
        <w:t>Альфа-инвест</w:t>
      </w:r>
      <w:proofErr w:type="spellEnd"/>
      <w:r w:rsidRPr="00AF666E">
        <w:rPr>
          <w:rFonts w:ascii="Arial" w:eastAsia="Times New Roman" w:hAnsi="Arial" w:cs="Arial"/>
          <w:sz w:val="16"/>
          <w:szCs w:val="16"/>
          <w:lang w:eastAsia="ru-RU"/>
        </w:rPr>
        <w:t>» и др.</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Радикальные изменения, происшедшие в 90-е гг. на селе, заметно отразились не только на содержании региональной печати, но и на ее структуре. Появились десятки изданий, предназначенных для села и пишущих о селе. Так, в Ярославле стала выходить «Северная пчела», в Екатеринбурге – «Аграрный рынок», в Перми – «Крестьянская газета». </w:t>
      </w:r>
      <w:proofErr w:type="gramStart"/>
      <w:r w:rsidRPr="00AF666E">
        <w:rPr>
          <w:rFonts w:ascii="Arial" w:eastAsia="Times New Roman" w:hAnsi="Arial" w:cs="Arial"/>
          <w:sz w:val="16"/>
          <w:szCs w:val="16"/>
          <w:lang w:eastAsia="ru-RU"/>
        </w:rPr>
        <w:t xml:space="preserve">Большой интерес у фермеров, дачников, садоводов и огородников вызвали и такие региональные аграрные издания, как «Сам хозяин» (Казань), «Притяжение земли» (Иваново), «Фазенда» (Самара), «Сотка» (Тверь), «Ярославский садовод и животновод» и др. Их </w:t>
      </w:r>
      <w:r w:rsidRPr="00AF666E">
        <w:rPr>
          <w:rFonts w:ascii="Arial" w:eastAsia="Times New Roman" w:hAnsi="Arial" w:cs="Arial"/>
          <w:sz w:val="16"/>
          <w:szCs w:val="16"/>
          <w:lang w:eastAsia="ru-RU"/>
        </w:rPr>
        <w:lastRenderedPageBreak/>
        <w:t>содержание отражает растущую тягу людей к земле, их интерес к профессиональной аграрной информации, культуре земледелия, животноводства, садоводства, огородничества.</w:t>
      </w:r>
      <w:proofErr w:type="gramEnd"/>
      <w:r w:rsidRPr="00AF666E">
        <w:rPr>
          <w:rFonts w:ascii="Arial" w:eastAsia="Times New Roman" w:hAnsi="Arial" w:cs="Arial"/>
          <w:sz w:val="16"/>
          <w:szCs w:val="16"/>
          <w:lang w:eastAsia="ru-RU"/>
        </w:rPr>
        <w:t xml:space="preserve"> В местных аграрных изданиях много материалов в помощь агрохимическому самообразованию, различной информации о характере сезонных работ, полезных советов людям, занимающимся сельским хозяйством.</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Так исторически сложилось, что в структуре региональной журналистики важное место занимает районная печать. Она всегда испытывала определенные затруднения в кадрах, в материально-техническом обеспечении, в полиграфической базе. Положение ее стало еще более тяжелым в условиях перехода к рыночной экономике. </w:t>
      </w:r>
      <w:proofErr w:type="gramStart"/>
      <w:r w:rsidRPr="00AF666E">
        <w:rPr>
          <w:rFonts w:ascii="Arial" w:eastAsia="Times New Roman" w:hAnsi="Arial" w:cs="Arial"/>
          <w:sz w:val="16"/>
          <w:szCs w:val="16"/>
          <w:lang w:eastAsia="ru-RU"/>
        </w:rPr>
        <w:t>И</w:t>
      </w:r>
      <w:proofErr w:type="gramEnd"/>
      <w:r w:rsidRPr="00AF666E">
        <w:rPr>
          <w:rFonts w:ascii="Arial" w:eastAsia="Times New Roman" w:hAnsi="Arial" w:cs="Arial"/>
          <w:sz w:val="16"/>
          <w:szCs w:val="16"/>
          <w:lang w:eastAsia="ru-RU"/>
        </w:rPr>
        <w:t xml:space="preserve"> тем не менее многие районные газеты продолжают пользоваться спросом у местного населения, ибо именно они наиболее близки жителям района, представляют им полезную информацию и рассказывают о знакомых людях, местной жизни и интересующих событиях.</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середине 90-х гг. в региональной журналистике окончательно утвердилась тенденция возврата на региональный рынок прессы некоторых центральных изданий в новом качестве. Так, «</w:t>
      </w:r>
      <w:proofErr w:type="gramStart"/>
      <w:r w:rsidRPr="00AF666E">
        <w:rPr>
          <w:rFonts w:ascii="Arial" w:eastAsia="Times New Roman" w:hAnsi="Arial" w:cs="Arial"/>
          <w:sz w:val="16"/>
          <w:szCs w:val="16"/>
          <w:lang w:eastAsia="ru-RU"/>
        </w:rPr>
        <w:t>Комсомольская</w:t>
      </w:r>
      <w:proofErr w:type="gramEnd"/>
      <w:r w:rsidRPr="00AF666E">
        <w:rPr>
          <w:rFonts w:ascii="Arial" w:eastAsia="Times New Roman" w:hAnsi="Arial" w:cs="Arial"/>
          <w:sz w:val="16"/>
          <w:szCs w:val="16"/>
          <w:lang w:eastAsia="ru-RU"/>
        </w:rPr>
        <w:t xml:space="preserve"> правда», «Аргументы и факты», «Экономическая жизнь», пользующиеся авторитетом в читательской аудитории, сделали постоянными присутствие на местах своих региональных редакций, представительств, рекламных агентств и бюро. Прочное место в системе печати Ростовской области, например, заняли «Аргументы и факты на Дону» и «</w:t>
      </w:r>
      <w:proofErr w:type="gramStart"/>
      <w:r w:rsidRPr="00AF666E">
        <w:rPr>
          <w:rFonts w:ascii="Arial" w:eastAsia="Times New Roman" w:hAnsi="Arial" w:cs="Arial"/>
          <w:sz w:val="16"/>
          <w:szCs w:val="16"/>
          <w:lang w:eastAsia="ru-RU"/>
        </w:rPr>
        <w:t>Комсомольская</w:t>
      </w:r>
      <w:proofErr w:type="gramEnd"/>
      <w:r w:rsidRPr="00AF666E">
        <w:rPr>
          <w:rFonts w:ascii="Arial" w:eastAsia="Times New Roman" w:hAnsi="Arial" w:cs="Arial"/>
          <w:sz w:val="16"/>
          <w:szCs w:val="16"/>
          <w:lang w:eastAsia="ru-RU"/>
        </w:rPr>
        <w:t xml:space="preserve"> правда на Дону».</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Редакции некоторых московских газет развернули в регионах активную информационно-журналистскую деятельность: «</w:t>
      </w:r>
      <w:proofErr w:type="spellStart"/>
      <w:r w:rsidRPr="00AF666E">
        <w:rPr>
          <w:rFonts w:ascii="Arial" w:eastAsia="Times New Roman" w:hAnsi="Arial" w:cs="Arial"/>
          <w:sz w:val="16"/>
          <w:szCs w:val="16"/>
          <w:lang w:eastAsia="ru-RU"/>
        </w:rPr>
        <w:t>КП-Воронеж</w:t>
      </w:r>
      <w:proofErr w:type="spellEnd"/>
      <w:r w:rsidRPr="00AF666E">
        <w:rPr>
          <w:rFonts w:ascii="Arial" w:eastAsia="Times New Roman" w:hAnsi="Arial" w:cs="Arial"/>
          <w:sz w:val="16"/>
          <w:szCs w:val="16"/>
          <w:lang w:eastAsia="ru-RU"/>
        </w:rPr>
        <w:t>» («Комсомольская правда» в Воронеже) выпускает несколько рекламно-информационных изданий, вкладыши, основанные на местном материале. Содержание «</w:t>
      </w:r>
      <w:proofErr w:type="spellStart"/>
      <w:r w:rsidRPr="00AF666E">
        <w:rPr>
          <w:rFonts w:ascii="Arial" w:eastAsia="Times New Roman" w:hAnsi="Arial" w:cs="Arial"/>
          <w:sz w:val="16"/>
          <w:szCs w:val="16"/>
          <w:lang w:eastAsia="ru-RU"/>
        </w:rPr>
        <w:t>КП-Воронеж</w:t>
      </w:r>
      <w:proofErr w:type="spellEnd"/>
      <w:r w:rsidRPr="00AF666E">
        <w:rPr>
          <w:rFonts w:ascii="Arial" w:eastAsia="Times New Roman" w:hAnsi="Arial" w:cs="Arial"/>
          <w:sz w:val="16"/>
          <w:szCs w:val="16"/>
          <w:lang w:eastAsia="ru-RU"/>
        </w:rPr>
        <w:t>» не оставляет сомнений в том, что это в значительной мере рекламно-коммерческое издание.</w:t>
      </w:r>
    </w:p>
    <w:p w:rsidR="00DA1F05" w:rsidRPr="00AF666E" w:rsidRDefault="00DA1F05" w:rsidP="00DA1F05">
      <w:pPr>
        <w:pStyle w:val="a5"/>
        <w:spacing w:after="0" w:line="240" w:lineRule="auto"/>
        <w:ind w:left="-567" w:right="283"/>
        <w:rPr>
          <w:rFonts w:ascii="Arial" w:hAnsi="Arial" w:cs="Arial"/>
          <w:b/>
          <w:sz w:val="16"/>
          <w:szCs w:val="16"/>
        </w:rPr>
      </w:pPr>
    </w:p>
    <w:p w:rsidR="00DA1F05" w:rsidRPr="00AF666E" w:rsidRDefault="00DA1F05" w:rsidP="00DA1F05">
      <w:pPr>
        <w:pStyle w:val="a5"/>
        <w:numPr>
          <w:ilvl w:val="0"/>
          <w:numId w:val="19"/>
        </w:numPr>
        <w:spacing w:after="0" w:line="240" w:lineRule="auto"/>
        <w:ind w:left="-567" w:right="283"/>
        <w:rPr>
          <w:rFonts w:ascii="Arial" w:hAnsi="Arial" w:cs="Arial"/>
          <w:b/>
          <w:sz w:val="16"/>
          <w:szCs w:val="16"/>
        </w:rPr>
      </w:pPr>
      <w:r w:rsidRPr="00AF666E">
        <w:rPr>
          <w:rFonts w:ascii="Arial" w:hAnsi="Arial" w:cs="Arial"/>
          <w:b/>
          <w:sz w:val="16"/>
          <w:szCs w:val="16"/>
        </w:rPr>
        <w:t>Основная проблематика печати в годы Великой Отечественной войны.</w:t>
      </w:r>
    </w:p>
    <w:p w:rsidR="00DA1F05" w:rsidRPr="00AF666E" w:rsidRDefault="00DA1F05" w:rsidP="00DA1F05">
      <w:pPr>
        <w:spacing w:after="0" w:line="240" w:lineRule="auto"/>
        <w:ind w:left="-567"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 первых дней войны тема фронта вышла на первое место в советской печати. Боевым действиям Советской армии против войск фашистской Германии посвящались различные информационные заметки, корреспонденции, статьи. Материалы газет и радио рассказывали об упорном сопротивлении, которое оказывала Советская Армия вражеским войскам. Кроме публикаций на самом видном месте ежедневных оперативных сводок </w:t>
      </w:r>
      <w:proofErr w:type="spellStart"/>
      <w:r w:rsidRPr="00AF666E">
        <w:rPr>
          <w:rFonts w:ascii="Arial" w:eastAsia="Times New Roman" w:hAnsi="Arial" w:cs="Arial"/>
          <w:sz w:val="16"/>
          <w:szCs w:val="16"/>
          <w:lang w:eastAsia="ru-RU"/>
        </w:rPr>
        <w:t>Совинформбюро</w:t>
      </w:r>
      <w:proofErr w:type="spellEnd"/>
      <w:r w:rsidRPr="00AF666E">
        <w:rPr>
          <w:rFonts w:ascii="Arial" w:eastAsia="Times New Roman" w:hAnsi="Arial" w:cs="Arial"/>
          <w:sz w:val="16"/>
          <w:szCs w:val="16"/>
          <w:lang w:eastAsia="ru-RU"/>
        </w:rPr>
        <w:t xml:space="preserve"> газеты помещали статьи командиров и политработников с действующей армии, редакционные выступления, письма солдат и партизан, корреспонденции военных журналистов.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Говоря об опасности, советская пресса призывала не впадать в отчаяние, не проявлять малодушия, но и не допускать легкомыслия в оценке гитлеровской армии. 28 июня 1941 г. «Правда» в передовой статье предупреждала о том, что враг силен и </w:t>
      </w:r>
      <w:proofErr w:type="gramStart"/>
      <w:r w:rsidRPr="00AF666E">
        <w:rPr>
          <w:rFonts w:ascii="Arial" w:eastAsia="Times New Roman" w:hAnsi="Arial" w:cs="Arial"/>
          <w:sz w:val="16"/>
          <w:szCs w:val="16"/>
          <w:lang w:eastAsia="ru-RU"/>
        </w:rPr>
        <w:t>недооценивать</w:t>
      </w:r>
      <w:proofErr w:type="gramEnd"/>
      <w:r w:rsidRPr="00AF666E">
        <w:rPr>
          <w:rFonts w:ascii="Arial" w:eastAsia="Times New Roman" w:hAnsi="Arial" w:cs="Arial"/>
          <w:sz w:val="16"/>
          <w:szCs w:val="16"/>
          <w:lang w:eastAsia="ru-RU"/>
        </w:rPr>
        <w:t xml:space="preserve"> его нельзя. «Война требует напряжения всех сил, железной выдержки, мужественного хладнокровия... Нельзя тешить себя мыслями о Легких успехах», – отмечала газета в заключение.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О боевых действиях Советской Армии и положении на фронте читатели и радиослушатели могли судить и по материалам, освещавшим героическую борьбу городов-героев, и по выступлениям, посвященным разгрому немецких войск под Москвой, великой битве на Волге, прорыву Ленинградской блокады...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дни героической битвы под Москвой все газеты, выходившие в столице, призывали остановить и опрокинуть врага. «Отстоять родную Москву!» – вот лозунг, который повседневно звучал со страниц газет. 7 ноября 1941 г. по радио передавался репортаж о параде советских войск на Красной площади в Москве. Это было событие, вселившее </w:t>
      </w:r>
      <w:proofErr w:type="gramStart"/>
      <w:r w:rsidRPr="00AF666E">
        <w:rPr>
          <w:rFonts w:ascii="Arial" w:eastAsia="Times New Roman" w:hAnsi="Arial" w:cs="Arial"/>
          <w:sz w:val="16"/>
          <w:szCs w:val="16"/>
          <w:lang w:eastAsia="ru-RU"/>
        </w:rPr>
        <w:t>уверенность в народ</w:t>
      </w:r>
      <w:proofErr w:type="gramEnd"/>
      <w:r w:rsidRPr="00AF666E">
        <w:rPr>
          <w:rFonts w:ascii="Arial" w:eastAsia="Times New Roman" w:hAnsi="Arial" w:cs="Arial"/>
          <w:sz w:val="16"/>
          <w:szCs w:val="16"/>
          <w:lang w:eastAsia="ru-RU"/>
        </w:rPr>
        <w:t xml:space="preserve"> в неминуемость победы СССР в схватке с фашизмом.</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Годы Великой Отечественной войны стали новым испытанием для «Вечерней Москвы». Штат ее сократился до семи человек, невероятные трудности возникли с обеспечением ее материалами, с доставкой подписчикам и распространением. Но в суровую пору вражеского нашествия она выстояла, как и вся страна, и стала важнейшим средством сплочения масс в их борьбе с фашистскими войсками.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«Вечерняя Москва» в годы Великой Отечественной войны – это выдающаяся страница ее истории, летопись бессмертного подвига защитников столицы, мужества тех, кто ковал победу в заводских цехах.</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 августа 1941 г. Центральное радио начало транслировать для всей страны передачи из Ленинграда. Несмотря на артиллерийский обстрел и налеты вражеской авиации, ежедневно выходили газеты, велись передачи радио. У микрофона выступали Н. Тихонов, Вс. Вишневский, О. </w:t>
      </w:r>
      <w:proofErr w:type="spellStart"/>
      <w:r w:rsidRPr="00AF666E">
        <w:rPr>
          <w:rFonts w:ascii="Arial" w:eastAsia="Times New Roman" w:hAnsi="Arial" w:cs="Arial"/>
          <w:sz w:val="16"/>
          <w:szCs w:val="16"/>
          <w:lang w:eastAsia="ru-RU"/>
        </w:rPr>
        <w:t>Берггольц</w:t>
      </w:r>
      <w:proofErr w:type="spellEnd"/>
      <w:r w:rsidRPr="00AF666E">
        <w:rPr>
          <w:rFonts w:ascii="Arial" w:eastAsia="Times New Roman" w:hAnsi="Arial" w:cs="Arial"/>
          <w:sz w:val="16"/>
          <w:szCs w:val="16"/>
          <w:lang w:eastAsia="ru-RU"/>
        </w:rPr>
        <w:t xml:space="preserve">, А. Прокофьев, В. </w:t>
      </w:r>
      <w:proofErr w:type="spellStart"/>
      <w:r w:rsidRPr="00AF666E">
        <w:rPr>
          <w:rFonts w:ascii="Arial" w:eastAsia="Times New Roman" w:hAnsi="Arial" w:cs="Arial"/>
          <w:sz w:val="16"/>
          <w:szCs w:val="16"/>
          <w:lang w:eastAsia="ru-RU"/>
        </w:rPr>
        <w:t>Саянов</w:t>
      </w:r>
      <w:proofErr w:type="spellEnd"/>
      <w:r w:rsidRPr="00AF666E">
        <w:rPr>
          <w:rFonts w:ascii="Arial" w:eastAsia="Times New Roman" w:hAnsi="Arial" w:cs="Arial"/>
          <w:sz w:val="16"/>
          <w:szCs w:val="16"/>
          <w:lang w:eastAsia="ru-RU"/>
        </w:rPr>
        <w:t xml:space="preserve"> и многие другие деятели литературы и искусства. В течение 900 дней блокады радио Ленинграда не прекращало своей работы ни на минуту. О жизни в осажденном городе рассказывали воины, рабочие, ученые.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тяжелые дни блокады прямой и откровенный разговор с читателем вела «Ленинградская правда». К мужеству и стойкости звали газета Ленинградского фронта «На страже Родины», молодежная газета «Смена». Они рассказывали, </w:t>
      </w:r>
      <w:proofErr w:type="gramStart"/>
      <w:r w:rsidRPr="00AF666E">
        <w:rPr>
          <w:rFonts w:ascii="Arial" w:eastAsia="Times New Roman" w:hAnsi="Arial" w:cs="Arial"/>
          <w:sz w:val="16"/>
          <w:szCs w:val="16"/>
          <w:lang w:eastAsia="ru-RU"/>
        </w:rPr>
        <w:t>как</w:t>
      </w:r>
      <w:proofErr w:type="gramEnd"/>
      <w:r w:rsidRPr="00AF666E">
        <w:rPr>
          <w:rFonts w:ascii="Arial" w:eastAsia="Times New Roman" w:hAnsi="Arial" w:cs="Arial"/>
          <w:sz w:val="16"/>
          <w:szCs w:val="16"/>
          <w:lang w:eastAsia="ru-RU"/>
        </w:rPr>
        <w:t xml:space="preserve"> несмотря на огромные трудности и лишения воевали, жили, работали и боролись воины и трудящиеся города-героя.</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900 дней блокады – это 900 героических дней «Ленинградской правды», ее журналистов. Газета в осажденном городе каждым </w:t>
      </w:r>
      <w:proofErr w:type="gramStart"/>
      <w:r w:rsidRPr="00AF666E">
        <w:rPr>
          <w:rFonts w:ascii="Arial" w:eastAsia="Times New Roman" w:hAnsi="Arial" w:cs="Arial"/>
          <w:sz w:val="16"/>
          <w:szCs w:val="16"/>
          <w:lang w:eastAsia="ru-RU"/>
        </w:rPr>
        <w:t>своим</w:t>
      </w:r>
      <w:proofErr w:type="gramEnd"/>
      <w:r w:rsidRPr="00AF666E">
        <w:rPr>
          <w:rFonts w:ascii="Arial" w:eastAsia="Times New Roman" w:hAnsi="Arial" w:cs="Arial"/>
          <w:sz w:val="16"/>
          <w:szCs w:val="16"/>
          <w:lang w:eastAsia="ru-RU"/>
        </w:rPr>
        <w:t xml:space="preserve"> словом точно и сильно била по врагу. Ее призывы к защитникам города находили горячий отклик в сердцах тех, кто отражал натиск вражеских войск. Не случайно немецкое командование не раз пыталось с помощью своей авиации уничтожить здание редакции и типографии «Ленинградской правды». Но здание уцелело, остались живы журналисты. Несмотря на все тяготы блокады, каждый очередной номер газеты обязательно выходил. Исключение составило лишь 25 января 1942 г., когда полностью подготовленный номер не мог быть отпечатан из-за того, что осажденный город остался без электричества.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23 ноября 1942 г. Центральное радио передало первое сообщение </w:t>
      </w:r>
      <w:proofErr w:type="spellStart"/>
      <w:r w:rsidRPr="00AF666E">
        <w:rPr>
          <w:rFonts w:ascii="Arial" w:eastAsia="Times New Roman" w:hAnsi="Arial" w:cs="Arial"/>
          <w:sz w:val="16"/>
          <w:szCs w:val="16"/>
          <w:lang w:eastAsia="ru-RU"/>
        </w:rPr>
        <w:t>Совинформбюро</w:t>
      </w:r>
      <w:proofErr w:type="spellEnd"/>
      <w:r w:rsidRPr="00AF666E">
        <w:rPr>
          <w:rFonts w:ascii="Arial" w:eastAsia="Times New Roman" w:hAnsi="Arial" w:cs="Arial"/>
          <w:sz w:val="16"/>
          <w:szCs w:val="16"/>
          <w:lang w:eastAsia="ru-RU"/>
        </w:rPr>
        <w:t xml:space="preserve"> о начале разгрома немецко-фашистских войск на Волге. Ожесточенные бои шли не только на Сталинградском фронте. В середине января 1943 г. войска Ленинградского и </w:t>
      </w:r>
      <w:proofErr w:type="spellStart"/>
      <w:r w:rsidRPr="00AF666E">
        <w:rPr>
          <w:rFonts w:ascii="Arial" w:eastAsia="Times New Roman" w:hAnsi="Arial" w:cs="Arial"/>
          <w:sz w:val="16"/>
          <w:szCs w:val="16"/>
          <w:lang w:eastAsia="ru-RU"/>
        </w:rPr>
        <w:t>Волховского</w:t>
      </w:r>
      <w:proofErr w:type="spellEnd"/>
      <w:r w:rsidRPr="00AF666E">
        <w:rPr>
          <w:rFonts w:ascii="Arial" w:eastAsia="Times New Roman" w:hAnsi="Arial" w:cs="Arial"/>
          <w:sz w:val="16"/>
          <w:szCs w:val="16"/>
          <w:lang w:eastAsia="ru-RU"/>
        </w:rPr>
        <w:t xml:space="preserve"> фронтов перешли в наступление и шаг за шагом разжимали вражеское окружение Ленинграда. И когда 19 января 1943 г. в 22 часа 42 минуты Центральное радио передало сообщение «В последний час» о прорыве блокады Ленинграда, для всей страны это был огромный праздник. А через две недели – 2 февраля 1943 г. – </w:t>
      </w:r>
      <w:proofErr w:type="spellStart"/>
      <w:r w:rsidRPr="00AF666E">
        <w:rPr>
          <w:rFonts w:ascii="Arial" w:eastAsia="Times New Roman" w:hAnsi="Arial" w:cs="Arial"/>
          <w:sz w:val="16"/>
          <w:szCs w:val="16"/>
          <w:lang w:eastAsia="ru-RU"/>
        </w:rPr>
        <w:t>Совинформбюро</w:t>
      </w:r>
      <w:proofErr w:type="spellEnd"/>
      <w:r w:rsidRPr="00AF666E">
        <w:rPr>
          <w:rFonts w:ascii="Arial" w:eastAsia="Times New Roman" w:hAnsi="Arial" w:cs="Arial"/>
          <w:sz w:val="16"/>
          <w:szCs w:val="16"/>
          <w:lang w:eastAsia="ru-RU"/>
        </w:rPr>
        <w:t xml:space="preserve"> сообщило по радио о полной победе советских войск под Сталинградом. Сталинградская битва, продолжавшаяся </w:t>
      </w:r>
      <w:proofErr w:type="gramStart"/>
      <w:r w:rsidRPr="00AF666E">
        <w:rPr>
          <w:rFonts w:ascii="Arial" w:eastAsia="Times New Roman" w:hAnsi="Arial" w:cs="Arial"/>
          <w:sz w:val="16"/>
          <w:szCs w:val="16"/>
          <w:lang w:eastAsia="ru-RU"/>
        </w:rPr>
        <w:t>более шести месяцев, была</w:t>
      </w:r>
      <w:proofErr w:type="gramEnd"/>
      <w:r w:rsidRPr="00AF666E">
        <w:rPr>
          <w:rFonts w:ascii="Arial" w:eastAsia="Times New Roman" w:hAnsi="Arial" w:cs="Arial"/>
          <w:sz w:val="16"/>
          <w:szCs w:val="16"/>
          <w:lang w:eastAsia="ru-RU"/>
        </w:rPr>
        <w:t xml:space="preserve"> завершена.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Начался коренной перелом в ходе Великой Отечественной войны. В печати анализировались итоги Сталинградской битвы, решительно изменившие ход войны в пользу Советского Союза.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Освещение военного положения СССР и боевых действий Советской Армии неразрывно связано с темой героизма и мужества советских людей на фронте, в тылу врага. Пресса военного времени полна впечатляющих репортажей, корреспонденции, очерков, статей, посвященных тем, кто, не щадя жизни, сражался за Родину, отстаивая ее свободу и независимость.</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Примером стойкости и отваги советских людей явился подвиг небольшой группы солдат из дивизии генерала И. Панфилова. 16 ноября 1941 г. на подступах к Москве у разъезда </w:t>
      </w:r>
      <w:proofErr w:type="spellStart"/>
      <w:r w:rsidRPr="00AF666E">
        <w:rPr>
          <w:rFonts w:ascii="Arial" w:eastAsia="Times New Roman" w:hAnsi="Arial" w:cs="Arial"/>
          <w:sz w:val="16"/>
          <w:szCs w:val="16"/>
          <w:lang w:eastAsia="ru-RU"/>
        </w:rPr>
        <w:t>Дубосеково</w:t>
      </w:r>
      <w:proofErr w:type="spellEnd"/>
      <w:r w:rsidRPr="00AF666E">
        <w:rPr>
          <w:rFonts w:ascii="Arial" w:eastAsia="Times New Roman" w:hAnsi="Arial" w:cs="Arial"/>
          <w:sz w:val="16"/>
          <w:szCs w:val="16"/>
          <w:lang w:eastAsia="ru-RU"/>
        </w:rPr>
        <w:t xml:space="preserve"> 28 панфиловцев задержали продвижение 50 танков противника, уничтожив 18 машин. Большинство героев пали смертью храбрых в неравном бою, но не пропустили врага. Первым об этом подвиге рассказал в «Красной звезде» фронтовой корреспондент газеты Александр Кривицкий.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Абсолютное большинство центральных, фронтовых, флотских, армейских, дивизионных газет ежедневно рассказывали о тяжелом ратном труде тех, кто в буднях войны совершал подвиги.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Газета Западного фронта «Красноармейская правда» в различных по своим жанрам материалах поведала своим читателям о самоотверженном поступке Николая Гастелло, направившего свой горящий самолет на танковую колонну </w:t>
      </w:r>
      <w:r w:rsidRPr="00AF666E">
        <w:rPr>
          <w:rFonts w:ascii="Arial" w:eastAsia="Times New Roman" w:hAnsi="Arial" w:cs="Arial"/>
          <w:sz w:val="16"/>
          <w:szCs w:val="16"/>
          <w:lang w:eastAsia="ru-RU"/>
        </w:rPr>
        <w:lastRenderedPageBreak/>
        <w:t xml:space="preserve">противника; о погибшем в бою командире кавалерийского корпуса генерале Льве </w:t>
      </w:r>
      <w:proofErr w:type="spellStart"/>
      <w:r w:rsidRPr="00AF666E">
        <w:rPr>
          <w:rFonts w:ascii="Arial" w:eastAsia="Times New Roman" w:hAnsi="Arial" w:cs="Arial"/>
          <w:sz w:val="16"/>
          <w:szCs w:val="16"/>
          <w:lang w:eastAsia="ru-RU"/>
        </w:rPr>
        <w:t>Доваторе</w:t>
      </w:r>
      <w:proofErr w:type="spellEnd"/>
      <w:r w:rsidRPr="00AF666E">
        <w:rPr>
          <w:rFonts w:ascii="Arial" w:eastAsia="Times New Roman" w:hAnsi="Arial" w:cs="Arial"/>
          <w:sz w:val="16"/>
          <w:szCs w:val="16"/>
          <w:lang w:eastAsia="ru-RU"/>
        </w:rPr>
        <w:t>; о Викторе Талалихине, таранившем в ночном бою бомбардировщик врага.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Газета Ленинградского фронта «На страже Родины» 10 июля 1941 г. сообщила воинам о летчиках-истребителях Степане </w:t>
      </w:r>
      <w:proofErr w:type="spellStart"/>
      <w:r w:rsidRPr="00AF666E">
        <w:rPr>
          <w:rFonts w:ascii="Arial" w:eastAsia="Times New Roman" w:hAnsi="Arial" w:cs="Arial"/>
          <w:sz w:val="16"/>
          <w:szCs w:val="16"/>
          <w:lang w:eastAsia="ru-RU"/>
        </w:rPr>
        <w:t>Здоровцеве</w:t>
      </w:r>
      <w:proofErr w:type="spellEnd"/>
      <w:r w:rsidRPr="00AF666E">
        <w:rPr>
          <w:rFonts w:ascii="Arial" w:eastAsia="Times New Roman" w:hAnsi="Arial" w:cs="Arial"/>
          <w:sz w:val="16"/>
          <w:szCs w:val="16"/>
          <w:lang w:eastAsia="ru-RU"/>
        </w:rPr>
        <w:t>, Михаиле Жукове, Петре Харитонове, которые впервые в истории воздушного боя таранили вражеские самолеты и первыми в Великой Отечественной войне были удостоены звания Героя Советского Союза.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Огромный резонанс в армии и на флоте вызвали два замечательных очерка Петра </w:t>
      </w:r>
      <w:proofErr w:type="spellStart"/>
      <w:r w:rsidRPr="00AF666E">
        <w:rPr>
          <w:rFonts w:ascii="Arial" w:eastAsia="Times New Roman" w:hAnsi="Arial" w:cs="Arial"/>
          <w:sz w:val="16"/>
          <w:szCs w:val="16"/>
          <w:lang w:eastAsia="ru-RU"/>
        </w:rPr>
        <w:t>Лидова</w:t>
      </w:r>
      <w:proofErr w:type="spellEnd"/>
      <w:r w:rsidRPr="00AF666E">
        <w:rPr>
          <w:rFonts w:ascii="Arial" w:eastAsia="Times New Roman" w:hAnsi="Arial" w:cs="Arial"/>
          <w:sz w:val="16"/>
          <w:szCs w:val="16"/>
          <w:lang w:eastAsia="ru-RU"/>
        </w:rPr>
        <w:t xml:space="preserve"> в «Правде» о Зое Космодемьянской. Первый из них появился в газете 27 января 1942 г., второй – через месяц – 28 февраля. Сила духовного воздействия очерков П. </w:t>
      </w:r>
      <w:proofErr w:type="spellStart"/>
      <w:r w:rsidRPr="00AF666E">
        <w:rPr>
          <w:rFonts w:ascii="Arial" w:eastAsia="Times New Roman" w:hAnsi="Arial" w:cs="Arial"/>
          <w:sz w:val="16"/>
          <w:szCs w:val="16"/>
          <w:lang w:eastAsia="ru-RU"/>
        </w:rPr>
        <w:t>Лидова</w:t>
      </w:r>
      <w:proofErr w:type="spellEnd"/>
      <w:r w:rsidRPr="00AF666E">
        <w:rPr>
          <w:rFonts w:ascii="Arial" w:eastAsia="Times New Roman" w:hAnsi="Arial" w:cs="Arial"/>
          <w:sz w:val="16"/>
          <w:szCs w:val="16"/>
          <w:lang w:eastAsia="ru-RU"/>
        </w:rPr>
        <w:t xml:space="preserve"> на солдат и моряков была столь велика, что их перепечатали почти все фронтовые и флотские газеты.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Важное место в материалах, характеризующих героизм советских людей на фронте, занимали статьи и корреспонденции, очерки и репортажи военных корреспондентов. Мужественным и умелым военным журналистом проявил себя Сергей Борзенко – корреспондент «Правды», писавший в газету с 1-го Украинского фронта. Участвуя в форсировании Керченского пролива, он взял на себя командование десантным отрядом, за что был удостоен звания Героя Советского Союза. С разных фронтов в «Правду» писали Борис Полевой, Михаил Сиволобов, Леонид Коробов. Они же давали материалы из партизанских отрядов. Корреспондент «Красной звезды» Николай Денисов неоднократно участвовал в боевых полетах самолетов-бомбардировщиков.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Жизнь тыла повседневное широко освещалась в выступлениях центральной, местной, военной печати, в передачах радио. Призыв «Все для фронта, все для победы!» отражал напряженный труд миллионов людей, кто бесперебойно снабжал армию оружием, боеприпасами, техникой, продовольствием.</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годы Великой Отечественной войны широкие народные массы Советского Союза совершили беспримерный подвиг, создав военную экономику. Освещение перестройки народного хозяйства на военный лад явилось важнейшей задачей советской печати. Пресса писала о тяжелой обстановке, в которой приходилось проводить передислокацию предприятий на Восток, идейно и организационно сплачивала трудовые коллективы на досрочное завершение строительных работ и быстрейшее наращивание темпов выпуска военной продукции.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Среди многочисленных производственных тем особое внимание печати привлекали проблемы выпуска черных металлов, стали. Большое место отводилось оборонной промышленности. </w:t>
      </w:r>
      <w:proofErr w:type="gramStart"/>
      <w:r w:rsidRPr="00AF666E">
        <w:rPr>
          <w:rFonts w:ascii="Arial" w:eastAsia="Times New Roman" w:hAnsi="Arial" w:cs="Arial"/>
          <w:sz w:val="16"/>
          <w:szCs w:val="16"/>
          <w:lang w:eastAsia="ru-RU"/>
        </w:rPr>
        <w:t>«Правда», «Горьковская коммуна», «Уральский рабочий», «Волжская коммуна» и другие газеты рассказывали о борьбе за металл, за производство орудий, танков, самолетов во вновь созданных военных районах страны, поддерживали творческую инициативу рабочих и, в частности, движения многостаночников, тысячников и др. «Правда» поддержала инициативу рабочих предприятий авиационной, танковой и металлургической промышленности, развернувших в 1942 г. Всесоюзное соревнование за лучшее выполнение заказов фронта.</w:t>
      </w:r>
      <w:proofErr w:type="gramEnd"/>
      <w:r w:rsidRPr="00AF666E">
        <w:rPr>
          <w:rFonts w:ascii="Arial" w:eastAsia="Times New Roman" w:hAnsi="Arial" w:cs="Arial"/>
          <w:sz w:val="16"/>
          <w:szCs w:val="16"/>
          <w:lang w:eastAsia="ru-RU"/>
        </w:rPr>
        <w:t xml:space="preserve"> На ее страницах появилась рубрика «Трибуна участника соревнования».</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деятельности городских и районных газет было немало и других недостатков. Этим была обусловлена необходимость серьезного улучшения руководства местной прессой. Республиканским газетам было предложено направлять в райкомы партии не реже одного раза в три месяца обзоры печати каждой газеты, систематически публиковать в республиканских партийных изданиях обзоры печати районных газет. На редакции республиканских газет также возлагалась обязанность организовать стажировку редакторов и секретарей районных газет в областных и республиканских газетах, редакциях.</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 первых дней Великой Отечественной войны вопросы международной жизни занимали одно из ведущих мест в советской прессе. В материалах печати и выступлениях на радио большое внимание уделялось укреплению антигитлеровской коалиции, боевого содружества СССР, Англии и США, направленного на разгром общего врага. Газеты сообщали о том, с каким пристальным вниманием вся мировая пресса следила за положением на советско-германском фронте, информировали о ходе событий на всех театрах второй мировой войны, о различных причинах, затягивавших открытие второго фронта.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Важное место в военной журналистике занимали вопросы поведения бойцов и командиров в освобожденных странах. Пресса призывала к организованности, доброжелательности, воспитывала личный состав в духе дружественных отношений и солидарности с народами освобожденных стран. Каждое проявление добрых отношений со стороны поляков, чехов, югославов, румын к воинам Советской Армии использовалось военной прессой для интернационального воспитания бойцов и командиров.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Особенно большое внимание уделяла печать разъяснению политики Советского правительства в освобожденных от фашистов государствах в условиях, когда наши войска вели боевые действия на территории Германии. Так, 26 марта 1945 г. «Правда» опубликовала передовую статью «Воин-освободитель», в которой с достаточной глубиной выразила политику Советского государства и его отношение к немецкой нации и фашизму.</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Однако часть газет, разоблачая кровавые замыслы германского фашизма, воспитывая у советских воинов ненависть к врагу, продолжала публиковать материалы, неверно ориентировавшие солдат и офицеров действующей армии. Так, 11 апреля 1945 г. «Красная звезда» опубликовала статью Ильи Эренбурга «Хватит!». Автор, говоря о причинах ожесточенного сопротивления немцев, пытался объяснить это тем, будто Германия представляет собой одну колоссальную шайку преступников, будто все немцы одинаково ответственны за злодеяния гитлеровцев и одинаково боятся расплаты за зверства фашистов на советской земле. Ответственность за </w:t>
      </w:r>
      <w:proofErr w:type="gramStart"/>
      <w:r w:rsidRPr="00AF666E">
        <w:rPr>
          <w:rFonts w:ascii="Arial" w:eastAsia="Times New Roman" w:hAnsi="Arial" w:cs="Arial"/>
          <w:sz w:val="16"/>
          <w:szCs w:val="16"/>
          <w:lang w:eastAsia="ru-RU"/>
        </w:rPr>
        <w:t>содеянное</w:t>
      </w:r>
      <w:proofErr w:type="gramEnd"/>
      <w:r w:rsidRPr="00AF666E">
        <w:rPr>
          <w:rFonts w:ascii="Arial" w:eastAsia="Times New Roman" w:hAnsi="Arial" w:cs="Arial"/>
          <w:sz w:val="16"/>
          <w:szCs w:val="16"/>
          <w:lang w:eastAsia="ru-RU"/>
        </w:rPr>
        <w:t>, утверждал Эренбург, должна разделить вся немецкая нация.</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«Правда» выступила против неправильных заявлений Эренбурга. В статье Александрова «Тов. Эренбург упрощает» отмечалось, что именно гитлеровцы пытались внушить немецкому народу, будто каждый немец ответствен за исход войны. В действительности, подчеркивала газета, это не так. За преступления гитлеровцев должны сполна ответить их главари. Критическая оценка точки зрения И. Эренбурга помогла редакциям ряда газет избежать аналогичных ошибок.</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материалах фронтовых корреспондентов, поступавших в редакции газет во второй половине апреля 1945 г., все чаще звучала мысль о близости победы. </w:t>
      </w:r>
    </w:p>
    <w:p w:rsidR="00DA1F05" w:rsidRPr="00AF666E" w:rsidRDefault="00DA1F05" w:rsidP="00DA1F05">
      <w:pPr>
        <w:spacing w:after="0"/>
        <w:ind w:right="283"/>
        <w:rPr>
          <w:rFonts w:ascii="Arial" w:hAnsi="Arial" w:cs="Arial"/>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DA1F05" w:rsidRPr="00AF666E" w:rsidRDefault="00DA1F05" w:rsidP="00DA1F05">
      <w:pPr>
        <w:pStyle w:val="a5"/>
        <w:spacing w:after="0" w:line="240" w:lineRule="auto"/>
        <w:ind w:left="-426" w:right="283"/>
        <w:rPr>
          <w:rFonts w:ascii="Arial" w:hAnsi="Arial" w:cs="Arial"/>
          <w:b/>
          <w:sz w:val="16"/>
          <w:szCs w:val="16"/>
        </w:rPr>
      </w:pPr>
      <w:r w:rsidRPr="00AF666E">
        <w:rPr>
          <w:rFonts w:ascii="Arial" w:hAnsi="Arial" w:cs="Arial"/>
          <w:b/>
          <w:sz w:val="16"/>
          <w:szCs w:val="16"/>
        </w:rPr>
        <w:lastRenderedPageBreak/>
        <w:t>Билет № 19</w:t>
      </w:r>
    </w:p>
    <w:p w:rsidR="00DA1F05" w:rsidRPr="00AF666E" w:rsidRDefault="00DA1F05" w:rsidP="00DA1F05">
      <w:pPr>
        <w:pStyle w:val="a5"/>
        <w:numPr>
          <w:ilvl w:val="0"/>
          <w:numId w:val="20"/>
        </w:numPr>
        <w:spacing w:after="0" w:line="240" w:lineRule="auto"/>
        <w:ind w:left="-426" w:right="283"/>
        <w:rPr>
          <w:rFonts w:ascii="Arial" w:hAnsi="Arial" w:cs="Arial"/>
          <w:b/>
          <w:sz w:val="16"/>
          <w:szCs w:val="16"/>
        </w:rPr>
      </w:pPr>
      <w:r w:rsidRPr="00AF666E">
        <w:rPr>
          <w:rFonts w:ascii="Arial" w:hAnsi="Arial" w:cs="Arial"/>
          <w:b/>
          <w:sz w:val="16"/>
          <w:szCs w:val="16"/>
        </w:rPr>
        <w:t>Информационные агентства РФ.</w:t>
      </w:r>
    </w:p>
    <w:p w:rsidR="00DA1F05" w:rsidRPr="00AF666E" w:rsidRDefault="00DA1F05" w:rsidP="00DA1F05">
      <w:pPr>
        <w:pStyle w:val="a5"/>
        <w:numPr>
          <w:ilvl w:val="0"/>
          <w:numId w:val="22"/>
        </w:numPr>
        <w:spacing w:after="0" w:line="240" w:lineRule="auto"/>
        <w:ind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января 1992 г. был принят указ «Об информационном телеграфном агентстве Россия» (ИТАР). Как отмечалось в указе, Информационное телеграфное агентство России учреждалось при Федеральном правительстве страны и являлось центральным государственным информационным агентством Российской федерации. Занимаясь сбором, обработкой и распространением внутренней и международной информации, ИТАР-ТАСС фактически получило монопольное право на сообщения официального характера и передачу полного текста указов Президента и Правительства РФ.</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Агентство располагает широкой корреспондентской сетью, имеет 74 отделения и корреспондентских пункта в России и странах СНГ, 62 корпункта в 59 странах мира. Получателями информации ИТАР-ТАСС являются более 8 тыс. организаций. Треть из них – средства массовой информации России, стран СНГ, зарубежных государств, более 45% составляют политические структуры, финансовые и промышленные организации и т.д. Для них ежедневно по каналам ИТАР-ТАСС – телетайпу, факсимильной связи, по электронным сетям, почте и другим средствам связи распространяется 7 вестников оперативной информации, 20 специализированных вестников, выпускаются газеты «24» и «Восточный экспресс», иллюстрированный еженедельный журнал новостей «Эхо планеты». ИТАР-ТАСС входит в пятерку крупнейших информационных агентств мира – Франс Пресс, Рейтер, Ассошиэйтед Пресс, ЮПИ.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Среди информационных агентств России, пользующихся доверием в журналистской среде, также РИА, Интерфакс, Постфактум.</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РИА, образованное на базе Агентства Печати «Новости» и Российского информационного агентства, выпускает, как и ИТАР-ТАСС, не только большой объем оперативной и аналитической продукции, но и занимается проблемами маркетинга, реализует свои коммерческие устремления на информационном рынке. РИА имеет свои представительства в 60 странах мира.</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Крупнейшим негосударственным информационным агентством России стал</w:t>
      </w:r>
      <w:proofErr w:type="gramStart"/>
      <w:r w:rsidRPr="00AF666E">
        <w:rPr>
          <w:rFonts w:ascii="Arial" w:eastAsia="Times New Roman" w:hAnsi="Arial" w:cs="Arial"/>
          <w:sz w:val="16"/>
          <w:szCs w:val="16"/>
          <w:lang w:eastAsia="ru-RU"/>
        </w:rPr>
        <w:t xml:space="preserve"> П</w:t>
      </w:r>
      <w:proofErr w:type="gramEnd"/>
      <w:r w:rsidRPr="00AF666E">
        <w:rPr>
          <w:rFonts w:ascii="Arial" w:eastAsia="Times New Roman" w:hAnsi="Arial" w:cs="Arial"/>
          <w:sz w:val="16"/>
          <w:szCs w:val="16"/>
          <w:lang w:eastAsia="ru-RU"/>
        </w:rPr>
        <w:t>остфактум. Созданный в пору активизации общедемократического движения, он с осени 1992 г. вступил в новый этап своей деятельности, сосредоточив свои усилия на освещении событий, происходивших в регионах России и странах СНГ. У агентства более 100 собственных корреспондентов на местах, что позволяет ему работать круглосуточно и каждые полчаса передавать сводку новостей. В течение дня «Постфактум» передает до 150 информационных сообщений, а также дважды в день – сводки экономических новостей.</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 начала 90-х гг. в деятельности информационных агентств и, в том числе, «</w:t>
      </w:r>
      <w:proofErr w:type="spellStart"/>
      <w:r w:rsidRPr="00AF666E">
        <w:rPr>
          <w:rFonts w:ascii="Arial" w:eastAsia="Times New Roman" w:hAnsi="Arial" w:cs="Arial"/>
          <w:sz w:val="16"/>
          <w:szCs w:val="16"/>
          <w:lang w:eastAsia="ru-RU"/>
        </w:rPr>
        <w:t>Постфактума</w:t>
      </w:r>
      <w:proofErr w:type="spellEnd"/>
      <w:r w:rsidRPr="00AF666E">
        <w:rPr>
          <w:rFonts w:ascii="Arial" w:eastAsia="Times New Roman" w:hAnsi="Arial" w:cs="Arial"/>
          <w:sz w:val="16"/>
          <w:szCs w:val="16"/>
          <w:lang w:eastAsia="ru-RU"/>
        </w:rPr>
        <w:t>», наметилась тенденция к дифференциации проблематики новостей. Так, он стал выпускать еженедельники, содержавшие экономическую информацию, новости авиастроения и космонавтики, экологии, культуры, а также военный и экологический вестники, представлявшие собой информационно-аналитические издания.</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Развитие специализации в деятельности многих информационных агентств объяснялось экономическими трудностями, в которых оказались потребители информации, необходимостью удовлетворить интересы аудитории, растущим объемом информационного потока. Так, в частности, появились агентства, специализировавшиеся на экономической информации – Агентство Экономических Новостей (АЭН), </w:t>
      </w:r>
      <w:proofErr w:type="spellStart"/>
      <w:r w:rsidRPr="00AF666E">
        <w:rPr>
          <w:rFonts w:ascii="Arial" w:eastAsia="Times New Roman" w:hAnsi="Arial" w:cs="Arial"/>
          <w:sz w:val="16"/>
          <w:szCs w:val="16"/>
          <w:lang w:eastAsia="ru-RU"/>
        </w:rPr>
        <w:t>Секейт-пресс</w:t>
      </w:r>
      <w:proofErr w:type="spellEnd"/>
      <w:r w:rsidRPr="00AF666E">
        <w:rPr>
          <w:rFonts w:ascii="Arial" w:eastAsia="Times New Roman" w:hAnsi="Arial" w:cs="Arial"/>
          <w:sz w:val="16"/>
          <w:szCs w:val="16"/>
          <w:lang w:eastAsia="ru-RU"/>
        </w:rPr>
        <w:t xml:space="preserve">, </w:t>
      </w:r>
      <w:proofErr w:type="spellStart"/>
      <w:r w:rsidRPr="00AF666E">
        <w:rPr>
          <w:rFonts w:ascii="Arial" w:eastAsia="Times New Roman" w:hAnsi="Arial" w:cs="Arial"/>
          <w:sz w:val="16"/>
          <w:szCs w:val="16"/>
          <w:lang w:eastAsia="ru-RU"/>
        </w:rPr>
        <w:t>Пал-информ</w:t>
      </w:r>
      <w:proofErr w:type="spellEnd"/>
      <w:r w:rsidRPr="00AF666E">
        <w:rPr>
          <w:rFonts w:ascii="Arial" w:eastAsia="Times New Roman" w:hAnsi="Arial" w:cs="Arial"/>
          <w:sz w:val="16"/>
          <w:szCs w:val="16"/>
          <w:lang w:eastAsia="ru-RU"/>
        </w:rPr>
        <w:t>, МАФИ.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Сеть информационных агентств расширялась и за счет того, что их организаторами выступали коллективы газет: при «Независимой газете» было создано информационное агентство «НЕГА», при «Комсомольской правде» – «6 этаж», ставшее затем «Новой ежедневной газетой», при газете «Сегодня» – «Агентство деловых сообщений».</w:t>
      </w:r>
      <w:proofErr w:type="gramEnd"/>
      <w:r w:rsidRPr="00AF666E">
        <w:rPr>
          <w:rFonts w:ascii="Arial" w:eastAsia="Times New Roman" w:hAnsi="Arial" w:cs="Arial"/>
          <w:sz w:val="16"/>
          <w:szCs w:val="16"/>
          <w:lang w:eastAsia="ru-RU"/>
        </w:rPr>
        <w:t xml:space="preserve"> Свое собственное информационно агентство создала и радиостанция «Эхо Москвы» и т.д.</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конце 1993 г. в Москве функционировало почти 20 информационных агентств, работавших на всю страну. </w:t>
      </w:r>
      <w:proofErr w:type="gramStart"/>
      <w:r w:rsidRPr="00AF666E">
        <w:rPr>
          <w:rFonts w:ascii="Arial" w:eastAsia="Times New Roman" w:hAnsi="Arial" w:cs="Arial"/>
          <w:sz w:val="16"/>
          <w:szCs w:val="16"/>
          <w:lang w:eastAsia="ru-RU"/>
        </w:rPr>
        <w:t xml:space="preserve">Кроме ИТАР-ТАСС, РИА, РИА «Новости», Интерфакс, Постфактум потребители получали также материалы Информационного агентства </w:t>
      </w:r>
      <w:proofErr w:type="spellStart"/>
      <w:r w:rsidRPr="00AF666E">
        <w:rPr>
          <w:rFonts w:ascii="Arial" w:eastAsia="Times New Roman" w:hAnsi="Arial" w:cs="Arial"/>
          <w:sz w:val="16"/>
          <w:szCs w:val="16"/>
          <w:lang w:eastAsia="ru-RU"/>
        </w:rPr>
        <w:t>РАУ-Пресс</w:t>
      </w:r>
      <w:proofErr w:type="spellEnd"/>
      <w:r w:rsidRPr="00AF666E">
        <w:rPr>
          <w:rFonts w:ascii="Arial" w:eastAsia="Times New Roman" w:hAnsi="Arial" w:cs="Arial"/>
          <w:sz w:val="16"/>
          <w:szCs w:val="16"/>
          <w:lang w:eastAsia="ru-RU"/>
        </w:rPr>
        <w:t>, Агентства новостей и информации, Агентства экономических новостей, Информационного агентства «Пресса», «</w:t>
      </w:r>
      <w:proofErr w:type="spellStart"/>
      <w:r w:rsidRPr="00AF666E">
        <w:rPr>
          <w:rFonts w:ascii="Arial" w:eastAsia="Times New Roman" w:hAnsi="Arial" w:cs="Arial"/>
          <w:sz w:val="16"/>
          <w:szCs w:val="16"/>
          <w:lang w:eastAsia="ru-RU"/>
        </w:rPr>
        <w:t>Студинформо</w:t>
      </w:r>
      <w:proofErr w:type="spellEnd"/>
      <w:r w:rsidRPr="00AF666E">
        <w:rPr>
          <w:rFonts w:ascii="Arial" w:eastAsia="Times New Roman" w:hAnsi="Arial" w:cs="Arial"/>
          <w:sz w:val="16"/>
          <w:szCs w:val="16"/>
          <w:lang w:eastAsia="ru-RU"/>
        </w:rPr>
        <w:t xml:space="preserve">», «Панорама», «Публицист», Российское информационное </w:t>
      </w:r>
      <w:proofErr w:type="spellStart"/>
      <w:r w:rsidRPr="00AF666E">
        <w:rPr>
          <w:rFonts w:ascii="Arial" w:eastAsia="Times New Roman" w:hAnsi="Arial" w:cs="Arial"/>
          <w:sz w:val="16"/>
          <w:szCs w:val="16"/>
          <w:lang w:eastAsia="ru-RU"/>
        </w:rPr>
        <w:t>фотоагентство</w:t>
      </w:r>
      <w:proofErr w:type="spellEnd"/>
      <w:r w:rsidRPr="00AF666E">
        <w:rPr>
          <w:rFonts w:ascii="Arial" w:eastAsia="Times New Roman" w:hAnsi="Arial" w:cs="Arial"/>
          <w:sz w:val="16"/>
          <w:szCs w:val="16"/>
          <w:lang w:eastAsia="ru-RU"/>
        </w:rPr>
        <w:t>, КОНЭСКО, «Законодательное обеспечение бизнеса в России» и др. Помимо них в Российской Федерации действовало около 300 информационных агентств в регионах и республиках.</w:t>
      </w:r>
      <w:proofErr w:type="gramEnd"/>
      <w:r w:rsidRPr="00AF666E">
        <w:rPr>
          <w:rFonts w:ascii="Arial" w:eastAsia="Times New Roman" w:hAnsi="Arial" w:cs="Arial"/>
          <w:sz w:val="16"/>
          <w:szCs w:val="16"/>
          <w:lang w:eastAsia="ru-RU"/>
        </w:rPr>
        <w:t xml:space="preserve"> Все информационные агентства строили свои отношения с подписчиками на коммерческой основе.</w:t>
      </w:r>
    </w:p>
    <w:p w:rsidR="00DA1F05" w:rsidRPr="00AF666E" w:rsidRDefault="00DA1F05" w:rsidP="00DA1F05">
      <w:pPr>
        <w:pStyle w:val="a5"/>
        <w:spacing w:after="0" w:line="240" w:lineRule="auto"/>
        <w:ind w:left="-426" w:right="283"/>
        <w:rPr>
          <w:rFonts w:ascii="Arial" w:hAnsi="Arial" w:cs="Arial"/>
          <w:b/>
          <w:sz w:val="16"/>
          <w:szCs w:val="16"/>
        </w:rPr>
      </w:pPr>
    </w:p>
    <w:p w:rsidR="00DA1F05" w:rsidRPr="00AF666E" w:rsidRDefault="00DA1F05" w:rsidP="00DA1F05">
      <w:pPr>
        <w:pStyle w:val="a5"/>
        <w:numPr>
          <w:ilvl w:val="0"/>
          <w:numId w:val="21"/>
        </w:numPr>
        <w:spacing w:after="0" w:line="240" w:lineRule="auto"/>
        <w:ind w:left="-426" w:right="283"/>
        <w:rPr>
          <w:rFonts w:ascii="Arial" w:hAnsi="Arial" w:cs="Arial"/>
          <w:b/>
          <w:sz w:val="16"/>
          <w:szCs w:val="16"/>
        </w:rPr>
      </w:pPr>
      <w:r w:rsidRPr="00AF666E">
        <w:rPr>
          <w:rFonts w:ascii="Arial" w:hAnsi="Arial" w:cs="Arial"/>
          <w:b/>
          <w:sz w:val="16"/>
          <w:szCs w:val="16"/>
        </w:rPr>
        <w:t>2) Ведущие отечественные публицисты. Овечкин, «Районные будни».</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Со страниц газет звучали голоса А. И. Колосова, И.А. Рябова, Б.Н. Полевого, В.В. Овечкина, Б.А. Галина, В.В. Полторацкого, А.В. Калинина, В.Ф. Тендрякова, Г.Н. </w:t>
      </w:r>
      <w:proofErr w:type="spellStart"/>
      <w:r w:rsidRPr="00AF666E">
        <w:rPr>
          <w:rFonts w:ascii="Arial" w:eastAsia="Times New Roman" w:hAnsi="Arial" w:cs="Arial"/>
          <w:sz w:val="16"/>
          <w:szCs w:val="16"/>
          <w:lang w:eastAsia="ru-RU"/>
        </w:rPr>
        <w:t>Троепольского</w:t>
      </w:r>
      <w:proofErr w:type="spellEnd"/>
      <w:r w:rsidRPr="00AF666E">
        <w:rPr>
          <w:rFonts w:ascii="Arial" w:eastAsia="Times New Roman" w:hAnsi="Arial" w:cs="Arial"/>
          <w:sz w:val="16"/>
          <w:szCs w:val="16"/>
          <w:lang w:eastAsia="ru-RU"/>
        </w:rPr>
        <w:t xml:space="preserve">, Т.Н. </w:t>
      </w:r>
      <w:proofErr w:type="spellStart"/>
      <w:r w:rsidRPr="00AF666E">
        <w:rPr>
          <w:rFonts w:ascii="Arial" w:eastAsia="Times New Roman" w:hAnsi="Arial" w:cs="Arial"/>
          <w:sz w:val="16"/>
          <w:szCs w:val="16"/>
          <w:lang w:eastAsia="ru-RU"/>
        </w:rPr>
        <w:t>Тэсс</w:t>
      </w:r>
      <w:proofErr w:type="spellEnd"/>
      <w:r w:rsidRPr="00AF666E">
        <w:rPr>
          <w:rFonts w:ascii="Arial" w:eastAsia="Times New Roman" w:hAnsi="Arial" w:cs="Arial"/>
          <w:sz w:val="16"/>
          <w:szCs w:val="16"/>
          <w:lang w:eastAsia="ru-RU"/>
        </w:rPr>
        <w:t xml:space="preserve">, М.С. Шагинян и многих других публицистов. Заметным явлением в послевоенной печати явились публиковавшиеся в «Правде», «Известиях», «Литературной газете», «Комсомольской правде», а также в местных газетах статьи, очерки, памфлеты М.А. Шолохова. </w:t>
      </w:r>
      <w:proofErr w:type="gramStart"/>
      <w:r w:rsidRPr="00AF666E">
        <w:rPr>
          <w:rFonts w:ascii="Arial" w:eastAsia="Times New Roman" w:hAnsi="Arial" w:cs="Arial"/>
          <w:sz w:val="16"/>
          <w:szCs w:val="16"/>
          <w:lang w:eastAsia="ru-RU"/>
        </w:rPr>
        <w:t>Только в «Правде» были напечатаны очерки «Слово о Родине», «Любимая мать-отчизна», «Первенец великих строек», памфлеты «Свет и мрак», «Не уйти палачам от суда народов!», статьи «Победа, какой не знала история» и другие материалы.</w:t>
      </w:r>
      <w:proofErr w:type="gramEnd"/>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Появление в «Правде» и журнале «Новый мир» острых публицистических выступлений В. Овечкина явилось началом нового этапа глубокого и правдивого отображения колхозной жизни. Овечкин первым из публицистов заговорил о наболевших вопросах колхозной деревни, в частности о вреде партийного руководства сельским хозяйством, подменявшего руководителей хозяйств и специалистов. Очерки Овечкина «Районные будни», «В том же районе», «</w:t>
      </w:r>
      <w:proofErr w:type="spellStart"/>
      <w:r w:rsidRPr="00AF666E">
        <w:rPr>
          <w:rFonts w:ascii="Arial" w:eastAsia="Times New Roman" w:hAnsi="Arial" w:cs="Arial"/>
          <w:sz w:val="16"/>
          <w:szCs w:val="16"/>
          <w:lang w:eastAsia="ru-RU"/>
        </w:rPr>
        <w:t>Борзов</w:t>
      </w:r>
      <w:proofErr w:type="spellEnd"/>
      <w:r w:rsidRPr="00AF666E">
        <w:rPr>
          <w:rFonts w:ascii="Arial" w:eastAsia="Times New Roman" w:hAnsi="Arial" w:cs="Arial"/>
          <w:sz w:val="16"/>
          <w:szCs w:val="16"/>
          <w:lang w:eastAsia="ru-RU"/>
        </w:rPr>
        <w:t xml:space="preserve"> и Мартынов», «На переднем крае», «Своими руками», «Два костра» обратили на себя внимание не только высоким мастерством, но главное – показом жизни без всякого затушевывания недостатков.</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Из очерковой литературы первого послевоенного десятилетия особую признательность широкого читателя получили очерки В. Овечкина «Районные будни», публиковавшиеся в «Правде» и в «Новом мире». Говоря о причинах необычной популярности выступлений В. Овечкина, А. Твардовский писал: «Его очерки и рассказы из колхозной деревни, обратившие на себя внимание еще в довоенные годы, отличались основательным – не из вторых рук – знанием материала и правдивостью изложения, чуждой беллетристическим подобиям действительности».</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Колхозная деревня всегда глубоко интересовала В. Овечкина. Еще в его довоенных очерках проблемы села получили глубокое освещение. После войны эта тема снова является главной для писателя. В 1947 г. в «Правде» был напечатан очерк В. Овечкина «Дума об урожае», в котором резко критиковались незадачливые руководители колхозов, стремящиеся славой одного передовика прикрыть недостатки всего хозяйства. Уже в этом выступлении угадывается будущий автор «Районных буден», в которых назревшие проблемы сельского хозяйства рассмотрены разносторонне, с большой остротой и определенностью. Очерки построены на острых жизненных конфликтах, в них беспощадно развенчиваются те руководители, для которых важны не подлинные интересы дела, а формальное благополучие. </w:t>
      </w:r>
      <w:proofErr w:type="gramStart"/>
      <w:r w:rsidRPr="00AF666E">
        <w:rPr>
          <w:rFonts w:ascii="Arial" w:eastAsia="Times New Roman" w:hAnsi="Arial" w:cs="Arial"/>
          <w:sz w:val="16"/>
          <w:szCs w:val="16"/>
          <w:lang w:eastAsia="ru-RU"/>
        </w:rPr>
        <w:t>Таковы</w:t>
      </w:r>
      <w:proofErr w:type="gramEnd"/>
      <w:r w:rsidRPr="00AF666E">
        <w:rPr>
          <w:rFonts w:ascii="Arial" w:eastAsia="Times New Roman" w:hAnsi="Arial" w:cs="Arial"/>
          <w:sz w:val="16"/>
          <w:szCs w:val="16"/>
          <w:lang w:eastAsia="ru-RU"/>
        </w:rPr>
        <w:t xml:space="preserve"> в очерках первый секретарь райкома </w:t>
      </w:r>
      <w:proofErr w:type="spellStart"/>
      <w:r w:rsidRPr="00AF666E">
        <w:rPr>
          <w:rFonts w:ascii="Arial" w:eastAsia="Times New Roman" w:hAnsi="Arial" w:cs="Arial"/>
          <w:sz w:val="16"/>
          <w:szCs w:val="16"/>
          <w:lang w:eastAsia="ru-RU"/>
        </w:rPr>
        <w:t>Борзов</w:t>
      </w:r>
      <w:proofErr w:type="spellEnd"/>
      <w:r w:rsidRPr="00AF666E">
        <w:rPr>
          <w:rFonts w:ascii="Arial" w:eastAsia="Times New Roman" w:hAnsi="Arial" w:cs="Arial"/>
          <w:sz w:val="16"/>
          <w:szCs w:val="16"/>
          <w:lang w:eastAsia="ru-RU"/>
        </w:rPr>
        <w:t xml:space="preserve">, секретарь обкома Маслеников. Им противостоят второй секретарь райкома Мартынов, директор МТС </w:t>
      </w:r>
      <w:proofErr w:type="spellStart"/>
      <w:r w:rsidRPr="00AF666E">
        <w:rPr>
          <w:rFonts w:ascii="Arial" w:eastAsia="Times New Roman" w:hAnsi="Arial" w:cs="Arial"/>
          <w:sz w:val="16"/>
          <w:szCs w:val="16"/>
          <w:lang w:eastAsia="ru-RU"/>
        </w:rPr>
        <w:t>Долгушин</w:t>
      </w:r>
      <w:proofErr w:type="spellEnd"/>
      <w:r w:rsidRPr="00AF666E">
        <w:rPr>
          <w:rFonts w:ascii="Arial" w:eastAsia="Times New Roman" w:hAnsi="Arial" w:cs="Arial"/>
          <w:sz w:val="16"/>
          <w:szCs w:val="16"/>
          <w:lang w:eastAsia="ru-RU"/>
        </w:rPr>
        <w:t xml:space="preserve">, председатель передового колхоза </w:t>
      </w:r>
      <w:proofErr w:type="spellStart"/>
      <w:r w:rsidRPr="00AF666E">
        <w:rPr>
          <w:rFonts w:ascii="Arial" w:eastAsia="Times New Roman" w:hAnsi="Arial" w:cs="Arial"/>
          <w:sz w:val="16"/>
          <w:szCs w:val="16"/>
          <w:lang w:eastAsia="ru-RU"/>
        </w:rPr>
        <w:t>Опенкин</w:t>
      </w:r>
      <w:proofErr w:type="spellEnd"/>
      <w:r w:rsidRPr="00AF666E">
        <w:rPr>
          <w:rFonts w:ascii="Arial" w:eastAsia="Times New Roman" w:hAnsi="Arial" w:cs="Arial"/>
          <w:sz w:val="16"/>
          <w:szCs w:val="16"/>
          <w:lang w:eastAsia="ru-RU"/>
        </w:rPr>
        <w:t>. В. Овечкин так рельефно, так правдиво очерчивает характеры героев очерка, что каждый из них словно уже знаком читателю, словно он встречался с ним в районах, МТС, колхозах. Сила очерков В. Овечкина именно в том, что он пишет «почти с натуры, ничего не сочиняя».</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При оценке очерков В. Овечкина правдивость изложения А. Твардовский отмечает не случайно. В жизни послевоенной колхозной деревни было немало наболевших вопросов, требовавших своего решения. Между тем большинство писателей и публицистов сбивались на путь приукрашивания действительности, показывали лишь </w:t>
      </w:r>
      <w:r w:rsidRPr="00AF666E">
        <w:rPr>
          <w:rFonts w:ascii="Arial" w:eastAsia="Times New Roman" w:hAnsi="Arial" w:cs="Arial"/>
          <w:sz w:val="16"/>
          <w:szCs w:val="16"/>
          <w:lang w:eastAsia="ru-RU"/>
        </w:rPr>
        <w:lastRenderedPageBreak/>
        <w:t xml:space="preserve">положительные явления, избегали постановки острых жизненных проблем. Уже в то время подвергались критике те, кто не жалел красок для восхваления нашей действительности. В марте 1954 года подвергся справедливому осуждению очерк Галины Николаевой «Председатель колхоза», напечатанный во втором номере журнала «Знамя». Аналогичный упрек можно отнести и ко многим другим очеркистам. К числу же запомнившихся очерков можно </w:t>
      </w:r>
      <w:proofErr w:type="gramStart"/>
      <w:r w:rsidRPr="00AF666E">
        <w:rPr>
          <w:rFonts w:ascii="Arial" w:eastAsia="Times New Roman" w:hAnsi="Arial" w:cs="Arial"/>
          <w:sz w:val="16"/>
          <w:szCs w:val="16"/>
          <w:lang w:eastAsia="ru-RU"/>
        </w:rPr>
        <w:t>отнести</w:t>
      </w:r>
      <w:proofErr w:type="gramEnd"/>
      <w:r w:rsidRPr="00AF666E">
        <w:rPr>
          <w:rFonts w:ascii="Arial" w:eastAsia="Times New Roman" w:hAnsi="Arial" w:cs="Arial"/>
          <w:sz w:val="16"/>
          <w:szCs w:val="16"/>
          <w:lang w:eastAsia="ru-RU"/>
        </w:rPr>
        <w:t xml:space="preserve"> прежде всего «Районные будни» В. Овечкина.</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Оценивая творчество В. Овечкина, А. Твардовский отмечал: «Мы вправе считать «Районные будни» его главной книгой, которую, бесспорно никогда не обойдет стороной историк литературы». Не обойдет стороной ни один журналист и лучших послевоенных публицистических произведений, учась глубоко, содержательно отображать действительность, решая важные жизненные проблемы.</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hAnsi="Arial" w:cs="Arial"/>
          <w:sz w:val="16"/>
          <w:szCs w:val="16"/>
        </w:rPr>
        <w:t xml:space="preserve">          </w:t>
      </w:r>
      <w:r w:rsidRPr="00AF666E">
        <w:rPr>
          <w:rFonts w:ascii="Arial" w:eastAsia="Times New Roman" w:hAnsi="Arial" w:cs="Arial"/>
          <w:sz w:val="16"/>
          <w:szCs w:val="16"/>
          <w:lang w:eastAsia="ru-RU"/>
        </w:rPr>
        <w:t xml:space="preserve">В заключительных строках одного из очерков «Районные будни» не случайно подчеркивается: «Очерку нет пока продолжения, так как он пишется почти с натуры. Он, может быть, вырастет и в повесть, но для этого необходимо развитие событий в жизни. Я встречаю таких людей, слышу такие споры, как у Мартынова с </w:t>
      </w:r>
      <w:proofErr w:type="spellStart"/>
      <w:r w:rsidRPr="00AF666E">
        <w:rPr>
          <w:rFonts w:ascii="Arial" w:eastAsia="Times New Roman" w:hAnsi="Arial" w:cs="Arial"/>
          <w:sz w:val="16"/>
          <w:szCs w:val="16"/>
          <w:lang w:eastAsia="ru-RU"/>
        </w:rPr>
        <w:t>Борзовым</w:t>
      </w:r>
      <w:proofErr w:type="spellEnd"/>
      <w:r w:rsidRPr="00AF666E">
        <w:rPr>
          <w:rFonts w:ascii="Arial" w:eastAsia="Times New Roman" w:hAnsi="Arial" w:cs="Arial"/>
          <w:sz w:val="16"/>
          <w:szCs w:val="16"/>
          <w:lang w:eastAsia="ru-RU"/>
        </w:rPr>
        <w:t>, в одном районе. Какие решения примет обком об этом районе, как повернутся личные судьбы людей, представленных читателю в этих первых главах очерка – это нужно еще понаблюдать в жизни».</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Понаблюдать в жизни, изучить, глубоко разобраться в происходящих событиях, правдиво и ярко об этом рассказать – это главное в творческом методе В. Овечкина.</w:t>
      </w:r>
    </w:p>
    <w:p w:rsidR="00DA1F05" w:rsidRPr="00AF666E" w:rsidRDefault="00DA1F05" w:rsidP="00DA1F05">
      <w:pPr>
        <w:spacing w:after="0"/>
        <w:ind w:left="-567" w:right="283"/>
        <w:rPr>
          <w:rFonts w:ascii="Arial" w:hAnsi="Arial" w:cs="Arial"/>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AF666E" w:rsidRDefault="00AF666E" w:rsidP="00DA1F05">
      <w:pPr>
        <w:pStyle w:val="a5"/>
        <w:spacing w:after="0" w:line="240" w:lineRule="auto"/>
        <w:ind w:left="-426" w:right="283"/>
        <w:rPr>
          <w:rFonts w:ascii="Arial" w:hAnsi="Arial" w:cs="Arial"/>
          <w:b/>
          <w:sz w:val="16"/>
          <w:szCs w:val="16"/>
        </w:rPr>
      </w:pPr>
    </w:p>
    <w:p w:rsidR="00DA1F05" w:rsidRPr="00AF666E" w:rsidRDefault="00DA1F05" w:rsidP="00DA1F05">
      <w:pPr>
        <w:pStyle w:val="a5"/>
        <w:spacing w:after="0" w:line="240" w:lineRule="auto"/>
        <w:ind w:left="-426" w:right="283"/>
        <w:rPr>
          <w:rFonts w:ascii="Arial" w:hAnsi="Arial" w:cs="Arial"/>
          <w:b/>
          <w:sz w:val="16"/>
          <w:szCs w:val="16"/>
        </w:rPr>
      </w:pPr>
      <w:r w:rsidRPr="00AF666E">
        <w:rPr>
          <w:rFonts w:ascii="Arial" w:hAnsi="Arial" w:cs="Arial"/>
          <w:b/>
          <w:sz w:val="16"/>
          <w:szCs w:val="16"/>
        </w:rPr>
        <w:lastRenderedPageBreak/>
        <w:t>Билет № 20</w:t>
      </w:r>
    </w:p>
    <w:p w:rsidR="00DA1F05" w:rsidRPr="00AF666E" w:rsidRDefault="00DA1F05" w:rsidP="00DA1F05">
      <w:pPr>
        <w:pStyle w:val="a5"/>
        <w:numPr>
          <w:ilvl w:val="0"/>
          <w:numId w:val="23"/>
        </w:numPr>
        <w:spacing w:after="0" w:line="240" w:lineRule="auto"/>
        <w:ind w:left="-426" w:right="283"/>
        <w:rPr>
          <w:rFonts w:ascii="Arial" w:hAnsi="Arial" w:cs="Arial"/>
          <w:b/>
          <w:sz w:val="16"/>
          <w:szCs w:val="16"/>
        </w:rPr>
      </w:pPr>
      <w:r w:rsidRPr="00AF666E">
        <w:rPr>
          <w:rFonts w:ascii="Arial" w:hAnsi="Arial" w:cs="Arial"/>
          <w:b/>
          <w:sz w:val="16"/>
          <w:szCs w:val="16"/>
        </w:rPr>
        <w:t>Пресса РФ в Интернете.</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Впервые в нашей стране электронные коммуникации заявили о своем существовании в полный голос во время событий августа 1991 г. Как отмечалось в исследовании «Интернет для журналиста» во время путча в августе 1991 г. в Москве, когда была предпринята попытка восстановить систему советского правления, все традиционные средства связи – телефон, телевидение, радио и печать – были перекрыты.</w:t>
      </w:r>
      <w:proofErr w:type="gramEnd"/>
      <w:r w:rsidRPr="00AF666E">
        <w:rPr>
          <w:rFonts w:ascii="Arial" w:eastAsia="Times New Roman" w:hAnsi="Arial" w:cs="Arial"/>
          <w:sz w:val="16"/>
          <w:szCs w:val="16"/>
          <w:lang w:eastAsia="ru-RU"/>
        </w:rPr>
        <w:t xml:space="preserve"> Но компьютерные сети, </w:t>
      </w:r>
      <w:proofErr w:type="gramStart"/>
      <w:r w:rsidRPr="00AF666E">
        <w:rPr>
          <w:rFonts w:ascii="Arial" w:eastAsia="Times New Roman" w:hAnsi="Arial" w:cs="Arial"/>
          <w:sz w:val="16"/>
          <w:szCs w:val="16"/>
          <w:lang w:eastAsia="ru-RU"/>
        </w:rPr>
        <w:t>в</w:t>
      </w:r>
      <w:proofErr w:type="gramEnd"/>
      <w:r w:rsidRPr="00AF666E">
        <w:rPr>
          <w:rFonts w:ascii="Arial" w:eastAsia="Times New Roman" w:hAnsi="Arial" w:cs="Arial"/>
          <w:sz w:val="16"/>
          <w:szCs w:val="16"/>
          <w:lang w:eastAsia="ru-RU"/>
        </w:rPr>
        <w:t xml:space="preserve"> то время уже возникшие в Советском Союзе, не были подвластны цензуре. Именно </w:t>
      </w:r>
      <w:proofErr w:type="gramStart"/>
      <w:r w:rsidRPr="00AF666E">
        <w:rPr>
          <w:rFonts w:ascii="Arial" w:eastAsia="Times New Roman" w:hAnsi="Arial" w:cs="Arial"/>
          <w:sz w:val="16"/>
          <w:szCs w:val="16"/>
          <w:lang w:eastAsia="ru-RU"/>
        </w:rPr>
        <w:t>благодаря</w:t>
      </w:r>
      <w:proofErr w:type="gramEnd"/>
      <w:r w:rsidRPr="00AF666E">
        <w:rPr>
          <w:rFonts w:ascii="Arial" w:eastAsia="Times New Roman" w:hAnsi="Arial" w:cs="Arial"/>
          <w:sz w:val="16"/>
          <w:szCs w:val="16"/>
          <w:lang w:eastAsia="ru-RU"/>
        </w:rPr>
        <w:t xml:space="preserve"> </w:t>
      </w:r>
      <w:proofErr w:type="gramStart"/>
      <w:r w:rsidRPr="00AF666E">
        <w:rPr>
          <w:rFonts w:ascii="Arial" w:eastAsia="Times New Roman" w:hAnsi="Arial" w:cs="Arial"/>
          <w:sz w:val="16"/>
          <w:szCs w:val="16"/>
          <w:lang w:eastAsia="ru-RU"/>
        </w:rPr>
        <w:t>им</w:t>
      </w:r>
      <w:proofErr w:type="gramEnd"/>
      <w:r w:rsidRPr="00AF666E">
        <w:rPr>
          <w:rFonts w:ascii="Arial" w:eastAsia="Times New Roman" w:hAnsi="Arial" w:cs="Arial"/>
          <w:sz w:val="16"/>
          <w:szCs w:val="16"/>
          <w:lang w:eastAsia="ru-RU"/>
        </w:rPr>
        <w:t xml:space="preserve"> удалось распространить огромное количество информации о событиях в Москве. Как утверждает президент «</w:t>
      </w:r>
      <w:proofErr w:type="spellStart"/>
      <w:r w:rsidRPr="00AF666E">
        <w:rPr>
          <w:rFonts w:ascii="Arial" w:eastAsia="Times New Roman" w:hAnsi="Arial" w:cs="Arial"/>
          <w:sz w:val="16"/>
          <w:szCs w:val="16"/>
          <w:lang w:eastAsia="ru-RU"/>
        </w:rPr>
        <w:t>Релкома</w:t>
      </w:r>
      <w:proofErr w:type="spellEnd"/>
      <w:r w:rsidRPr="00AF666E">
        <w:rPr>
          <w:rFonts w:ascii="Arial" w:eastAsia="Times New Roman" w:hAnsi="Arial" w:cs="Arial"/>
          <w:sz w:val="16"/>
          <w:szCs w:val="16"/>
          <w:lang w:eastAsia="ru-RU"/>
        </w:rPr>
        <w:t>» А. Солдатов, в те напряженные августовские дни «</w:t>
      </w:r>
      <w:proofErr w:type="spellStart"/>
      <w:r w:rsidRPr="00AF666E">
        <w:rPr>
          <w:rFonts w:ascii="Arial" w:eastAsia="Times New Roman" w:hAnsi="Arial" w:cs="Arial"/>
          <w:sz w:val="16"/>
          <w:szCs w:val="16"/>
          <w:lang w:eastAsia="ru-RU"/>
        </w:rPr>
        <w:t>Релком</w:t>
      </w:r>
      <w:proofErr w:type="spellEnd"/>
      <w:r w:rsidRPr="00AF666E">
        <w:rPr>
          <w:rFonts w:ascii="Arial" w:eastAsia="Times New Roman" w:hAnsi="Arial" w:cs="Arial"/>
          <w:sz w:val="16"/>
          <w:szCs w:val="16"/>
          <w:lang w:eastAsia="ru-RU"/>
        </w:rPr>
        <w:t>» выпустил 46 тыс. единиц информации по всей России и за рубежом.</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Период относительно интенсивного развития Интернет в России начинается только с середины 90-х гг. К этому времени «</w:t>
      </w:r>
      <w:proofErr w:type="spellStart"/>
      <w:r w:rsidRPr="00AF666E">
        <w:rPr>
          <w:rFonts w:ascii="Arial" w:eastAsia="Times New Roman" w:hAnsi="Arial" w:cs="Arial"/>
          <w:sz w:val="16"/>
          <w:szCs w:val="16"/>
          <w:lang w:eastAsia="ru-RU"/>
        </w:rPr>
        <w:t>Релком</w:t>
      </w:r>
      <w:proofErr w:type="spellEnd"/>
      <w:r w:rsidRPr="00AF666E">
        <w:rPr>
          <w:rFonts w:ascii="Arial" w:eastAsia="Times New Roman" w:hAnsi="Arial" w:cs="Arial"/>
          <w:sz w:val="16"/>
          <w:szCs w:val="16"/>
          <w:lang w:eastAsia="ru-RU"/>
        </w:rPr>
        <w:t xml:space="preserve">» становится самой крупной компьютерной сетью, у нее появляется все больше приверженцев среди российских СМИ. Но их присутствие в Интернет остается незначительным. </w:t>
      </w:r>
      <w:proofErr w:type="gramStart"/>
      <w:r w:rsidRPr="00AF666E">
        <w:rPr>
          <w:rFonts w:ascii="Arial" w:eastAsia="Times New Roman" w:hAnsi="Arial" w:cs="Arial"/>
          <w:sz w:val="16"/>
          <w:szCs w:val="16"/>
          <w:lang w:eastAsia="ru-RU"/>
        </w:rPr>
        <w:t xml:space="preserve">Полноценные </w:t>
      </w:r>
      <w:proofErr w:type="spellStart"/>
      <w:r w:rsidRPr="00AF666E">
        <w:rPr>
          <w:rFonts w:ascii="Arial" w:eastAsia="Times New Roman" w:hAnsi="Arial" w:cs="Arial"/>
          <w:sz w:val="16"/>
          <w:szCs w:val="16"/>
          <w:lang w:eastAsia="ru-RU"/>
        </w:rPr>
        <w:t>Интернет-версии</w:t>
      </w:r>
      <w:proofErr w:type="spellEnd"/>
      <w:r w:rsidRPr="00AF666E">
        <w:rPr>
          <w:rFonts w:ascii="Arial" w:eastAsia="Times New Roman" w:hAnsi="Arial" w:cs="Arial"/>
          <w:sz w:val="16"/>
          <w:szCs w:val="16"/>
          <w:lang w:eastAsia="ru-RU"/>
        </w:rPr>
        <w:t xml:space="preserve"> имеют «Аргументы и факты», «МК», «Огонек», «ОМ» и еще несколько изданий, а также «Новости» телеканала «TV Центр», TV-6, ряд программ НТВ.</w:t>
      </w:r>
      <w:proofErr w:type="gramEnd"/>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Некоторые российские издания помещают на своих сайтах больше информации, чем в бумажных версиях изданий, часто предлагая дополнительную информацию к опубликованным материалам. Так, пошли по пути «вывешивания» свежих номеров в целях презентации журнал «Интернет», «Общая газета», некоторые региональные издания. Вместе с тем обозначилась еще одна тенденция. Ряд всероссийских газет продает полные электронные версии изданий только по специальной подписке. Среди них – вся периодика «Коммерсанта», «Русский телеграф» и др. «Независимая газета» публикует часть информации 1 и 7 полос газеты и приложение «Экслибрис» бесплатно, в то время как полную версию газеты получают только подписчики.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w:t>
      </w:r>
      <w:proofErr w:type="spellStart"/>
      <w:proofErr w:type="gramStart"/>
      <w:r w:rsidRPr="00AF666E">
        <w:rPr>
          <w:rFonts w:ascii="Arial" w:eastAsia="Times New Roman" w:hAnsi="Arial" w:cs="Arial"/>
          <w:sz w:val="16"/>
          <w:szCs w:val="16"/>
          <w:lang w:eastAsia="ru-RU"/>
        </w:rPr>
        <w:t>Интернет-версии</w:t>
      </w:r>
      <w:proofErr w:type="spellEnd"/>
      <w:proofErr w:type="gramEnd"/>
      <w:r w:rsidRPr="00AF666E">
        <w:rPr>
          <w:rFonts w:ascii="Arial" w:eastAsia="Times New Roman" w:hAnsi="Arial" w:cs="Arial"/>
          <w:sz w:val="16"/>
          <w:szCs w:val="16"/>
          <w:lang w:eastAsia="ru-RU"/>
        </w:rPr>
        <w:t xml:space="preserve"> имеют также такие специализированные компьютерные издания, как «Мир Интернет», «Планета Интернет», «</w:t>
      </w:r>
      <w:proofErr w:type="spellStart"/>
      <w:r w:rsidRPr="00AF666E">
        <w:rPr>
          <w:rFonts w:ascii="Arial" w:eastAsia="Times New Roman" w:hAnsi="Arial" w:cs="Arial"/>
          <w:sz w:val="16"/>
          <w:szCs w:val="16"/>
          <w:lang w:eastAsia="ru-RU"/>
        </w:rPr>
        <w:t>Компьтерра</w:t>
      </w:r>
      <w:proofErr w:type="spellEnd"/>
      <w:r w:rsidRPr="00AF666E">
        <w:rPr>
          <w:rFonts w:ascii="Arial" w:eastAsia="Times New Roman" w:hAnsi="Arial" w:cs="Arial"/>
          <w:sz w:val="16"/>
          <w:szCs w:val="16"/>
          <w:lang w:eastAsia="ru-RU"/>
        </w:rPr>
        <w:t>» и др.</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середине 90-х гг. относится утверждение в электронной сети </w:t>
      </w:r>
      <w:proofErr w:type="gramStart"/>
      <w:r w:rsidRPr="00AF666E">
        <w:rPr>
          <w:rFonts w:ascii="Arial" w:eastAsia="Times New Roman" w:hAnsi="Arial" w:cs="Arial"/>
          <w:sz w:val="16"/>
          <w:szCs w:val="16"/>
          <w:lang w:eastAsia="ru-RU"/>
        </w:rPr>
        <w:t>русскоязычного</w:t>
      </w:r>
      <w:proofErr w:type="gramEnd"/>
      <w:r w:rsidRPr="00AF666E">
        <w:rPr>
          <w:rFonts w:ascii="Arial" w:eastAsia="Times New Roman" w:hAnsi="Arial" w:cs="Arial"/>
          <w:sz w:val="16"/>
          <w:szCs w:val="16"/>
          <w:lang w:eastAsia="ru-RU"/>
        </w:rPr>
        <w:t xml:space="preserve"> </w:t>
      </w:r>
      <w:proofErr w:type="spellStart"/>
      <w:r w:rsidRPr="00AF666E">
        <w:rPr>
          <w:rFonts w:ascii="Arial" w:eastAsia="Times New Roman" w:hAnsi="Arial" w:cs="Arial"/>
          <w:sz w:val="16"/>
          <w:szCs w:val="16"/>
          <w:lang w:eastAsia="ru-RU"/>
        </w:rPr>
        <w:t>Интернет-сообщества</w:t>
      </w:r>
      <w:proofErr w:type="spellEnd"/>
      <w:r w:rsidRPr="00AF666E">
        <w:rPr>
          <w:rFonts w:ascii="Arial" w:eastAsia="Times New Roman" w:hAnsi="Arial" w:cs="Arial"/>
          <w:sz w:val="16"/>
          <w:szCs w:val="16"/>
          <w:lang w:eastAsia="ru-RU"/>
        </w:rPr>
        <w:t xml:space="preserve">. На первом этапе среди сетевых авторитетов (net-персонажей) было </w:t>
      </w:r>
      <w:proofErr w:type="gramStart"/>
      <w:r w:rsidRPr="00AF666E">
        <w:rPr>
          <w:rFonts w:ascii="Arial" w:eastAsia="Times New Roman" w:hAnsi="Arial" w:cs="Arial"/>
          <w:sz w:val="16"/>
          <w:szCs w:val="16"/>
          <w:lang w:eastAsia="ru-RU"/>
        </w:rPr>
        <w:t>очень много</w:t>
      </w:r>
      <w:proofErr w:type="gramEnd"/>
      <w:r w:rsidRPr="00AF666E">
        <w:rPr>
          <w:rFonts w:ascii="Arial" w:eastAsia="Times New Roman" w:hAnsi="Arial" w:cs="Arial"/>
          <w:sz w:val="16"/>
          <w:szCs w:val="16"/>
          <w:lang w:eastAsia="ru-RU"/>
        </w:rPr>
        <w:t xml:space="preserve"> эмигрантов, проживающих в США, Израиле, Канаде. Из ранних сайтов выделяются два основных жанра: специализированные любительские сайты и странички «</w:t>
      </w:r>
      <w:proofErr w:type="spellStart"/>
      <w:r w:rsidRPr="00AF666E">
        <w:rPr>
          <w:rFonts w:ascii="Arial" w:eastAsia="Times New Roman" w:hAnsi="Arial" w:cs="Arial"/>
          <w:sz w:val="16"/>
          <w:szCs w:val="16"/>
          <w:lang w:eastAsia="ru-RU"/>
        </w:rPr>
        <w:t>вебозрений</w:t>
      </w:r>
      <w:proofErr w:type="spellEnd"/>
      <w:r w:rsidRPr="00AF666E">
        <w:rPr>
          <w:rFonts w:ascii="Arial" w:eastAsia="Times New Roman" w:hAnsi="Arial" w:cs="Arial"/>
          <w:sz w:val="16"/>
          <w:szCs w:val="16"/>
          <w:lang w:eastAsia="ru-RU"/>
        </w:rPr>
        <w:t>». Благодаря усилиям авторов «</w:t>
      </w:r>
      <w:proofErr w:type="spellStart"/>
      <w:r w:rsidRPr="00AF666E">
        <w:rPr>
          <w:rFonts w:ascii="Arial" w:eastAsia="Times New Roman" w:hAnsi="Arial" w:cs="Arial"/>
          <w:sz w:val="16"/>
          <w:szCs w:val="16"/>
          <w:lang w:eastAsia="ru-RU"/>
        </w:rPr>
        <w:t>вебозрений</w:t>
      </w:r>
      <w:proofErr w:type="spellEnd"/>
      <w:r w:rsidRPr="00AF666E">
        <w:rPr>
          <w:rFonts w:ascii="Arial" w:eastAsia="Times New Roman" w:hAnsi="Arial" w:cs="Arial"/>
          <w:sz w:val="16"/>
          <w:szCs w:val="16"/>
          <w:lang w:eastAsia="ru-RU"/>
        </w:rPr>
        <w:t>» стала возможным публикация в сети ежедневных обзоров содержания Интернет.</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Особое место среди российских СМИ в Интернет занимает Национальная Служба Новостей (НСН), созданная в 1994 г. с участием финансовой группировки Б. Березовского – «</w:t>
      </w:r>
      <w:proofErr w:type="spellStart"/>
      <w:r w:rsidRPr="00AF666E">
        <w:rPr>
          <w:rFonts w:ascii="Arial" w:eastAsia="Times New Roman" w:hAnsi="Arial" w:cs="Arial"/>
          <w:sz w:val="16"/>
          <w:szCs w:val="16"/>
          <w:lang w:eastAsia="ru-RU"/>
        </w:rPr>
        <w:t>Логоваза</w:t>
      </w:r>
      <w:proofErr w:type="spellEnd"/>
      <w:r w:rsidRPr="00AF666E">
        <w:rPr>
          <w:rFonts w:ascii="Arial" w:eastAsia="Times New Roman" w:hAnsi="Arial" w:cs="Arial"/>
          <w:sz w:val="16"/>
          <w:szCs w:val="16"/>
          <w:lang w:eastAsia="ru-RU"/>
        </w:rPr>
        <w:t>», «Объединенного банка», концерн «Сибнефть». НСН четко определила свою информационную направленность, ориентированную на запросы не только прессы, но и аналитических центров, политических партий и объединений. Беспристрастный подход в освещении различных точек зрения по важнейшим проблемам общественно-политической и экономической жизни страны неуклонно увеличивает число периодических изданий, телерадиокомпаний, пользующихся информацией НСН в Интернет.</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Два основных звена, сформированных в структуре Национальной Службы Новостей, – отдел мониторинга СМИ и отдел корреспондентской сети – обеспечивают базы данных необходимым фактическим и аудиовизуальным материалом. Имея к ним доступ по компьютерным сетям, потребители получают полную и достоверную информацию по всем вопросам, связанным с властными структурами, политическими партиями, биографиями государственных и политических деятелей, сферой бизнеса. Базы данных НСН содержат огромный массив текущих оперативных сообщений и материалов периодической печати, а также архивы информационных передач телевидения и радио. НСН, как и Интернет, работают на коммерческой основе.</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Кроме Национальной Службы Новостей всего несколько информационных агентств России распространяют через Интернет свои материалы. Это – </w:t>
      </w:r>
      <w:proofErr w:type="spellStart"/>
      <w:r w:rsidRPr="00AF666E">
        <w:rPr>
          <w:rFonts w:ascii="Arial" w:eastAsia="Times New Roman" w:hAnsi="Arial" w:cs="Arial"/>
          <w:sz w:val="16"/>
          <w:szCs w:val="16"/>
          <w:lang w:eastAsia="ru-RU"/>
        </w:rPr>
        <w:t>РИА-Новости</w:t>
      </w:r>
      <w:proofErr w:type="spellEnd"/>
      <w:r w:rsidRPr="00AF666E">
        <w:rPr>
          <w:rFonts w:ascii="Arial" w:eastAsia="Times New Roman" w:hAnsi="Arial" w:cs="Arial"/>
          <w:sz w:val="16"/>
          <w:szCs w:val="16"/>
          <w:lang w:eastAsia="ru-RU"/>
        </w:rPr>
        <w:t xml:space="preserve">, «Атлант», «Алгоритм», «Интерфакс». В середине 90-х гг. «ТВ-Центр», НТВ, «Вид», ТВ-6 имели собственные сервер – компьютеры, хранящие основную информацию. Подавляющая часть компьютерных изданий, а это главным образом журналы, имела </w:t>
      </w:r>
      <w:proofErr w:type="spellStart"/>
      <w:r w:rsidRPr="00AF666E">
        <w:rPr>
          <w:rFonts w:ascii="Arial" w:eastAsia="Times New Roman" w:hAnsi="Arial" w:cs="Arial"/>
          <w:sz w:val="16"/>
          <w:szCs w:val="16"/>
          <w:lang w:eastAsia="ru-RU"/>
        </w:rPr>
        <w:t>он-лайн</w:t>
      </w:r>
      <w:proofErr w:type="spellEnd"/>
      <w:r w:rsidRPr="00AF666E">
        <w:rPr>
          <w:rFonts w:ascii="Arial" w:eastAsia="Times New Roman" w:hAnsi="Arial" w:cs="Arial"/>
          <w:sz w:val="16"/>
          <w:szCs w:val="16"/>
          <w:lang w:eastAsia="ru-RU"/>
        </w:rPr>
        <w:t xml:space="preserve"> версии.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По далеко не полным данным в начале 1998 г. в России имели доступ </w:t>
      </w:r>
      <w:proofErr w:type="gramStart"/>
      <w:r w:rsidRPr="00AF666E">
        <w:rPr>
          <w:rFonts w:ascii="Arial" w:eastAsia="Times New Roman" w:hAnsi="Arial" w:cs="Arial"/>
          <w:sz w:val="16"/>
          <w:szCs w:val="16"/>
          <w:lang w:eastAsia="ru-RU"/>
        </w:rPr>
        <w:t>к</w:t>
      </w:r>
      <w:proofErr w:type="gramEnd"/>
      <w:r w:rsidRPr="00AF666E">
        <w:rPr>
          <w:rFonts w:ascii="Arial" w:eastAsia="Times New Roman" w:hAnsi="Arial" w:cs="Arial"/>
          <w:sz w:val="16"/>
          <w:szCs w:val="16"/>
          <w:lang w:eastAsia="ru-RU"/>
        </w:rPr>
        <w:t xml:space="preserve"> Интернет более 600 тыс. человек. Среди них журналисты периодических изданий, телевидения, радиовещания, информационных агентств, сотрудники коммерческих и банковских структур. Однако значительная часть их располагала лишь терминальным доступом, т.е. использовала возможности электронной почты, допускающей только чтение текста. Они не могли слышать звук, видеть графику.</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Любая редакция газеты, телерадиокомпания, тысячи и тысячи людей, где бы они не находились, в течение нескольких минут могут получить по каналам Интернет необходимую информацию НСН и других агентств. Для этого лишь необходимо иметь компьютер, специальную программу, а также модем для подключения компьютера к телефонной сети.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Одним из важных событий в русском Интернет стало появление высококачественных сетевых журналов. Самым популярным и одним из лучших стал «Русский журнал» Глеба Павловского. Появление «Русского журнала», а также сетевого альманаха «Интеллектуальный капитал» может служить примером того, как новые коммуникации способны стимулировать интеллектуальную жизнь общества.</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«Русский журнал» является одним из наиболее ярких и увлекательных источников аналитических материалов и информации в российском информационном пространстве. По актуальности, </w:t>
      </w:r>
      <w:proofErr w:type="spellStart"/>
      <w:r w:rsidRPr="00AF666E">
        <w:rPr>
          <w:rFonts w:ascii="Arial" w:eastAsia="Times New Roman" w:hAnsi="Arial" w:cs="Arial"/>
          <w:sz w:val="16"/>
          <w:szCs w:val="16"/>
          <w:lang w:eastAsia="ru-RU"/>
        </w:rPr>
        <w:t>неангажированности</w:t>
      </w:r>
      <w:proofErr w:type="spellEnd"/>
      <w:r w:rsidRPr="00AF666E">
        <w:rPr>
          <w:rFonts w:ascii="Arial" w:eastAsia="Times New Roman" w:hAnsi="Arial" w:cs="Arial"/>
          <w:sz w:val="16"/>
          <w:szCs w:val="16"/>
          <w:lang w:eastAsia="ru-RU"/>
        </w:rPr>
        <w:t xml:space="preserve"> и широте рассматриваемых вопросов». «Русский журнал» не имеет аналогов в газетно-журнальной периодике России.</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1998 г. почти все политические партии и объединения Российской Федерации имели свои странички в Интернет, чего не скажешь об их изданиях.</w:t>
      </w:r>
    </w:p>
    <w:p w:rsidR="00DA1F05" w:rsidRPr="00AF666E" w:rsidRDefault="00DA1F05" w:rsidP="00DA1F05">
      <w:pPr>
        <w:spacing w:after="0" w:line="240" w:lineRule="auto"/>
        <w:ind w:left="-426"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ситуации, сложившейся в конце 90-х гг., главная задача государственной политики состоит в том, чтобы определить, какие государственные информационные ресурсы и на каких условиях должны быть доступны через Интернет. Противники широкого участия СМИ России в Интернет выдвигают тезис о том, что главным недостатком Интернет является относительно слабая защищенность его информационного поля. Поэтому встает вопрос об ограничении или вообще запрещении передачи через Интернет закрытой, по крайней мере, секретной, информации.</w:t>
      </w:r>
    </w:p>
    <w:p w:rsidR="00DA1F05" w:rsidRPr="00AF666E" w:rsidRDefault="00DA1F05" w:rsidP="00DA1F05">
      <w:pPr>
        <w:pStyle w:val="a5"/>
        <w:spacing w:after="0" w:line="240" w:lineRule="auto"/>
        <w:ind w:left="-426" w:right="283"/>
        <w:rPr>
          <w:rFonts w:ascii="Arial" w:hAnsi="Arial" w:cs="Arial"/>
          <w:b/>
          <w:sz w:val="16"/>
          <w:szCs w:val="16"/>
        </w:rPr>
      </w:pPr>
    </w:p>
    <w:p w:rsidR="00DA1F05" w:rsidRPr="00AF666E" w:rsidRDefault="00DA1F05" w:rsidP="00DA1F05">
      <w:pPr>
        <w:pStyle w:val="a5"/>
        <w:numPr>
          <w:ilvl w:val="0"/>
          <w:numId w:val="23"/>
        </w:numPr>
        <w:spacing w:after="0" w:line="240" w:lineRule="auto"/>
        <w:ind w:left="-426" w:right="283"/>
        <w:jc w:val="both"/>
        <w:rPr>
          <w:rFonts w:ascii="Arial" w:eastAsia="Times New Roman" w:hAnsi="Arial" w:cs="Arial"/>
          <w:b/>
          <w:sz w:val="16"/>
          <w:szCs w:val="16"/>
          <w:lang w:eastAsia="ru-RU"/>
        </w:rPr>
      </w:pPr>
      <w:r w:rsidRPr="00AF666E">
        <w:rPr>
          <w:rFonts w:ascii="Arial" w:hAnsi="Arial" w:cs="Arial"/>
          <w:b/>
          <w:sz w:val="16"/>
          <w:szCs w:val="16"/>
        </w:rPr>
        <w:t>Публицистика Серафимовича и Фурманова в годы гражданской войны.</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Первый очерк А. Серафимовича «В теплушке» появился в «Правде» 1 января 1918 г. Затем писатель некоторое время выступал в «Известиях», под рубрикой «Впечатления» в этой газете были опубликованы очерки: «Только уснуть», «Красный праздник», «На родине». Со второй половины 1918 г. в течение всего военного периода под постоянной рубрикой «Впечатления» очерки и рассказы публиковались регулярно в «Правде». Только в декабре 1918 г. на ее страницах появились очерки «</w:t>
      </w:r>
      <w:proofErr w:type="spellStart"/>
      <w:r w:rsidRPr="00AF666E">
        <w:rPr>
          <w:rFonts w:ascii="Arial" w:eastAsia="Times New Roman" w:hAnsi="Arial" w:cs="Arial"/>
          <w:sz w:val="16"/>
          <w:szCs w:val="16"/>
          <w:lang w:eastAsia="ru-RU"/>
        </w:rPr>
        <w:t>Политком</w:t>
      </w:r>
      <w:proofErr w:type="spellEnd"/>
      <w:r w:rsidRPr="00AF666E">
        <w:rPr>
          <w:rFonts w:ascii="Arial" w:eastAsia="Times New Roman" w:hAnsi="Arial" w:cs="Arial"/>
          <w:sz w:val="16"/>
          <w:szCs w:val="16"/>
          <w:lang w:eastAsia="ru-RU"/>
        </w:rPr>
        <w:t>», «На позиции», «Подарки», «Волчий выводок», «По усам текло».</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Нельзя не отметить, что деятельность А.С. Серафимовича как военного корреспондента началась еще в дооктябрьский период. В годы</w:t>
      </w:r>
      <w:proofErr w:type="gramStart"/>
      <w:r w:rsidRPr="00AF666E">
        <w:rPr>
          <w:rFonts w:ascii="Arial" w:eastAsia="Times New Roman" w:hAnsi="Arial" w:cs="Arial"/>
          <w:sz w:val="16"/>
          <w:szCs w:val="16"/>
          <w:lang w:eastAsia="ru-RU"/>
        </w:rPr>
        <w:t xml:space="preserve"> П</w:t>
      </w:r>
      <w:proofErr w:type="gramEnd"/>
      <w:r w:rsidRPr="00AF666E">
        <w:rPr>
          <w:rFonts w:ascii="Arial" w:eastAsia="Times New Roman" w:hAnsi="Arial" w:cs="Arial"/>
          <w:sz w:val="16"/>
          <w:szCs w:val="16"/>
          <w:lang w:eastAsia="ru-RU"/>
        </w:rPr>
        <w:t xml:space="preserve">ервой мировой войны он сотрудничал в газете «Русские ведомости», опубликовав в ней очерки «Встреча», «На побывке» и др. Сравнивая свою деятельность в «Правде» и «Русских ведомостях», писатель отмечал, что старый дореволюционный корреспондент «выуживал материал» в верхах, штабах, канцеляриях, а в годы Гражданской войны необходимо было «стать как можно ближе к красноармейской массе», чтобы в ее гуще черпать «необходимый материал». И этого «необходимого материала» у писателя хватало не только на многочисленные рассказы, очерки и статьи в «Правде», «Известиях», «Петроградской правде». На их основе автор намеревался создать целый цикл произведений о революции под общим заглавием «Борьба», однако, из задуманного цикла появился только один роман </w:t>
      </w:r>
      <w:r w:rsidRPr="00AF666E">
        <w:rPr>
          <w:rFonts w:ascii="Arial" w:eastAsia="Times New Roman" w:hAnsi="Arial" w:cs="Arial"/>
          <w:sz w:val="16"/>
          <w:szCs w:val="16"/>
          <w:lang w:eastAsia="ru-RU"/>
        </w:rPr>
        <w:lastRenderedPageBreak/>
        <w:t xml:space="preserve">«Железный поток», опубликованный в 1924 г. в альманахе «Недра» с </w:t>
      </w:r>
      <w:proofErr w:type="spellStart"/>
      <w:r w:rsidRPr="00AF666E">
        <w:rPr>
          <w:rFonts w:ascii="Arial" w:eastAsia="Times New Roman" w:hAnsi="Arial" w:cs="Arial"/>
          <w:sz w:val="16"/>
          <w:szCs w:val="16"/>
          <w:lang w:eastAsia="ru-RU"/>
        </w:rPr>
        <w:t>подзаглавием</w:t>
      </w:r>
      <w:proofErr w:type="spellEnd"/>
      <w:r w:rsidRPr="00AF666E">
        <w:rPr>
          <w:rFonts w:ascii="Arial" w:eastAsia="Times New Roman" w:hAnsi="Arial" w:cs="Arial"/>
          <w:sz w:val="16"/>
          <w:szCs w:val="16"/>
          <w:lang w:eastAsia="ru-RU"/>
        </w:rPr>
        <w:t xml:space="preserve"> «Из цикла «Борьба». Не только герои этого самого крупного романа А. Серафимовича имеют своих прототипов, но и сюжет сохраняет реальную канву действий – героический поход в августе – сентябре 1918 г. Таманской армии, отрезанной от красных войск на Северном Кавказе, сумевшей пробиться </w:t>
      </w:r>
      <w:proofErr w:type="gramStart"/>
      <w:r w:rsidRPr="00AF666E">
        <w:rPr>
          <w:rFonts w:ascii="Arial" w:eastAsia="Times New Roman" w:hAnsi="Arial" w:cs="Arial"/>
          <w:sz w:val="16"/>
          <w:szCs w:val="16"/>
          <w:lang w:eastAsia="ru-RU"/>
        </w:rPr>
        <w:t>к</w:t>
      </w:r>
      <w:proofErr w:type="gramEnd"/>
      <w:r w:rsidRPr="00AF666E">
        <w:rPr>
          <w:rFonts w:ascii="Arial" w:eastAsia="Times New Roman" w:hAnsi="Arial" w:cs="Arial"/>
          <w:sz w:val="16"/>
          <w:szCs w:val="16"/>
          <w:lang w:eastAsia="ru-RU"/>
        </w:rPr>
        <w:t xml:space="preserve"> своим и принять затем участие в успешном наступлении на Южном фронте. Главное достоинство военной публицистики А. Серафимовича в том, что в его очерках не было «выдумки», что «ужасы войны» представали во всей правдивости, так ярко, что некоторые его очерки, как заметил А. Луначарский «больно читать». </w:t>
      </w:r>
      <w:proofErr w:type="gramStart"/>
      <w:r w:rsidRPr="00AF666E">
        <w:rPr>
          <w:rFonts w:ascii="Arial" w:eastAsia="Times New Roman" w:hAnsi="Arial" w:cs="Arial"/>
          <w:sz w:val="16"/>
          <w:szCs w:val="16"/>
          <w:lang w:eastAsia="ru-RU"/>
        </w:rPr>
        <w:t>Уже самый первый, появившийся в «Правде» очерк «В теплушке» зримо передает картину «побелевших от морозов», переполненных голодными красноармейцами с «</w:t>
      </w:r>
      <w:proofErr w:type="spellStart"/>
      <w:r w:rsidRPr="00AF666E">
        <w:rPr>
          <w:rFonts w:ascii="Arial" w:eastAsia="Times New Roman" w:hAnsi="Arial" w:cs="Arial"/>
          <w:sz w:val="16"/>
          <w:szCs w:val="16"/>
          <w:lang w:eastAsia="ru-RU"/>
        </w:rPr>
        <w:t>заколелыми</w:t>
      </w:r>
      <w:proofErr w:type="spellEnd"/>
      <w:r w:rsidRPr="00AF666E">
        <w:rPr>
          <w:rFonts w:ascii="Arial" w:eastAsia="Times New Roman" w:hAnsi="Arial" w:cs="Arial"/>
          <w:sz w:val="16"/>
          <w:szCs w:val="16"/>
          <w:lang w:eastAsia="ru-RU"/>
        </w:rPr>
        <w:t xml:space="preserve"> ногами» теплушек, когда «зубы стучат от неодолимой внутренней дрожи», когда от «раскаленной докрасна печки несет нестерпимым жаром, а из сквозивших щелей вагона – нестерпимым холодом, когда приходится всячески изворачиваться, стараясь найти среднее положение, чтобы не так жгло и морозило».</w:t>
      </w:r>
      <w:proofErr w:type="gramEnd"/>
      <w:r w:rsidRPr="00AF666E">
        <w:rPr>
          <w:rFonts w:ascii="Arial" w:eastAsia="Times New Roman" w:hAnsi="Arial" w:cs="Arial"/>
          <w:sz w:val="16"/>
          <w:szCs w:val="16"/>
          <w:lang w:eastAsia="ru-RU"/>
        </w:rPr>
        <w:t xml:space="preserve"> В каждом очерке все новые и новые картины нечеловеческих страданий на войне. </w:t>
      </w:r>
      <w:proofErr w:type="gramStart"/>
      <w:r w:rsidRPr="00AF666E">
        <w:rPr>
          <w:rFonts w:ascii="Arial" w:eastAsia="Times New Roman" w:hAnsi="Arial" w:cs="Arial"/>
          <w:sz w:val="16"/>
          <w:szCs w:val="16"/>
          <w:lang w:eastAsia="ru-RU"/>
        </w:rPr>
        <w:t>Воочию видишь и обросших сосульками, старающихся хоть как-то укрыться от «нижущего уфимского ветра, который сколько глаз хватит бело дымится поземкой»; и сутками сидящих зажатыми в углу вагона, измученных до того, что голова плохо держится на шее»; и «неделями валяющихся в переполненных теплушках тифозных»; и шагающих через головы, руки и ноги, лишь бы найти на вокзале «кусочек свободного места».</w:t>
      </w:r>
      <w:proofErr w:type="gramEnd"/>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Стремясь как можно обстоятельнее запечатлеть доподлинную правду тяжелейшей из войн, писатель с нескрываемым огорчением замечал, что если империалистическая война освещалась сотнями журналистов, фоторепортеров, литераторов, то Гражданская «проходит молча». «Неужели все это уйдет и потухнет с уходящим днем? – писал он в очерке «Мокрый ветер», появившемся в газете «Петроградская правда» 9 марта 1920 г. И тут же замечал: «Поколениям один маленький рассказ, маленькое воспоминание, один небольшой рисунок даст неизмеримо больше, чем сотня ученых изысканий в архивах».</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Военные рассказы и очерки А. Серафимовича, запечатлевшие важнейшие события на Восточном, Южном и Западном </w:t>
      </w:r>
      <w:proofErr w:type="gramStart"/>
      <w:r w:rsidRPr="00AF666E">
        <w:rPr>
          <w:rFonts w:ascii="Arial" w:eastAsia="Times New Roman" w:hAnsi="Arial" w:cs="Arial"/>
          <w:sz w:val="16"/>
          <w:szCs w:val="16"/>
          <w:lang w:eastAsia="ru-RU"/>
        </w:rPr>
        <w:t>фронтах</w:t>
      </w:r>
      <w:proofErr w:type="gramEnd"/>
      <w:r w:rsidRPr="00AF666E">
        <w:rPr>
          <w:rFonts w:ascii="Arial" w:eastAsia="Times New Roman" w:hAnsi="Arial" w:cs="Arial"/>
          <w:sz w:val="16"/>
          <w:szCs w:val="16"/>
          <w:lang w:eastAsia="ru-RU"/>
        </w:rPr>
        <w:t xml:space="preserve"> – правдивая летопись Гражданской войны, и в этом их непреходящее значение.</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proofErr w:type="gramStart"/>
      <w:r w:rsidRPr="00AF666E">
        <w:rPr>
          <w:rFonts w:ascii="Arial" w:eastAsia="Times New Roman" w:hAnsi="Arial" w:cs="Arial"/>
          <w:sz w:val="16"/>
          <w:szCs w:val="16"/>
          <w:lang w:eastAsia="ru-RU"/>
        </w:rPr>
        <w:t xml:space="preserve">Такой же правдивой летописью боев на Восточном и Южном фронтах стала публицистика Д.А. Фурманова, являвшегося в марте – августе 1919 г. военным комиссаром 25-й </w:t>
      </w:r>
      <w:proofErr w:type="spellStart"/>
      <w:r w:rsidRPr="00AF666E">
        <w:rPr>
          <w:rFonts w:ascii="Arial" w:eastAsia="Times New Roman" w:hAnsi="Arial" w:cs="Arial"/>
          <w:sz w:val="16"/>
          <w:szCs w:val="16"/>
          <w:lang w:eastAsia="ru-RU"/>
        </w:rPr>
        <w:t>чапаевской</w:t>
      </w:r>
      <w:proofErr w:type="spellEnd"/>
      <w:r w:rsidRPr="00AF666E">
        <w:rPr>
          <w:rFonts w:ascii="Arial" w:eastAsia="Times New Roman" w:hAnsi="Arial" w:cs="Arial"/>
          <w:sz w:val="16"/>
          <w:szCs w:val="16"/>
          <w:lang w:eastAsia="ru-RU"/>
        </w:rPr>
        <w:t xml:space="preserve"> дивизии. 31 января 1919 г. он отправился на Восточный фронт, а 15 апреля в иваново-вознесенском «Рабочем крае» появилось его первое «Письмо с фронта».</w:t>
      </w:r>
      <w:proofErr w:type="gramEnd"/>
      <w:r w:rsidRPr="00AF666E">
        <w:rPr>
          <w:rFonts w:ascii="Arial" w:eastAsia="Times New Roman" w:hAnsi="Arial" w:cs="Arial"/>
          <w:sz w:val="16"/>
          <w:szCs w:val="16"/>
          <w:lang w:eastAsia="ru-RU"/>
        </w:rPr>
        <w:t xml:space="preserve"> С этого времени «Рабочий край» становится его постоянной корреспондентской трибуной, хотя его очерки все чаще начинают появляться в «Правде», «Известиях» и других газетах. Публицистические произведения Д. Фурманова легли в основу таких его будущих книг, как «Красный десант», «Мятеж» и самого известного произведения – «Чапаев». За годы гражданской войны в «Известиях» напечатано свыше 100 его статей, очерков, корреспонденции и заметок.</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Немало очерков писатель посвятил В.И. Чапаеву, М.В. Фрунзе, П. Батурину, сменившему Фурманова на посту военного комиссара </w:t>
      </w:r>
      <w:proofErr w:type="spellStart"/>
      <w:r w:rsidRPr="00AF666E">
        <w:rPr>
          <w:rFonts w:ascii="Arial" w:eastAsia="Times New Roman" w:hAnsi="Arial" w:cs="Arial"/>
          <w:sz w:val="16"/>
          <w:szCs w:val="16"/>
          <w:lang w:eastAsia="ru-RU"/>
        </w:rPr>
        <w:t>чапаевской</w:t>
      </w:r>
      <w:proofErr w:type="spellEnd"/>
      <w:r w:rsidRPr="00AF666E">
        <w:rPr>
          <w:rFonts w:ascii="Arial" w:eastAsia="Times New Roman" w:hAnsi="Arial" w:cs="Arial"/>
          <w:sz w:val="16"/>
          <w:szCs w:val="16"/>
          <w:lang w:eastAsia="ru-RU"/>
        </w:rPr>
        <w:t xml:space="preserve"> дивизии и погибшему вместе с легендарным героем, Епифану </w:t>
      </w:r>
      <w:proofErr w:type="spellStart"/>
      <w:r w:rsidRPr="00AF666E">
        <w:rPr>
          <w:rFonts w:ascii="Arial" w:eastAsia="Times New Roman" w:hAnsi="Arial" w:cs="Arial"/>
          <w:sz w:val="16"/>
          <w:szCs w:val="16"/>
          <w:lang w:eastAsia="ru-RU"/>
        </w:rPr>
        <w:t>Ковтюху</w:t>
      </w:r>
      <w:proofErr w:type="spellEnd"/>
      <w:r w:rsidRPr="00AF666E">
        <w:rPr>
          <w:rFonts w:ascii="Arial" w:eastAsia="Times New Roman" w:hAnsi="Arial" w:cs="Arial"/>
          <w:sz w:val="16"/>
          <w:szCs w:val="16"/>
          <w:lang w:eastAsia="ru-RU"/>
        </w:rPr>
        <w:t xml:space="preserve"> и другим героям Гражданской войны.</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связи с трагической гибелью В.И. Чапаева Политическим управлением Революционного военного совета Туркестанского фронта в Самаре в начале октября 1919 г. была выпущена листовка «Памяти героя пролетарской революции и полководца красноармейцев Василия Ивановича Чапаева», которая представлена очерками Д. Фурманова «Чапаев», «Последние часы Чапаева», «Воспоминания о Чапаеве».</w:t>
      </w:r>
    </w:p>
    <w:p w:rsidR="00DA1F05" w:rsidRPr="00AF666E" w:rsidRDefault="00DA1F05" w:rsidP="00DA1F05">
      <w:pPr>
        <w:spacing w:after="0" w:line="240" w:lineRule="auto"/>
        <w:ind w:left="-426"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Значительное место в публицистическом наследии Д. Фурманова занимает очерковый цикл о М.В. Фрунзе: </w:t>
      </w:r>
      <w:proofErr w:type="gramStart"/>
      <w:r w:rsidRPr="00AF666E">
        <w:rPr>
          <w:rFonts w:ascii="Arial" w:eastAsia="Times New Roman" w:hAnsi="Arial" w:cs="Arial"/>
          <w:sz w:val="16"/>
          <w:szCs w:val="16"/>
          <w:lang w:eastAsia="ru-RU"/>
        </w:rPr>
        <w:t>«Первая встреча» (Правда, 1925, 5 ноября), «Как собирался отряд» (журн. «Красноармеец», 1925, № 79), «Последний вечер» (журн. «Красная новь», 1925, № 10), «Встреча в Уральске» («Красная звезда», 1925, 5 ноября), «Фрунзе под Уфой» («Правда», 1925, 13 ноября), «Весть о его смерти» (журн. «Комсомолия», 1925, № 8).</w:t>
      </w:r>
      <w:proofErr w:type="gramEnd"/>
      <w:r w:rsidRPr="00AF666E">
        <w:rPr>
          <w:rFonts w:ascii="Arial" w:eastAsia="Times New Roman" w:hAnsi="Arial" w:cs="Arial"/>
          <w:sz w:val="16"/>
          <w:szCs w:val="16"/>
          <w:lang w:eastAsia="ru-RU"/>
        </w:rPr>
        <w:t xml:space="preserve"> Все эти очерки, опубликованные в год смерти полководца, воссоздавали не только образ беззаветной храбрости героя, но и «прекрасного, редкостного человека с мудрой головой и с детским сердцем, любившего какой-то особенной нежной любовью» свой северный </w:t>
      </w:r>
      <w:proofErr w:type="spellStart"/>
      <w:r w:rsidRPr="00AF666E">
        <w:rPr>
          <w:rFonts w:ascii="Arial" w:eastAsia="Times New Roman" w:hAnsi="Arial" w:cs="Arial"/>
          <w:sz w:val="16"/>
          <w:szCs w:val="16"/>
          <w:lang w:eastAsia="ru-RU"/>
        </w:rPr>
        <w:t>Ивано-Вознесенский</w:t>
      </w:r>
      <w:proofErr w:type="spellEnd"/>
      <w:r w:rsidRPr="00AF666E">
        <w:rPr>
          <w:rFonts w:ascii="Arial" w:eastAsia="Times New Roman" w:hAnsi="Arial" w:cs="Arial"/>
          <w:sz w:val="16"/>
          <w:szCs w:val="16"/>
          <w:lang w:eastAsia="ru-RU"/>
        </w:rPr>
        <w:t xml:space="preserve"> край.</w:t>
      </w:r>
    </w:p>
    <w:p w:rsidR="00DA1F05" w:rsidRPr="00AF666E" w:rsidRDefault="00DA1F05" w:rsidP="00DA1F05">
      <w:pPr>
        <w:spacing w:after="0" w:line="240" w:lineRule="auto"/>
        <w:ind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 xml:space="preserve">Билет № 21 </w:t>
      </w:r>
    </w:p>
    <w:p w:rsidR="00DA1F05" w:rsidRPr="00AF666E" w:rsidRDefault="00DA1F05" w:rsidP="00DA1F05">
      <w:pPr>
        <w:pStyle w:val="a5"/>
        <w:numPr>
          <w:ilvl w:val="0"/>
          <w:numId w:val="24"/>
        </w:numPr>
        <w:spacing w:after="0" w:line="240" w:lineRule="auto"/>
        <w:ind w:left="-567" w:right="283"/>
        <w:jc w:val="both"/>
        <w:rPr>
          <w:rFonts w:ascii="Arial" w:hAnsi="Arial" w:cs="Arial"/>
          <w:b/>
          <w:sz w:val="16"/>
          <w:szCs w:val="16"/>
        </w:rPr>
      </w:pPr>
      <w:r w:rsidRPr="00AF666E">
        <w:rPr>
          <w:rFonts w:ascii="Arial" w:hAnsi="Arial" w:cs="Arial"/>
          <w:b/>
          <w:sz w:val="16"/>
          <w:szCs w:val="16"/>
        </w:rPr>
        <w:t>Ведущие темы СМИ РФ во второй половине 1990-х гг.</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eastAsia="Times New Roman" w:hAnsi="Arial" w:cs="Arial"/>
          <w:sz w:val="16"/>
          <w:szCs w:val="16"/>
          <w:lang w:eastAsia="ru-RU"/>
        </w:rPr>
        <w:t xml:space="preserve">      Динамичность процессов, происходящих в общественно-политической жизни Российской Федерации, процессов, связанных с утверждением демократической государственности и ее институтов, активно воздействуют и на средства массовой информации, коренным образом меняя понимание их роли. Новые элементы появляются не только в принципах. Все больше усложняются функции СМИ. </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Как крупную обнадеживающую веху в развитии отношений между странами СНГ расценила демократическая печать подписанные в начале апреля 1996 г. четырехсторонние соглашения об углубленной интеграции между Россией, Белоруссией, Казахстаном и Киргизией, российско-белорусский Договор об образовании сообщества двух государств. Эти события породили множество откликов, комментариев и даже критики в российской прессе.</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Коммунисты и их издания «</w:t>
      </w:r>
      <w:proofErr w:type="gramStart"/>
      <w:r w:rsidRPr="00AF666E">
        <w:rPr>
          <w:rFonts w:ascii="Arial" w:eastAsia="Times New Roman" w:hAnsi="Arial" w:cs="Arial"/>
          <w:sz w:val="16"/>
          <w:szCs w:val="16"/>
          <w:lang w:eastAsia="ru-RU"/>
        </w:rPr>
        <w:t>Правда</w:t>
      </w:r>
      <w:proofErr w:type="gramEnd"/>
      <w:r w:rsidRPr="00AF666E">
        <w:rPr>
          <w:rFonts w:ascii="Arial" w:eastAsia="Times New Roman" w:hAnsi="Arial" w:cs="Arial"/>
          <w:sz w:val="16"/>
          <w:szCs w:val="16"/>
          <w:lang w:eastAsia="ru-RU"/>
        </w:rPr>
        <w:t xml:space="preserve"> России», «Молния» и выражающая их взгляды «Правда», «Советская Россия» оценили происшедшее чуть ли не как реализацию президентом Ельциным установки ЦК КПРФ по возрождению СССР. В противовес этим изданиям раздавались заявления о преждевременности интеграции с государствами, находящимися в более сложном экономическом положении, чем Россия, что якобы может обернуться для нее только дополнительными трудностями. Комментируя оценки, высказывавшиеся прессой различных направлений, газета «Труд», в частности, отмечала, что они лишены серьезных доводов. «Советский Союз, – писала она, – как бы кто этого ни хотел, не восстановить. И все попытки компартии доказать обратное могут привести только к очень большой беде... Не менее беспочвенна критика интеграции с позиции противников “навешивания гирь” на российскую экономику... У России и партнеров по Содружеству нет альтернативы укреплению единства на том пространстве, которое десятки и сотни лет было связано великим множеством экономических, политических и, самое главное, человеческих нитей». Так, вопросы поиска путей восстановления экономических связей между странами СНГ вышли на одно из первых ме</w:t>
      </w:r>
      <w:proofErr w:type="gramStart"/>
      <w:r w:rsidRPr="00AF666E">
        <w:rPr>
          <w:rFonts w:ascii="Arial" w:eastAsia="Times New Roman" w:hAnsi="Arial" w:cs="Arial"/>
          <w:sz w:val="16"/>
          <w:szCs w:val="16"/>
          <w:lang w:eastAsia="ru-RU"/>
        </w:rPr>
        <w:t>ст в пр</w:t>
      </w:r>
      <w:proofErr w:type="gramEnd"/>
      <w:r w:rsidRPr="00AF666E">
        <w:rPr>
          <w:rFonts w:ascii="Arial" w:eastAsia="Times New Roman" w:hAnsi="Arial" w:cs="Arial"/>
          <w:sz w:val="16"/>
          <w:szCs w:val="16"/>
          <w:lang w:eastAsia="ru-RU"/>
        </w:rPr>
        <w:t>облематике выступлений средств массовой информации Российской Федерации.</w:t>
      </w:r>
      <w:r w:rsidRPr="00AF666E">
        <w:rPr>
          <w:rFonts w:ascii="Arial" w:hAnsi="Arial" w:cs="Arial"/>
          <w:b/>
          <w:sz w:val="16"/>
          <w:szCs w:val="16"/>
        </w:rPr>
        <w:t xml:space="preserve"> </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Экономическая тема в прессе как бы разделилась на две составные части: перспективы реформирования и ход реформ, оперативная экономическая обстановка в стране. Вторая часть публикаций представляла собой поток тревожных сигналов о плачевном состоянии российской экономики, об угрозах, нависших над предприятиями, отраслями, регионами. Трудовые коллективы всех отраслей промышленности требовали от правительства больше здравомыслия, продуманной, но срочной корректировки курса реформ. О мерах по стабилизации экономического и финансового положения в стране, изложенных премьер-министром В. Черномырдиным на встрече с руководителями угледобывающих предприятий, сообщила 15 февраля 1994 г. газета «Труд», процитировав его слова: «Обстановка сложная, но не катастрофическая».</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Много надежд связывалось с выборами в Государственную Думу в декабре 1995 г. Они стали проверкой расстановки политических сил в России. Их итоги обсуждались на страницах печати, подвергались объективному анализу всеми политическими силами общества, с тем, чтобы определить свою позицию на будущее и особенно на предстоявших в июне 1996 г. президентских выборах.</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 xml:space="preserve">В ходе </w:t>
      </w:r>
      <w:proofErr w:type="gramStart"/>
      <w:r w:rsidRPr="00AF666E">
        <w:rPr>
          <w:rFonts w:ascii="Arial" w:eastAsia="Times New Roman" w:hAnsi="Arial" w:cs="Arial"/>
          <w:sz w:val="16"/>
          <w:szCs w:val="16"/>
          <w:lang w:eastAsia="ru-RU"/>
        </w:rPr>
        <w:t>предвыборной компании</w:t>
      </w:r>
      <w:proofErr w:type="gramEnd"/>
      <w:r w:rsidRPr="00AF666E">
        <w:rPr>
          <w:rFonts w:ascii="Arial" w:eastAsia="Times New Roman" w:hAnsi="Arial" w:cs="Arial"/>
          <w:sz w:val="16"/>
          <w:szCs w:val="16"/>
          <w:lang w:eastAsia="ru-RU"/>
        </w:rPr>
        <w:t xml:space="preserve"> в Думу в печати, на телевидении и радиовещании вновь предметом дискуссии стали проблемы экономического реформирования, плюсы и минусы перехода к рыночным отношениям, причины медленного выхода из экономического кризиса. Внимание читателей привлекали регулярно выходившие выпуски специальных полос и подборок, объединяемых «шапками» «Рынок для вас», «Энергия России», «Сделано в России» и др.</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В выступлениях федеральных средств массовой информации, касавшихся сфер экономики, к середине 90-х гг. все больше звучали оптимистические ноты. Несмотря на трудности в народном хозяйстве, предприятия и организации машиностроительного комплекса вели структурную перестройку производства, искали пути укрепления рыночных отношений и связей. В 1995 г. появились тенденции стабилизации. С положительными показателями закончили год автомобильная промышленность, приборостроение, химическое и нефтяное машиностроение, рос выпуск товаров народного потребления.</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 xml:space="preserve">В прессе настойчиво проводилась мысль о том, что одним из мощных факторов развития новых экономических отношений являются информационное обеспечение покупателей и производителей, маркетинг и реклама. С целью популяризации отечественных товаров и промышленных производств газета «Труд», в частности, ввела новую рубрику «Сделано в России», материалы которой </w:t>
      </w:r>
      <w:proofErr w:type="gramStart"/>
      <w:r w:rsidRPr="00AF666E">
        <w:rPr>
          <w:rFonts w:ascii="Arial" w:eastAsia="Times New Roman" w:hAnsi="Arial" w:cs="Arial"/>
          <w:sz w:val="16"/>
          <w:szCs w:val="16"/>
          <w:lang w:eastAsia="ru-RU"/>
        </w:rPr>
        <w:t>заняли</w:t>
      </w:r>
      <w:proofErr w:type="gramEnd"/>
      <w:r w:rsidRPr="00AF666E">
        <w:rPr>
          <w:rFonts w:ascii="Arial" w:eastAsia="Times New Roman" w:hAnsi="Arial" w:cs="Arial"/>
          <w:sz w:val="16"/>
          <w:szCs w:val="16"/>
          <w:lang w:eastAsia="ru-RU"/>
        </w:rPr>
        <w:t xml:space="preserve"> целую полосу. Редакция неоднократно приглашала руководителей предприятий и организаций активно использовать возможности газеты для показа и внедрения своих достижений и </w:t>
      </w:r>
      <w:proofErr w:type="gramStart"/>
      <w:r w:rsidRPr="00AF666E">
        <w:rPr>
          <w:rFonts w:ascii="Arial" w:eastAsia="Times New Roman" w:hAnsi="Arial" w:cs="Arial"/>
          <w:sz w:val="16"/>
          <w:szCs w:val="16"/>
          <w:lang w:eastAsia="ru-RU"/>
        </w:rPr>
        <w:t>продукции</w:t>
      </w:r>
      <w:proofErr w:type="gramEnd"/>
      <w:r w:rsidRPr="00AF666E">
        <w:rPr>
          <w:rFonts w:ascii="Arial" w:eastAsia="Times New Roman" w:hAnsi="Arial" w:cs="Arial"/>
          <w:sz w:val="16"/>
          <w:szCs w:val="16"/>
          <w:lang w:eastAsia="ru-RU"/>
        </w:rPr>
        <w:t xml:space="preserve"> как на внутреннем, так и на внешнем рынке.</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Предложение газеты не осталось безответным. Полосы и подборки «Сделано в России» стали постоянными в «Труде».</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В совместном издании «Известий» и английской «</w:t>
      </w:r>
      <w:proofErr w:type="spellStart"/>
      <w:r w:rsidRPr="00AF666E">
        <w:rPr>
          <w:rFonts w:ascii="Arial" w:eastAsia="Times New Roman" w:hAnsi="Arial" w:cs="Arial"/>
          <w:sz w:val="16"/>
          <w:szCs w:val="16"/>
          <w:lang w:eastAsia="ru-RU"/>
        </w:rPr>
        <w:t>Файнэншнл</w:t>
      </w:r>
      <w:proofErr w:type="spellEnd"/>
      <w:r w:rsidRPr="00AF666E">
        <w:rPr>
          <w:rFonts w:ascii="Arial" w:eastAsia="Times New Roman" w:hAnsi="Arial" w:cs="Arial"/>
          <w:sz w:val="16"/>
          <w:szCs w:val="16"/>
          <w:lang w:eastAsia="ru-RU"/>
        </w:rPr>
        <w:t xml:space="preserve"> таймс», газете «Финансовые известия», тема инвестиций в российскую экономику занимала в каждом номере практически половину газетной площади. Вот заголовки только некоторых статей, помещенных в одном из номеров газеты (1996, № 54): «Западные инвесторы хотят верить в победу Ельцина», «Запад предлагает России модернизировать систему управления воздушным движением», «Крупнейшие компании выступили с планом внедрения сетевых компьютеров», «Иностранные компании завоевывают кондитерский рынок России» и др.</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И все же, писала в одном из номеров газета «</w:t>
      </w:r>
      <w:proofErr w:type="spellStart"/>
      <w:r w:rsidRPr="00AF666E">
        <w:rPr>
          <w:rFonts w:ascii="Arial" w:eastAsia="Times New Roman" w:hAnsi="Arial" w:cs="Arial"/>
          <w:sz w:val="16"/>
          <w:szCs w:val="16"/>
          <w:lang w:eastAsia="ru-RU"/>
        </w:rPr>
        <w:t>Коммерсантъ</w:t>
      </w:r>
      <w:proofErr w:type="spellEnd"/>
      <w:r w:rsidRPr="00AF666E">
        <w:rPr>
          <w:rFonts w:ascii="Arial" w:eastAsia="Times New Roman" w:hAnsi="Arial" w:cs="Arial"/>
          <w:sz w:val="16"/>
          <w:szCs w:val="16"/>
          <w:lang w:eastAsia="ru-RU"/>
        </w:rPr>
        <w:t>», одними инвестициями не возродить промышленный потенциал России. Экономику страны тянут ко дну хронические неплатежи. Особенно страдают базовые отрасли, в том числе топливно-энергетический комплекс. Об этой крайне болезненной ситуации постоянно писали газеты всех политических направлений.</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proofErr w:type="gramStart"/>
      <w:r w:rsidRPr="00AF666E">
        <w:rPr>
          <w:rFonts w:ascii="Arial" w:eastAsia="Times New Roman" w:hAnsi="Arial" w:cs="Arial"/>
          <w:sz w:val="16"/>
          <w:szCs w:val="16"/>
          <w:lang w:eastAsia="ru-RU"/>
        </w:rPr>
        <w:t>Несмотря на оптимистические заявления Председателя правительства и первых вице-премьеров положение в финансовой и производственной сферах оставалось тяжелым.</w:t>
      </w:r>
      <w:proofErr w:type="gramEnd"/>
      <w:r w:rsidRPr="00AF666E">
        <w:rPr>
          <w:rFonts w:ascii="Arial" w:eastAsia="Times New Roman" w:hAnsi="Arial" w:cs="Arial"/>
          <w:sz w:val="16"/>
          <w:szCs w:val="16"/>
          <w:lang w:eastAsia="ru-RU"/>
        </w:rPr>
        <w:t xml:space="preserve"> И оно не только осложнилось, но и приняло катастрофический характер после 17 августа 1998 г., когда правительство С. Кириенко, сменившее команду В. Черномырдина, было отправлено в отставку.</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В течение более чем полугода средства массовой информации РФ сообщали о мерах, принимаемых правительством Е. Примакова для стабилизации финансово-экономического положения страны. Оперативная информация в прессе, прогнозы, звучавшие в ее выступлениях, вселяли надежду. Выход из кризиса связывался с кредитами Международного валютного фонда.</w:t>
      </w:r>
      <w:r w:rsidRPr="00AF666E">
        <w:rPr>
          <w:rFonts w:ascii="Arial" w:hAnsi="Arial" w:cs="Arial"/>
          <w:b/>
          <w:sz w:val="16"/>
          <w:szCs w:val="16"/>
        </w:rPr>
        <w:t xml:space="preserve">         </w:t>
      </w:r>
      <w:r w:rsidRPr="00AF666E">
        <w:rPr>
          <w:rFonts w:ascii="Arial" w:eastAsia="Times New Roman" w:hAnsi="Arial" w:cs="Arial"/>
          <w:sz w:val="16"/>
          <w:szCs w:val="16"/>
          <w:lang w:eastAsia="ru-RU"/>
        </w:rPr>
        <w:t>Впервые в российской журналистике зашел прямой и до сих пор еще безответный разговор о расходовании миллиардов долларов США, выделяемых России международными финансовыми организациями.</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 xml:space="preserve">Весной 1999 г. было сформировано новое правительство, во главе которого стал С. Степашин. Правительства меняются, писала спустя несколько месяцев «Независимая газета», а социально-экономические проблемы так и остаются нерешенными. Сложившаяся ситуация, замечала газета «Сегодня», касаясь внутреннего и внешнего долга России, усугубляется и событиями в Косово. </w:t>
      </w:r>
      <w:proofErr w:type="gramStart"/>
      <w:r w:rsidRPr="00AF666E">
        <w:rPr>
          <w:rFonts w:ascii="Arial" w:eastAsia="Times New Roman" w:hAnsi="Arial" w:cs="Arial"/>
          <w:sz w:val="16"/>
          <w:szCs w:val="16"/>
          <w:lang w:eastAsia="ru-RU"/>
        </w:rPr>
        <w:t>Миротворческая миссия российских войск в этой стране, обретенная ценой колоссальнейших усилий в переговорах с НАТО, обойдется государству в миллиарды долларов, что тяжелым бременем ляжет как на федеральный, так и на региональные бюджеты.</w:t>
      </w:r>
      <w:r w:rsidRPr="00AF666E">
        <w:rPr>
          <w:rFonts w:ascii="Arial" w:hAnsi="Arial" w:cs="Arial"/>
          <w:b/>
          <w:sz w:val="16"/>
          <w:szCs w:val="16"/>
        </w:rPr>
        <w:t xml:space="preserve"> </w:t>
      </w:r>
      <w:proofErr w:type="gramEnd"/>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 xml:space="preserve">Среди базисных отраслей экономики одно из главенствующих мест занимает сельское хозяйство, судьба которого зависит от того, в чьих руках находится земля. В многочисленных статьях, в выступлениях комментаторов телевидения и радио, в репортажах с заседаний Государственной Думы в течение нескольких лет шли дискуссии вокруг основных положений Земельного кодекса. Предметом разногласий продолжал оставаться вопрос о частной собственности на сельскохозяйственные земли. И это </w:t>
      </w:r>
      <w:proofErr w:type="gramStart"/>
      <w:r w:rsidRPr="00AF666E">
        <w:rPr>
          <w:rFonts w:ascii="Arial" w:eastAsia="Times New Roman" w:hAnsi="Arial" w:cs="Arial"/>
          <w:sz w:val="16"/>
          <w:szCs w:val="16"/>
          <w:lang w:eastAsia="ru-RU"/>
        </w:rPr>
        <w:t>при том</w:t>
      </w:r>
      <w:proofErr w:type="gramEnd"/>
      <w:r w:rsidRPr="00AF666E">
        <w:rPr>
          <w:rFonts w:ascii="Arial" w:eastAsia="Times New Roman" w:hAnsi="Arial" w:cs="Arial"/>
          <w:sz w:val="16"/>
          <w:szCs w:val="16"/>
          <w:lang w:eastAsia="ru-RU"/>
        </w:rPr>
        <w:t>, что согласно Конституции Российской Федерации страна уже живет в условиях частной собственности на землю, в том числе сельскохозяйственную.</w:t>
      </w:r>
      <w:r w:rsidRPr="00AF666E">
        <w:rPr>
          <w:rFonts w:ascii="Arial" w:hAnsi="Arial" w:cs="Arial"/>
          <w:b/>
          <w:sz w:val="16"/>
          <w:szCs w:val="16"/>
        </w:rPr>
        <w:t xml:space="preserve"> </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 xml:space="preserve">           </w:t>
      </w:r>
      <w:r w:rsidRPr="00AF666E">
        <w:rPr>
          <w:rFonts w:ascii="Arial" w:eastAsia="Times New Roman" w:hAnsi="Arial" w:cs="Arial"/>
          <w:sz w:val="16"/>
          <w:szCs w:val="16"/>
          <w:lang w:eastAsia="ru-RU"/>
        </w:rPr>
        <w:t>В тематическом многообразии выступлений средств массовой информации Российской Федерации постоянно и оправданно много места отводилось вопросам международной жизни. Их проблематика связана с обсуждением будущности Содружества Независимых Государств, многочисленных вопросов взаимоотношений Российской Федерации со странами ближнего зарубежья. Большой объем материалов на международную тему связан с поддержкой мировым сообществом курса реформ, начатых и проводимых Россией, итогов встреч в верхах. Повседневное отражение в прессе находили различные стороны взаимоотношений России с Америкой, Англией, Францией и другими государствами, предметом особого внимания были проблемы заключения мирного договора с Японией, прекращения военной агрессии НАТО, связанной с событиями в Косово.</w:t>
      </w:r>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numPr>
          <w:ilvl w:val="0"/>
          <w:numId w:val="24"/>
        </w:numPr>
        <w:spacing w:after="0" w:line="240" w:lineRule="auto"/>
        <w:ind w:left="-567" w:right="283"/>
        <w:jc w:val="both"/>
        <w:rPr>
          <w:rFonts w:ascii="Arial" w:hAnsi="Arial" w:cs="Arial"/>
          <w:b/>
          <w:sz w:val="16"/>
          <w:szCs w:val="16"/>
        </w:rPr>
      </w:pPr>
      <w:r w:rsidRPr="00AF666E">
        <w:rPr>
          <w:rFonts w:ascii="Arial" w:hAnsi="Arial" w:cs="Arial"/>
          <w:b/>
          <w:sz w:val="16"/>
          <w:szCs w:val="16"/>
        </w:rPr>
        <w:t>Публицистика Шолохова в годы Великой Отечественной войны.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Поистине с шолоховским талантом написан очерк «Слово о Родине», в котором воссоздаются картины мирных довоенных лет, зримо предстают места, где только что отгремели смертельные бои, вырисовываются контуры новой жизни. «Побудь немного в тишине и одиночестве, мой дорогой соотечественник и друг, закрой глаза, вспомни недавнее прошлое, и мысленным взором ты увидишь</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...Холодный, белесый туман призрачно клубится над лесами и болотами Белоруссии, над пустыми, давно покинутыми блиндажами, заросшими траншеями и налитыми ржавой водой стрелковыми ячейками. Тускло мерцают на дне их позеленевшие от времени гильзы винтовочных патронов...»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Такое лирическое начало очерка необходимо писателю, чтобы подчеркнуть, какие кровопролитные бои пришлось вести, какой великой ценой нам досталась победа, сколько дорогих сердцу матери-Родины могил от Сталинграда и до Берлина, от Кавказа до Баренцева моря, как много осиротевших людей стало у нас после войны. Но необходимо это, напоминает Михаил Шолохов, не только для того, чтобы у нас «не стыла ненависть к врагу, даже поверженному», а чтобы еще раз продемонстрировать все величие, всю мощь советского народа, не знавшего </w:t>
      </w:r>
      <w:proofErr w:type="gramStart"/>
      <w:r w:rsidRPr="00AF666E">
        <w:rPr>
          <w:rFonts w:ascii="Arial" w:eastAsia="Times New Roman" w:hAnsi="Arial" w:cs="Arial"/>
          <w:sz w:val="16"/>
          <w:szCs w:val="16"/>
          <w:lang w:eastAsia="ru-RU"/>
        </w:rPr>
        <w:t>поражения</w:t>
      </w:r>
      <w:proofErr w:type="gramEnd"/>
      <w:r w:rsidRPr="00AF666E">
        <w:rPr>
          <w:rFonts w:ascii="Arial" w:eastAsia="Times New Roman" w:hAnsi="Arial" w:cs="Arial"/>
          <w:sz w:val="16"/>
          <w:szCs w:val="16"/>
          <w:lang w:eastAsia="ru-RU"/>
        </w:rPr>
        <w:t xml:space="preserve"> ни в войне, ни в преодолении любых трудностей, что не убавили наших сил и принесенные жертвы во имя спасения Родины в годы Великой Отечественной войны. Настоящим гимном трудовому героизму советских людей звучат в очерке слова: </w:t>
      </w:r>
      <w:proofErr w:type="gramStart"/>
      <w:r w:rsidRPr="00AF666E">
        <w:rPr>
          <w:rFonts w:ascii="Arial" w:eastAsia="Times New Roman" w:hAnsi="Arial" w:cs="Arial"/>
          <w:sz w:val="16"/>
          <w:szCs w:val="16"/>
          <w:lang w:eastAsia="ru-RU"/>
        </w:rPr>
        <w:t xml:space="preserve">«С дивной, сказочной быстротой врачует народ-созидатель нанесенные войной раны: поднимаются из руин разрушенные города и сожженные села, вернулись к жизни шахты родного Донбасса, уже золотится хлебная стерня на тех полях, где два года назад чертополохом, злою </w:t>
      </w:r>
      <w:proofErr w:type="spellStart"/>
      <w:r w:rsidRPr="00AF666E">
        <w:rPr>
          <w:rFonts w:ascii="Arial" w:eastAsia="Times New Roman" w:hAnsi="Arial" w:cs="Arial"/>
          <w:sz w:val="16"/>
          <w:szCs w:val="16"/>
          <w:lang w:eastAsia="ru-RU"/>
        </w:rPr>
        <w:t>непролазью</w:t>
      </w:r>
      <w:proofErr w:type="spellEnd"/>
      <w:r w:rsidRPr="00AF666E">
        <w:rPr>
          <w:rFonts w:ascii="Arial" w:eastAsia="Times New Roman" w:hAnsi="Arial" w:cs="Arial"/>
          <w:sz w:val="16"/>
          <w:szCs w:val="16"/>
          <w:lang w:eastAsia="ru-RU"/>
        </w:rPr>
        <w:t xml:space="preserve"> дико щетинился бурьян, дымят трубы восстановленных заводов и фабрик, новые промышленные предприятия зарождаются там, где недавно были глушь и запустение».</w:t>
      </w:r>
      <w:proofErr w:type="gramEnd"/>
      <w:r w:rsidRPr="00AF666E">
        <w:rPr>
          <w:rFonts w:ascii="Arial" w:eastAsia="Times New Roman" w:hAnsi="Arial" w:cs="Arial"/>
          <w:sz w:val="16"/>
          <w:szCs w:val="16"/>
          <w:lang w:eastAsia="ru-RU"/>
        </w:rPr>
        <w:t xml:space="preserve"> Одной из ведущих тем в послевоенной публицистике писателя становится борьба за мир. Против идеологии империализма, против поджигателей новой войны направлены его памфлеты «Свет и мрак», «Не уйти палачам от суда народов», а также многие статьи, выступления на съездах, предвыборных собраниях и конференциях. Пережив жесточайшую из войн и обретя «булатную крепость», самоотверженно трудятся советские люди на лесах новостроек, на заводах и шахтах, на бескрайних колхозных полях. И если кто-то попытается помешать нам «доделать наше великое дело», то он получит достойный отпор – вот лейтмотив шолоховских выступлений.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памфлетах и статьях М. Шолохова неизменно звучит мысль о том, что все честные, трудовые люди обоих полушарий решительно голосуют за мир. «Руки, умеющие ласкать ребенка, руки, которые рубят уголь, водят поезда, строят дома и заводы, пашут землю и бережно ухаживают за своими станками, голосуют за мир! Умные руки, умеющие создавать величайшие ценности человеческого труда, голосуют против войны за доброе будущее тех, кто честно зарабатывает свой хлеб», такими словами заканчивает М.А. Шолохов памфлет «Не уйти палачам от суда народов», и они передают основной пафос его выступлений в защиту мира.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Среди статей и очерков, призывавших к мести гитлеровцам, особое значение имел очерк </w:t>
      </w:r>
      <w:r w:rsidRPr="00AF666E">
        <w:rPr>
          <w:rFonts w:ascii="Arial" w:eastAsia="Times New Roman" w:hAnsi="Arial" w:cs="Arial"/>
          <w:bCs/>
          <w:sz w:val="16"/>
          <w:szCs w:val="16"/>
          <w:lang w:eastAsia="ru-RU"/>
        </w:rPr>
        <w:t xml:space="preserve">М.А. Шолохова </w:t>
      </w:r>
      <w:r w:rsidRPr="00AF666E">
        <w:rPr>
          <w:rFonts w:ascii="Arial" w:eastAsia="Times New Roman" w:hAnsi="Arial" w:cs="Arial"/>
          <w:sz w:val="16"/>
          <w:szCs w:val="16"/>
          <w:lang w:eastAsia="ru-RU"/>
        </w:rPr>
        <w:t>«Наука ненависти», появившийся в «Правде» 22 июня 1942 г. Рассказав историю военнопленного, которого фашисты подвергли жесточайшим пыткам, писатель подводит читателей к мысли, вложенной в уста главного героя: «Тяжко я ненавижу фашистов за все, что они причинили моей Родине и мне лично, и в то же время всем сердцем люблю свой народ и не хочу, чтобы ему пришлось страдать под фашистским игом. Вот это-то и заставляет меня, да и всех нас, драться с таким ожесточением, именно эти два чувства, воплощенные в действие, и приведут к нам победу. И если любовь к Родине хранится у нас в сердцах и будет храниться до тех пор, пока эти сердца бьются, то ненависть мы носим на кончиках штыков».</w:t>
      </w:r>
    </w:p>
    <w:p w:rsidR="00DA1F05" w:rsidRPr="00AF666E" w:rsidRDefault="00DA1F05" w:rsidP="00DA1F05">
      <w:pPr>
        <w:spacing w:after="0"/>
        <w:ind w:right="283"/>
        <w:rPr>
          <w:rFonts w:ascii="Arial" w:hAnsi="Arial" w:cs="Arial"/>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AF666E" w:rsidRDefault="00AF666E" w:rsidP="00DA1F05">
      <w:pPr>
        <w:pStyle w:val="a5"/>
        <w:spacing w:after="0" w:line="240" w:lineRule="auto"/>
        <w:ind w:left="-284" w:right="283"/>
        <w:jc w:val="both"/>
        <w:rPr>
          <w:rFonts w:ascii="Arial" w:hAnsi="Arial" w:cs="Arial"/>
          <w:b/>
          <w:sz w:val="16"/>
          <w:szCs w:val="16"/>
        </w:rPr>
      </w:pPr>
    </w:p>
    <w:p w:rsidR="00DA1F05" w:rsidRPr="00AF666E" w:rsidRDefault="00DA1F05" w:rsidP="00DA1F05">
      <w:pPr>
        <w:pStyle w:val="a5"/>
        <w:spacing w:after="0" w:line="240" w:lineRule="auto"/>
        <w:ind w:left="-284" w:right="283"/>
        <w:jc w:val="both"/>
        <w:rPr>
          <w:rFonts w:ascii="Arial" w:hAnsi="Arial" w:cs="Arial"/>
          <w:b/>
          <w:sz w:val="16"/>
          <w:szCs w:val="16"/>
        </w:rPr>
      </w:pPr>
      <w:r w:rsidRPr="00AF666E">
        <w:rPr>
          <w:rFonts w:ascii="Arial" w:hAnsi="Arial" w:cs="Arial"/>
          <w:b/>
          <w:sz w:val="16"/>
          <w:szCs w:val="16"/>
        </w:rPr>
        <w:lastRenderedPageBreak/>
        <w:t>Билет № 22</w:t>
      </w:r>
    </w:p>
    <w:p w:rsidR="00DA1F05" w:rsidRPr="00AF666E" w:rsidRDefault="00DA1F05" w:rsidP="00DA1F05">
      <w:pPr>
        <w:pStyle w:val="a5"/>
        <w:numPr>
          <w:ilvl w:val="0"/>
          <w:numId w:val="25"/>
        </w:numPr>
        <w:spacing w:after="0" w:line="240" w:lineRule="auto"/>
        <w:ind w:left="-284" w:right="283"/>
        <w:jc w:val="both"/>
        <w:rPr>
          <w:rFonts w:ascii="Arial" w:hAnsi="Arial" w:cs="Arial"/>
          <w:b/>
          <w:sz w:val="16"/>
          <w:szCs w:val="16"/>
        </w:rPr>
      </w:pPr>
      <w:r w:rsidRPr="00AF666E">
        <w:rPr>
          <w:rFonts w:ascii="Arial" w:hAnsi="Arial" w:cs="Arial"/>
          <w:b/>
          <w:sz w:val="16"/>
          <w:szCs w:val="16"/>
        </w:rPr>
        <w:t>Печать белого движения.</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суровую пору войны, в обстановке невероятных хозяйственных и экономических трудностей печать, стоявшая на позициях социалистических преобразований, убеждала читателей, что в Советской России не прекращается созидательная деятельность, что люди в тылу совершают такие же героические поступки, как и на фронте.</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Сообщениям советской прессы о положении дел в стране и на фронте противостоял другой поток информации – белогвардейская печать. Военно-общественные газеты белого движения выходили на фронтах гражданской войны. В войсках Колчака издавался «Голос Сибирской Армии», на Дону выходил «Вестник Донской Армии», в Мелитополе – «Голос фронта». Кроме того, идеи белого движения, его цели и задачи проводила официальная пресса: выходивший в Новочеркасске «Вольный Дон» – вестник войскового правительства, издававшаяся в </w:t>
      </w:r>
      <w:proofErr w:type="spellStart"/>
      <w:r w:rsidRPr="00AF666E">
        <w:rPr>
          <w:rFonts w:ascii="Arial" w:eastAsia="Times New Roman" w:hAnsi="Arial" w:cs="Arial"/>
          <w:sz w:val="16"/>
          <w:szCs w:val="16"/>
          <w:lang w:eastAsia="ru-RU"/>
        </w:rPr>
        <w:t>Екатеринодаре</w:t>
      </w:r>
      <w:proofErr w:type="spellEnd"/>
      <w:r w:rsidRPr="00AF666E">
        <w:rPr>
          <w:rFonts w:ascii="Arial" w:eastAsia="Times New Roman" w:hAnsi="Arial" w:cs="Arial"/>
          <w:sz w:val="16"/>
          <w:szCs w:val="16"/>
          <w:lang w:eastAsia="ru-RU"/>
        </w:rPr>
        <w:t xml:space="preserve"> «Вольная Кубань» – орган Кубанского краевого правительства, «Вестник Верховного круга» и др.</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Среди белогвардейских изданий особое место занимали газеты общеполитического направления. Это в первую очередь орган русской государственной и национальной мысли газета «Великая Россия», которую редактировал</w:t>
      </w:r>
      <w:proofErr w:type="gramStart"/>
      <w:r w:rsidRPr="00AF666E">
        <w:rPr>
          <w:rFonts w:ascii="Arial" w:eastAsia="Times New Roman" w:hAnsi="Arial" w:cs="Arial"/>
          <w:sz w:val="16"/>
          <w:szCs w:val="16"/>
          <w:lang w:eastAsia="ru-RU"/>
        </w:rPr>
        <w:t xml:space="preserve"> В</w:t>
      </w:r>
      <w:proofErr w:type="gramEnd"/>
      <w:r w:rsidRPr="00AF666E">
        <w:rPr>
          <w:rFonts w:ascii="Arial" w:eastAsia="Times New Roman" w:hAnsi="Arial" w:cs="Arial"/>
          <w:sz w:val="16"/>
          <w:szCs w:val="16"/>
          <w:lang w:eastAsia="ru-RU"/>
        </w:rPr>
        <w:t>л. Шульгин. Издавалась она в 1919 г. в Ростове-на-Дону; «Голос жизни» в 1919 г. выходил в Керчи, «Голос Юга» – в Полтаве тоже в 1919 г.</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Белое движение располагало также и сетью местной и региональной печати: в Северной области, Западной и Восточной Сибири, на Урале, Дальнем Востоке. </w:t>
      </w:r>
      <w:proofErr w:type="gramStart"/>
      <w:r w:rsidRPr="00AF666E">
        <w:rPr>
          <w:rFonts w:ascii="Arial" w:eastAsia="Times New Roman" w:hAnsi="Arial" w:cs="Arial"/>
          <w:sz w:val="16"/>
          <w:szCs w:val="16"/>
          <w:lang w:eastAsia="ru-RU"/>
        </w:rPr>
        <w:t xml:space="preserve">Его газеты выходили в Архангельске, Иркутске, Омске, Екатеринбурге, Челябинске, Томске, Барнауле, Чите, </w:t>
      </w:r>
      <w:proofErr w:type="spellStart"/>
      <w:r w:rsidRPr="00AF666E">
        <w:rPr>
          <w:rFonts w:ascii="Arial" w:eastAsia="Times New Roman" w:hAnsi="Arial" w:cs="Arial"/>
          <w:sz w:val="16"/>
          <w:szCs w:val="16"/>
          <w:lang w:eastAsia="ru-RU"/>
        </w:rPr>
        <w:t>Новониколаевске</w:t>
      </w:r>
      <w:proofErr w:type="spellEnd"/>
      <w:r w:rsidRPr="00AF666E">
        <w:rPr>
          <w:rFonts w:ascii="Arial" w:eastAsia="Times New Roman" w:hAnsi="Arial" w:cs="Arial"/>
          <w:sz w:val="16"/>
          <w:szCs w:val="16"/>
          <w:lang w:eastAsia="ru-RU"/>
        </w:rPr>
        <w:t>, Владивостоке и других городах – всего около 30 изданий.</w:t>
      </w:r>
      <w:proofErr w:type="gramEnd"/>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Главные темы белогвардейской официальной и армейской прессы, в первую очередь «Вестника Донской Армии», которой командовал Деникин, имели несколько направлений: борьба за единую, великую, неделимую Россию; защита веры; установление административного и правового порядка; установление военной диктатуры. Ведущая мысль всех выступлений – борьба с большевизмом до конца.</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«Вестнике» Деникин </w:t>
      </w:r>
      <w:proofErr w:type="gramStart"/>
      <w:r w:rsidRPr="00AF666E">
        <w:rPr>
          <w:rFonts w:ascii="Arial" w:eastAsia="Times New Roman" w:hAnsi="Arial" w:cs="Arial"/>
          <w:sz w:val="16"/>
          <w:szCs w:val="16"/>
          <w:lang w:eastAsia="ru-RU"/>
        </w:rPr>
        <w:t>высказывал свое отношение</w:t>
      </w:r>
      <w:proofErr w:type="gramEnd"/>
      <w:r w:rsidRPr="00AF666E">
        <w:rPr>
          <w:rFonts w:ascii="Arial" w:eastAsia="Times New Roman" w:hAnsi="Arial" w:cs="Arial"/>
          <w:sz w:val="16"/>
          <w:szCs w:val="16"/>
          <w:lang w:eastAsia="ru-RU"/>
        </w:rPr>
        <w:t xml:space="preserve"> к прессе, выходившей в районах, занятых белой армией. Естественно, оно было дифференцированным, однако большевистские издания, как и самих большевиков, предлагалось безжалостно уничтожать.</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Характеризуя в дальнейшем суть и характер гражданской войны, А. Деникин в своей пятитомной книге «Очерки Русской смуты» без всяких приукрашиваний рассказал о том, что представляла собой Добровольческая армия в духовном и моральном плане. Здесь следовали рядом подвиг и грязь, героизм и жестокость, сострадание и ненависть. Жестокость правила кровавый пир на Русской земле. Чрезвычайно полезным и поучительным для студента станет прочтение его книги, в которой Деникин кровавое ристалище гражданской войны назвал «русским погостом», где и «красные» и «белые» пустили реки крови</w:t>
      </w:r>
      <w:bookmarkStart w:id="9" w:name="_ftnref23"/>
      <w:bookmarkEnd w:id="9"/>
      <w:r w:rsidRPr="00AF666E">
        <w:rPr>
          <w:rFonts w:ascii="Arial" w:eastAsia="Times New Roman" w:hAnsi="Arial" w:cs="Arial"/>
          <w:sz w:val="16"/>
          <w:szCs w:val="16"/>
          <w:lang w:eastAsia="ru-RU"/>
        </w:rPr>
        <w:t>.</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К началу 1920 г. белогвардейские армии и войска интервентов, терпя одно поражение за другим, покидали Россию. Вместе с ними уходила в эмиграцию значительная часть членов социалистических партий – эсеры, меньшевики, анархисты. В 1919 г. были закрыты их три последние газеты.</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p>
    <w:p w:rsidR="00DA1F05" w:rsidRPr="00AF666E" w:rsidRDefault="00DA1F05" w:rsidP="00DA1F05">
      <w:pPr>
        <w:pStyle w:val="a5"/>
        <w:numPr>
          <w:ilvl w:val="0"/>
          <w:numId w:val="25"/>
        </w:numPr>
        <w:spacing w:after="0" w:line="240" w:lineRule="auto"/>
        <w:ind w:left="-284" w:right="283"/>
        <w:jc w:val="both"/>
        <w:rPr>
          <w:rFonts w:ascii="Arial" w:hAnsi="Arial" w:cs="Arial"/>
          <w:b/>
          <w:sz w:val="16"/>
          <w:szCs w:val="16"/>
        </w:rPr>
      </w:pPr>
      <w:r w:rsidRPr="00AF666E">
        <w:rPr>
          <w:rFonts w:ascii="Arial" w:hAnsi="Arial" w:cs="Arial"/>
          <w:b/>
          <w:sz w:val="16"/>
          <w:szCs w:val="16"/>
        </w:rPr>
        <w:t>Особенности развития и функциональности журналистики в период «оттепели».</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«Оттепель» второй половины 50-х гг. принесла серьезные перемены в жизнь страны, наметила новые тенденции в общественных отношениях. «Советская Россия» отводила им специальные подборки, полосы, циклы различных по своим жанрам материалов.</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конце 1956 г. во многих областях РСФСР, Украины и других союзных республик начали выходить колхозные многотиражные газеты. В связи с реорганизацией системы хозяйственного управления и связанным с этим разделением партийных органов в сельской местности в конце 50-х гг. возникли новые виды местной печати – межрайонные газеты, газеты колхозно-совхозных производственных управлений. Но просуществовали они недолго. Через </w:t>
      </w:r>
      <w:proofErr w:type="gramStart"/>
      <w:r w:rsidRPr="00AF666E">
        <w:rPr>
          <w:rFonts w:ascii="Arial" w:eastAsia="Times New Roman" w:hAnsi="Arial" w:cs="Arial"/>
          <w:sz w:val="16"/>
          <w:szCs w:val="16"/>
          <w:lang w:eastAsia="ru-RU"/>
        </w:rPr>
        <w:t>полгода-год</w:t>
      </w:r>
      <w:proofErr w:type="gramEnd"/>
      <w:r w:rsidRPr="00AF666E">
        <w:rPr>
          <w:rFonts w:ascii="Arial" w:eastAsia="Times New Roman" w:hAnsi="Arial" w:cs="Arial"/>
          <w:sz w:val="16"/>
          <w:szCs w:val="16"/>
          <w:lang w:eastAsia="ru-RU"/>
        </w:rPr>
        <w:t xml:space="preserve"> они вновь были преобразованы в районные газеты. К середине 60-х гг. их выходило в стране около 3 тыс., а тираж составил около 20 млн. экз. Увеличился формат районных газет, чаще стала их периодичность, укрепилась материально-техническая база, </w:t>
      </w:r>
      <w:proofErr w:type="gramStart"/>
      <w:r w:rsidRPr="00AF666E">
        <w:rPr>
          <w:rFonts w:ascii="Arial" w:eastAsia="Times New Roman" w:hAnsi="Arial" w:cs="Arial"/>
          <w:sz w:val="16"/>
          <w:szCs w:val="16"/>
          <w:lang w:eastAsia="ru-RU"/>
        </w:rPr>
        <w:t>возрос профессиональный уровень и улучшилось</w:t>
      </w:r>
      <w:proofErr w:type="gramEnd"/>
      <w:r w:rsidRPr="00AF666E">
        <w:rPr>
          <w:rFonts w:ascii="Arial" w:eastAsia="Times New Roman" w:hAnsi="Arial" w:cs="Arial"/>
          <w:sz w:val="16"/>
          <w:szCs w:val="16"/>
          <w:lang w:eastAsia="ru-RU"/>
        </w:rPr>
        <w:t xml:space="preserve"> техническое оформление.</w:t>
      </w:r>
    </w:p>
    <w:p w:rsidR="00DA1F05" w:rsidRPr="00AF666E" w:rsidRDefault="00DA1F05" w:rsidP="00DA1F05">
      <w:pPr>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Газетно-журнальный мир страны находился в постоянном развитии. Во второй половине 50-х и в 60-е гг. были созданы такие центральные журналы, как «Вопросы истории КПСС», «Партийная жизнь», «Агитатор», «Молодая гвардия», «Москва», «Ленинград», «Нева». После длительного перерыва возобновилось издание журнала «Рабоче-крестьянский корреспондент». В 1960 г. в стране насчитывалось около 4 тыс. журналов и различных изданий журнального типа с годовым тиражом свыше 770 млн. экз.</w:t>
      </w:r>
    </w:p>
    <w:p w:rsidR="00DA1F05" w:rsidRPr="00AF666E" w:rsidRDefault="00DA1F05" w:rsidP="00DA1F05">
      <w:pPr>
        <w:spacing w:after="0"/>
        <w:ind w:right="283"/>
        <w:rPr>
          <w:rFonts w:ascii="Arial" w:hAnsi="Arial" w:cs="Arial"/>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Билет № 23</w:t>
      </w:r>
    </w:p>
    <w:p w:rsidR="00DA1F05" w:rsidRPr="00AF666E" w:rsidRDefault="00DA1F05" w:rsidP="00DA1F05">
      <w:pPr>
        <w:pStyle w:val="a5"/>
        <w:numPr>
          <w:ilvl w:val="0"/>
          <w:numId w:val="26"/>
        </w:numPr>
        <w:spacing w:after="0" w:line="240" w:lineRule="auto"/>
        <w:ind w:left="-567" w:right="283"/>
        <w:jc w:val="both"/>
        <w:rPr>
          <w:rFonts w:ascii="Arial" w:hAnsi="Arial" w:cs="Arial"/>
          <w:b/>
          <w:sz w:val="16"/>
          <w:szCs w:val="16"/>
        </w:rPr>
      </w:pPr>
      <w:r w:rsidRPr="00AF666E">
        <w:rPr>
          <w:rFonts w:ascii="Arial" w:hAnsi="Arial" w:cs="Arial"/>
          <w:b/>
          <w:sz w:val="16"/>
          <w:szCs w:val="16"/>
        </w:rPr>
        <w:t>Отечественная журналистика в дни свободы печати  -  март-июнь 1917 г. Закон Временного правительства о печати.</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eastAsia="Times New Roman" w:hAnsi="Arial" w:cs="Arial"/>
          <w:sz w:val="16"/>
          <w:szCs w:val="16"/>
          <w:lang w:eastAsia="ru-RU"/>
        </w:rPr>
        <w:t xml:space="preserve">    2 марта было сформировано Временное правительство. Рупором проводимой им политики стал его официальный орган «Вестник Временного правительства», который стал продолжением «Правительственного вестника» и сохранил его дореволюционную нумерацию. Содержание «Вестника Временного правительства» в марте 1917 г. не позволяет судить о каких-либо кардинальных переменах во внутренней и внешней политике страны. Пришедшее к власти мирным путем Временное правительство продолжало прежний курс царизма. Эта политика не устраняла существовавших в обществе противоречий. Они, как и прежде, продолжали существовать, побуждая к активной деятельности все политические партии России, занимавшие различные позиции по вопросам войны, мира, земли, дальнейших судеб революции.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Февральскую буржуазно-демократическую революцию «Русское слово» не могло оставить вне внимания. Одна из старейших буржуазных газет страны, она не была изданием, далеким от политики. За годы своей деятельности газета не раз меняла политическое направление, но при этом делала это так умело, что в сознании читателей оставалась приятным собеседником, поэтому тираж ее к началу 1917 г. достигал 600–800 тыс. экз., а порой и миллиона экземпляров. Всегда осторожная, чутко улавливающая складывавшуюся политическую ситуацию, газета в самом начале марта 1917 г. достаточно определенно выразила свою позицию: поддержка думскому правительству.</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материалах «Вестника Временного правительства» отразились процессы возрождения российской прессы </w:t>
      </w:r>
      <w:proofErr w:type="gramStart"/>
      <w:r w:rsidRPr="00AF666E">
        <w:rPr>
          <w:rFonts w:ascii="Arial" w:eastAsia="Times New Roman" w:hAnsi="Arial" w:cs="Arial"/>
          <w:sz w:val="16"/>
          <w:szCs w:val="16"/>
          <w:lang w:eastAsia="ru-RU"/>
        </w:rPr>
        <w:t>в первые</w:t>
      </w:r>
      <w:proofErr w:type="gramEnd"/>
      <w:r w:rsidRPr="00AF666E">
        <w:rPr>
          <w:rFonts w:ascii="Arial" w:eastAsia="Times New Roman" w:hAnsi="Arial" w:cs="Arial"/>
          <w:sz w:val="16"/>
          <w:szCs w:val="16"/>
          <w:lang w:eastAsia="ru-RU"/>
        </w:rPr>
        <w:t xml:space="preserve"> дни после февральских событий, ее отношение к новой власти. 5 марта 1917 г. «Вестник» писал, что все газеты – «Русское слово», «Речь», «Биржевые ведомости», «Новое время», «День» и др. – приветствуют Временное правительство и призывают поддерживать его. В этом же номере сообщалось о том, что назначен комиссар по делам печати.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мартовские дни 1917 г. большевистские издания вышли в Харькове, Киеве, </w:t>
      </w:r>
      <w:proofErr w:type="spellStart"/>
      <w:r w:rsidRPr="00AF666E">
        <w:rPr>
          <w:rFonts w:ascii="Arial" w:eastAsia="Times New Roman" w:hAnsi="Arial" w:cs="Arial"/>
          <w:sz w:val="16"/>
          <w:szCs w:val="16"/>
          <w:lang w:eastAsia="ru-RU"/>
        </w:rPr>
        <w:t>Екатеринославе</w:t>
      </w:r>
      <w:proofErr w:type="spellEnd"/>
      <w:r w:rsidRPr="00AF666E">
        <w:rPr>
          <w:rFonts w:ascii="Arial" w:eastAsia="Times New Roman" w:hAnsi="Arial" w:cs="Arial"/>
          <w:sz w:val="16"/>
          <w:szCs w:val="16"/>
          <w:lang w:eastAsia="ru-RU"/>
        </w:rPr>
        <w:t>, в ряде городов Закавказья, Прибалтики, Туркестана. В течение марта появилось 16 большевистских газет, общий тираж которых составил 300 тыс. экземпляров.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течение последующего месяца большевистская пресса получила дальнейшее развитие за счет военных изданий. Как орган Военной организации при Петроградском совете рабочих и солдатских депутатов вышла газета «Солдатская правда», преобразованная затем в орган Военной организации при ЦК РСДР</w:t>
      </w:r>
      <w:proofErr w:type="gramStart"/>
      <w:r w:rsidRPr="00AF666E">
        <w:rPr>
          <w:rFonts w:ascii="Arial" w:eastAsia="Times New Roman" w:hAnsi="Arial" w:cs="Arial"/>
          <w:sz w:val="16"/>
          <w:szCs w:val="16"/>
          <w:lang w:eastAsia="ru-RU"/>
        </w:rPr>
        <w:t>П(</w:t>
      </w:r>
      <w:proofErr w:type="gramEnd"/>
      <w:r w:rsidRPr="00AF666E">
        <w:rPr>
          <w:rFonts w:ascii="Arial" w:eastAsia="Times New Roman" w:hAnsi="Arial" w:cs="Arial"/>
          <w:sz w:val="16"/>
          <w:szCs w:val="16"/>
          <w:lang w:eastAsia="ru-RU"/>
        </w:rPr>
        <w:t>б). «</w:t>
      </w:r>
      <w:proofErr w:type="gramStart"/>
      <w:r w:rsidRPr="00AF666E">
        <w:rPr>
          <w:rFonts w:ascii="Arial" w:eastAsia="Times New Roman" w:hAnsi="Arial" w:cs="Arial"/>
          <w:sz w:val="16"/>
          <w:szCs w:val="16"/>
          <w:lang w:eastAsia="ru-RU"/>
        </w:rPr>
        <w:t>Окопная</w:t>
      </w:r>
      <w:proofErr w:type="gramEnd"/>
      <w:r w:rsidRPr="00AF666E">
        <w:rPr>
          <w:rFonts w:ascii="Arial" w:eastAsia="Times New Roman" w:hAnsi="Arial" w:cs="Arial"/>
          <w:sz w:val="16"/>
          <w:szCs w:val="16"/>
          <w:lang w:eastAsia="ru-RU"/>
        </w:rPr>
        <w:t xml:space="preserve"> правда», «Волна», «Утро правды» и другие издавались партийными комитетами ряда военных организаций армии и флота.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структуре большевистской журналистики заметное место заняла крестьянская печать, главной целью которой было привлечение на сторону большевиков многомиллионной массы крестьян. Для них выпускались газеты «Деревенская беднота», «</w:t>
      </w:r>
      <w:proofErr w:type="gramStart"/>
      <w:r w:rsidRPr="00AF666E">
        <w:rPr>
          <w:rFonts w:ascii="Arial" w:eastAsia="Times New Roman" w:hAnsi="Arial" w:cs="Arial"/>
          <w:sz w:val="16"/>
          <w:szCs w:val="16"/>
          <w:lang w:eastAsia="ru-RU"/>
        </w:rPr>
        <w:t>Деревенская</w:t>
      </w:r>
      <w:proofErr w:type="gramEnd"/>
      <w:r w:rsidRPr="00AF666E">
        <w:rPr>
          <w:rFonts w:ascii="Arial" w:eastAsia="Times New Roman" w:hAnsi="Arial" w:cs="Arial"/>
          <w:sz w:val="16"/>
          <w:szCs w:val="16"/>
          <w:lang w:eastAsia="ru-RU"/>
        </w:rPr>
        <w:t xml:space="preserve"> правда», «Крестьянская газета» и др.</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Наиболее ярыми противниками большевиков внутри рабочего движения являлись меньшевики, которые также в начале марта 1917 г. развернули активную издательскую деятельность.</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7 марта в Петрограде вышла «Рабочая газета», представлявшая взгляды меньшевиков и ставшая рупором их видных лидеров: П. </w:t>
      </w:r>
      <w:proofErr w:type="spellStart"/>
      <w:r w:rsidRPr="00AF666E">
        <w:rPr>
          <w:rFonts w:ascii="Arial" w:eastAsia="Times New Roman" w:hAnsi="Arial" w:cs="Arial"/>
          <w:sz w:val="16"/>
          <w:szCs w:val="16"/>
          <w:lang w:eastAsia="ru-RU"/>
        </w:rPr>
        <w:t>Аксельрода</w:t>
      </w:r>
      <w:proofErr w:type="spellEnd"/>
      <w:r w:rsidRPr="00AF666E">
        <w:rPr>
          <w:rFonts w:ascii="Arial" w:eastAsia="Times New Roman" w:hAnsi="Arial" w:cs="Arial"/>
          <w:sz w:val="16"/>
          <w:szCs w:val="16"/>
          <w:lang w:eastAsia="ru-RU"/>
        </w:rPr>
        <w:t xml:space="preserve">, Ф. Дана, В. Засулич, А. </w:t>
      </w:r>
      <w:proofErr w:type="spellStart"/>
      <w:r w:rsidRPr="00AF666E">
        <w:rPr>
          <w:rFonts w:ascii="Arial" w:eastAsia="Times New Roman" w:hAnsi="Arial" w:cs="Arial"/>
          <w:sz w:val="16"/>
          <w:szCs w:val="16"/>
          <w:lang w:eastAsia="ru-RU"/>
        </w:rPr>
        <w:t>Потресова</w:t>
      </w:r>
      <w:proofErr w:type="spellEnd"/>
      <w:r w:rsidRPr="00AF666E">
        <w:rPr>
          <w:rFonts w:ascii="Arial" w:eastAsia="Times New Roman" w:hAnsi="Arial" w:cs="Arial"/>
          <w:sz w:val="16"/>
          <w:szCs w:val="16"/>
          <w:lang w:eastAsia="ru-RU"/>
        </w:rPr>
        <w:t xml:space="preserve"> и др. Несколько позже «Рабочая газета» стала Центральным органом меньшевиков.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В Февральскую буржуазно-демократическую революцию меньшевики вступили заметно </w:t>
      </w:r>
      <w:proofErr w:type="gramStart"/>
      <w:r w:rsidRPr="00AF666E">
        <w:rPr>
          <w:rFonts w:ascii="Arial" w:eastAsia="Times New Roman" w:hAnsi="Arial" w:cs="Arial"/>
          <w:sz w:val="16"/>
          <w:szCs w:val="16"/>
          <w:lang w:eastAsia="ru-RU"/>
        </w:rPr>
        <w:t>разобщенными</w:t>
      </w:r>
      <w:proofErr w:type="gramEnd"/>
      <w:r w:rsidRPr="00AF666E">
        <w:rPr>
          <w:rFonts w:ascii="Arial" w:eastAsia="Times New Roman" w:hAnsi="Arial" w:cs="Arial"/>
          <w:sz w:val="16"/>
          <w:szCs w:val="16"/>
          <w:lang w:eastAsia="ru-RU"/>
        </w:rPr>
        <w:t xml:space="preserve">. «Рабочая газета» отражала взгляды лишь одной их партийной группы. На правом фланге меньшевизма стояла небольшая группа меньшевиков-оборонцев во главе с Г. Плехановым. Эта группа получила название «Единство» и издавала газету под таким же названием. В редакцию входили известные меньшевистские деятели: Г. Плеханов, Г. Алексинский, Л. </w:t>
      </w:r>
      <w:proofErr w:type="spellStart"/>
      <w:r w:rsidRPr="00AF666E">
        <w:rPr>
          <w:rFonts w:ascii="Arial" w:eastAsia="Times New Roman" w:hAnsi="Arial" w:cs="Arial"/>
          <w:sz w:val="16"/>
          <w:szCs w:val="16"/>
          <w:lang w:eastAsia="ru-RU"/>
        </w:rPr>
        <w:t>Дейч</w:t>
      </w:r>
      <w:proofErr w:type="spellEnd"/>
      <w:r w:rsidRPr="00AF666E">
        <w:rPr>
          <w:rFonts w:ascii="Arial" w:eastAsia="Times New Roman" w:hAnsi="Arial" w:cs="Arial"/>
          <w:sz w:val="16"/>
          <w:szCs w:val="16"/>
          <w:lang w:eastAsia="ru-RU"/>
        </w:rPr>
        <w:t xml:space="preserve"> и др. Газета выступала за поддержку Временного правительства, за союз с буржуазией, настаивала на установлении в стране «твердой власти».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апреле 1917 г. появилось издание еще одной группы – сторонников Мартова и меньшевиков-интернационалистов. К ним примкнули также писатели, сотрудничавшие в журнале «Летопись». Вышедшая газета получила название «Новая жизнь», а в ее редакцию вошли М. Горький, Н. Суханов, В. Базаров и др.</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Значительное число меньшевистских изданий выходило во многих крупных городах страны: в Москве увидела свет газета «Вперед»; в течение марта – апреля меньшевистские издания появились в Киеве, Тифлисе, Екатеринбурге, Баку, Одессе, Ростове-на-Дону и других городах.</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результате Февральской буржуазно-демократической революции легализовала свою деятельность и партия эсеров. В марте 1917 г. ее ЦК приступил к выпуску в Петрограде своего органа «Дело народа». Это была ежедневная политическая и литературная газета, на страницах которой активно выступали А. Керенский, В. Чернов и другие лидеры эсеровского движения. «Дело народа», выражая официальную эсеровскую идеологию, поддерживало Временное правительство, не исключало возможности содружества с ним, стояло на позициях оборончества.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апреле 1917 г. в Петрограде вышла еще одна эсеровская газета – «Воля народа». Хотя она издавалась правыми эсерами, ее политическая линия мало чем отличалась от «Дела народа». Правоэсеровскими являлись также «Известия Всероссийского Совета крестьянских депутатов». В Петрограде партия эсеров также издавала газеты «Свободная Россия», «Самоуправление».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До десяти эсеровских газет издавалось в Москве. Среди них: «Труд», «Земля и воля», «Народное слово», «Власть труда», «Социалист-революционер». Среди московских эсеровских изданий особо выделялась ежедневная газета «Солдат-гражданин», выпускавшаяся эсеро-меньшевистским Советом солдатских депутатов. Она поднимала вопросы, волновавшие крестьян, – о наделении их землей, о тяжелом положении деревни и т.д.</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proofErr w:type="gramStart"/>
      <w:r w:rsidRPr="00AF666E">
        <w:rPr>
          <w:rFonts w:ascii="Arial" w:eastAsia="Times New Roman" w:hAnsi="Arial" w:cs="Arial"/>
          <w:sz w:val="16"/>
          <w:szCs w:val="16"/>
          <w:lang w:eastAsia="ru-RU"/>
        </w:rPr>
        <w:t>Эсеровские газеты выходили в Киеве («Воля народа»), в Вологде («Вольный голос Севера»), в Казани («Голос труда»), в Екатеринбурге («В народ»), в Баку, Тифлисе, Владивостоке и некоторых других городах (они имели одинаковое название – «Знамя труда»).</w:t>
      </w:r>
      <w:proofErr w:type="gramEnd"/>
      <w:r w:rsidRPr="00AF666E">
        <w:rPr>
          <w:rFonts w:ascii="Arial" w:eastAsia="Times New Roman" w:hAnsi="Arial" w:cs="Arial"/>
          <w:sz w:val="16"/>
          <w:szCs w:val="16"/>
          <w:lang w:eastAsia="ru-RU"/>
        </w:rPr>
        <w:t xml:space="preserve"> Под влиянием эсеров находились «Известия» некоторых Советов рабочих, солдатских и крестьянских депутатов.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Активную издательскую деятельность вели и другие социалистические партии: трудовики, народно-социалистическая партия (</w:t>
      </w:r>
      <w:proofErr w:type="spellStart"/>
      <w:r w:rsidRPr="00AF666E">
        <w:rPr>
          <w:rFonts w:ascii="Arial" w:eastAsia="Times New Roman" w:hAnsi="Arial" w:cs="Arial"/>
          <w:sz w:val="16"/>
          <w:szCs w:val="16"/>
          <w:lang w:eastAsia="ru-RU"/>
        </w:rPr>
        <w:t>энэсы</w:t>
      </w:r>
      <w:proofErr w:type="spellEnd"/>
      <w:r w:rsidRPr="00AF666E">
        <w:rPr>
          <w:rFonts w:ascii="Arial" w:eastAsia="Times New Roman" w:hAnsi="Arial" w:cs="Arial"/>
          <w:sz w:val="16"/>
          <w:szCs w:val="16"/>
          <w:lang w:eastAsia="ru-RU"/>
        </w:rPr>
        <w:t>), максималисты, анархисты.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начале марта в Петрограде начал действовать комитет журналистов. Его печатный орган «Известия» ставил своей задачей всестороннее освещение деятельности новой власти.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proofErr w:type="gramStart"/>
      <w:r w:rsidRPr="00AF666E">
        <w:rPr>
          <w:rFonts w:ascii="Arial" w:eastAsia="Times New Roman" w:hAnsi="Arial" w:cs="Arial"/>
          <w:sz w:val="16"/>
          <w:szCs w:val="16"/>
          <w:lang w:eastAsia="ru-RU"/>
        </w:rPr>
        <w:t>В 20-х числах марта «Русское слово» опубликовало разработанный в своей время партией конституционных демократов проект Закона о печати, открывавшийся словами:</w:t>
      </w:r>
      <w:proofErr w:type="gramEnd"/>
      <w:r w:rsidRPr="00AF666E">
        <w:rPr>
          <w:rFonts w:ascii="Arial" w:eastAsia="Times New Roman" w:hAnsi="Arial" w:cs="Arial"/>
          <w:sz w:val="16"/>
          <w:szCs w:val="16"/>
          <w:lang w:eastAsia="ru-RU"/>
        </w:rPr>
        <w:t xml:space="preserve"> «Печать свободна. Цензура отменяется отныне и навсегда». Обращение к Временному правительству об учреждении Закона о печати было принято на собрании пятнадцати литературных организаций Москвы. В резолюции собрания отмечалось: «В интересах общего блага, для обеспечения печати возможности должным образом выполнить свое ответственное и важное в свободной стране дело», необходимо «без всякого промедления издать временный закон».</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Вскоре Временным правительством были предприняты шаги для создания совета российской печати, которому надлежало заняться разработкой законопроектов о печати.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Буржуазные издания, встав на сторону Временного правительства, весьма настороженно относились к Советам рабочих депутатов. </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условиях развивавшихся политических событий в стране Временное правительство, продолжая издание «Вестника», приступило к выпуску своего нового печатного органа. Им стала «Народная газета», вышедшая 21 апреля 1917 г.</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lastRenderedPageBreak/>
        <w:t>Газетный мир России в условиях буржуазно-демократического государства неуклонно рос. Бурно развивалась региональная печать, особенно в Центральном Черноземье, Ставрополье, Сибири. Однако открывшиеся возможности для издательской деятельности всех партий, социальных групп и объединений не были законодательно закреплены. 27 апреля 1917 г. Временное правительство приняло Закон о печати, провозгласивший беспрепятственный выпуск, распространение и торговлю печатными изданиями любых политических направлений.</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Закон о печати способствовал дальнейшему развитию в центре и на местах многопартийной, многонациональной журналистики. В социалистической прессе появляются новые лево- и правоэсеровские, анархистские издания, растет сеть солдатских газет, а также органов на национальных языках. </w:t>
      </w:r>
      <w:proofErr w:type="gramStart"/>
      <w:r w:rsidRPr="00AF666E">
        <w:rPr>
          <w:rFonts w:ascii="Arial" w:eastAsia="Times New Roman" w:hAnsi="Arial" w:cs="Arial"/>
          <w:sz w:val="16"/>
          <w:szCs w:val="16"/>
          <w:lang w:eastAsia="ru-RU"/>
        </w:rPr>
        <w:t>Около 30 газет различных направлений выходили на украинском, белорусском, латышском, армянском, азербайджанском, грузинском, узбекском, литовском, эстонском и других языках.</w:t>
      </w:r>
      <w:proofErr w:type="gramEnd"/>
      <w:r w:rsidRPr="00AF666E">
        <w:rPr>
          <w:rFonts w:ascii="Arial" w:eastAsia="Times New Roman" w:hAnsi="Arial" w:cs="Arial"/>
          <w:sz w:val="16"/>
          <w:szCs w:val="16"/>
          <w:lang w:eastAsia="ru-RU"/>
        </w:rPr>
        <w:t xml:space="preserve"> Благодаря закону о печати газеты и журналы социалистических партий распространялись в крупных городах страны и свободно там продавались.</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Господствующее место в буржуазной прессе 1917 г. занимала кадетская печать. Центральный орган партии «Речь», издававшаяся в Петрограде газета «Современное слово», московские «Русские ведомости» многое сделали для того, чтобы партия кадетов, в дни Февральской революции 1917 г. и после ее победы, обрела особую силу, став не монархической, а республиканской. Ее лидер П. Милюков занял пост министра иностранных дел Временного правительства.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 мая 1917 г. кадеты начали выпускать свой журнал «Вестник партии народной свободы». В период Февральской буржуазно-демократической революции у конституционных демократов было около 40 изданий, выходивших в различных городах и регионах страны.</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p>
    <w:p w:rsidR="00DA1F05" w:rsidRPr="00AF666E" w:rsidRDefault="00DA1F05" w:rsidP="00DA1F05">
      <w:pPr>
        <w:pStyle w:val="a5"/>
        <w:numPr>
          <w:ilvl w:val="0"/>
          <w:numId w:val="26"/>
        </w:numPr>
        <w:spacing w:line="240" w:lineRule="auto"/>
        <w:ind w:left="-567" w:right="283"/>
        <w:jc w:val="both"/>
        <w:rPr>
          <w:rFonts w:ascii="Arial" w:hAnsi="Arial" w:cs="Arial"/>
          <w:b/>
          <w:sz w:val="16"/>
          <w:szCs w:val="16"/>
        </w:rPr>
      </w:pPr>
      <w:r w:rsidRPr="00AF666E">
        <w:rPr>
          <w:rFonts w:ascii="Arial" w:hAnsi="Arial" w:cs="Arial"/>
          <w:b/>
          <w:sz w:val="16"/>
          <w:szCs w:val="16"/>
        </w:rPr>
        <w:t>Телевизионная публицистика («Летопись полувека», «Наша биография»).</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Творческий поиск телевизионных журналистов во второй половине 60-х гг. привел к рождению цикла передач «Летопись полувека». Это была </w:t>
      </w:r>
      <w:proofErr w:type="spellStart"/>
      <w:r w:rsidRPr="00AF666E">
        <w:rPr>
          <w:rFonts w:ascii="Arial" w:eastAsia="Times New Roman" w:hAnsi="Arial" w:cs="Arial"/>
          <w:sz w:val="16"/>
          <w:szCs w:val="16"/>
          <w:lang w:eastAsia="ru-RU"/>
        </w:rPr>
        <w:t>пятидесятисерийная</w:t>
      </w:r>
      <w:proofErr w:type="spellEnd"/>
      <w:r w:rsidRPr="00AF666E">
        <w:rPr>
          <w:rFonts w:ascii="Arial" w:eastAsia="Times New Roman" w:hAnsi="Arial" w:cs="Arial"/>
          <w:sz w:val="16"/>
          <w:szCs w:val="16"/>
          <w:lang w:eastAsia="ru-RU"/>
        </w:rPr>
        <w:t xml:space="preserve"> лента, посвященная 50-летию советской власти. Перед зрителем предстали люди, события, документы </w:t>
      </w:r>
      <w:proofErr w:type="spellStart"/>
      <w:r w:rsidRPr="00AF666E">
        <w:rPr>
          <w:rFonts w:ascii="Arial" w:eastAsia="Times New Roman" w:hAnsi="Arial" w:cs="Arial"/>
          <w:sz w:val="16"/>
          <w:szCs w:val="16"/>
          <w:lang w:eastAsia="ru-RU"/>
        </w:rPr>
        <w:t>кинофотоархивов</w:t>
      </w:r>
      <w:proofErr w:type="spellEnd"/>
      <w:r w:rsidRPr="00AF666E">
        <w:rPr>
          <w:rFonts w:ascii="Arial" w:eastAsia="Times New Roman" w:hAnsi="Arial" w:cs="Arial"/>
          <w:sz w:val="16"/>
          <w:szCs w:val="16"/>
          <w:lang w:eastAsia="ru-RU"/>
        </w:rPr>
        <w:t>, советской и зарубежной хроники</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«Летопись полувека» (около 1968–1970 гг.) -  уникальная документальная программа из 50 фильмов. Но концепция ее отражала сталинскую трактовку истории советского государства и оставляла миллионы телезрителей в неведении о тех ужасах и муках, которые испытали огромные массы советских людей, ощутивших на себе все тяготы административно-командного давления и сталинских методов руководства. Вероятно, такая трактовка исторических событий, скрывающих правду и те административно-командные и репрессивные меры, которые были допущены в период индустриализации, коллективизации, в годы первых пятилеток, а также в 40–50-е гг. Сталиным и его окружением, вполне устраивала ЦК КПСС и его Политбюро.</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Советская журналистика на протяжении всей своей истории выполняла охранительные функции. Будучи однопартийной, она стала составной частью партийной структуры, взяв на себя миссию идеологического обеспечения деятельности административно-командной системы. Пресса не видела противоречий, деформаций, она изобиловала материалами об успешном выполнении планов пятилеток, строительстве материально-технической базы коммунизма, формировании новых общественных отношений на селе, воспитании нового человека, о величайших достижениях в решении национального вопроса.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Своеобразным итогом торжества идей социализма, успехов общества «развитого социализма» стал телесериал «Год за годом», посвященный 60-летию Октябрьской революции. Это публицистическая лента, построенная на воспоминаниях современников, в которой хотя и были сделаны попытки правдивого отображения исторического прошлого советского государства, но не названы причины тех нарушений законности, того сохраняющегося еще административно-командного режима, который сделал возможным преследование и суровое наказание инакомыслия и в сталинскую пору, и в последующие годы. Анализ художественных достоинств телесериала «Год за годом» – предмет особого разговора. Но то, что он пришелся по душе ЦК КПСС, партийным органам – бесспорный факт. Создатели телесериала были удостоены Государственных премий. </w:t>
      </w:r>
      <w:proofErr w:type="gramStart"/>
      <w:r w:rsidRPr="00AF666E">
        <w:rPr>
          <w:rFonts w:ascii="Arial" w:eastAsia="Times New Roman" w:hAnsi="Arial" w:cs="Arial"/>
          <w:sz w:val="16"/>
          <w:szCs w:val="16"/>
          <w:lang w:eastAsia="ru-RU"/>
        </w:rPr>
        <w:t>Особенно высокую оценку заслужили последние 5–6 серий, в которых воспевался Л. Брежнев как главный вдохновитель всех побед советского общества.</w:t>
      </w:r>
      <w:proofErr w:type="gramEnd"/>
    </w:p>
    <w:p w:rsidR="00DA1F05" w:rsidRPr="00AF666E" w:rsidRDefault="00DA1F05" w:rsidP="00DA1F05">
      <w:pPr>
        <w:spacing w:after="0" w:line="240" w:lineRule="auto"/>
        <w:ind w:right="283"/>
        <w:jc w:val="both"/>
        <w:rPr>
          <w:rFonts w:ascii="Arial" w:eastAsia="Times New Roman" w:hAnsi="Arial" w:cs="Arial"/>
          <w:sz w:val="16"/>
          <w:szCs w:val="16"/>
          <w:lang w:eastAsia="ru-RU"/>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AF666E" w:rsidRDefault="00AF666E"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spacing w:after="0" w:line="240" w:lineRule="auto"/>
        <w:ind w:left="-567" w:right="283"/>
        <w:jc w:val="both"/>
        <w:rPr>
          <w:rFonts w:ascii="Arial" w:hAnsi="Arial" w:cs="Arial"/>
          <w:b/>
          <w:sz w:val="16"/>
          <w:szCs w:val="16"/>
        </w:rPr>
      </w:pPr>
      <w:r w:rsidRPr="00AF666E">
        <w:rPr>
          <w:rFonts w:ascii="Arial" w:hAnsi="Arial" w:cs="Arial"/>
          <w:b/>
          <w:sz w:val="16"/>
          <w:szCs w:val="16"/>
        </w:rPr>
        <w:lastRenderedPageBreak/>
        <w:t>Билет № 24</w:t>
      </w:r>
    </w:p>
    <w:p w:rsidR="00DA1F05" w:rsidRPr="00AF666E" w:rsidRDefault="00DA1F05" w:rsidP="00DA1F05">
      <w:pPr>
        <w:pStyle w:val="a5"/>
        <w:numPr>
          <w:ilvl w:val="0"/>
          <w:numId w:val="27"/>
        </w:numPr>
        <w:spacing w:after="0" w:line="240" w:lineRule="auto"/>
        <w:ind w:left="-567" w:right="283"/>
        <w:jc w:val="both"/>
        <w:rPr>
          <w:rFonts w:ascii="Arial" w:hAnsi="Arial" w:cs="Arial"/>
          <w:b/>
          <w:sz w:val="16"/>
          <w:szCs w:val="16"/>
        </w:rPr>
      </w:pPr>
      <w:r w:rsidRPr="00AF666E">
        <w:rPr>
          <w:rFonts w:ascii="Arial" w:hAnsi="Arial" w:cs="Arial"/>
          <w:b/>
          <w:sz w:val="16"/>
          <w:szCs w:val="16"/>
        </w:rPr>
        <w:t>Первые негосударственные радиостанции («Эхо Москвы» и т.д.)</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eastAsia="Times New Roman" w:hAnsi="Arial" w:cs="Arial"/>
          <w:sz w:val="16"/>
          <w:szCs w:val="16"/>
          <w:lang w:eastAsia="ru-RU"/>
        </w:rPr>
        <w:t xml:space="preserve">      Коренным образом повлияли на коммуникативную ситуацию в Российской Федерации негосударственные радиостанции, появление которых стало возможным после разрешения на частное радиовещание в Москве, Санкт-Петербурге, в областных, краевых и республиканских центрах. В течение 1991–1993 гг. в стране стали выходить в эфир все новые общественные, частные, коммерческие радиостанции.</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«Эхо Москвы» – первое негосударственное московское радио, вышедшее в эфир в августе 1990 г. Продолжительность работы станции вначале составляла всего 4 часа. С середины апреля 1991 г. эфирное время станция увеличилось на 3 часа и достигло 7 часов в будни и 8 часов в субботние и воскресные дни. А спустя год передачи радиостанции «Эхо Москвы» звучали в эфире уже по 20 часов в сутки. В январе 1991 г. стала работать еще одна коммерческая радиостанция в Москве: «М-Радио – новая волна». Осуществляя вещание круглосуточно, она адресовала свои программы молодежи, людям среднего возраста, коммерсантам, бизнесменам, любителям современной музыки.</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Появление негосударственных структур на радио расширило для радиослушателей возможности информационного выбора. Конкуренция между станциями за создание программ, наиболее отвечавших индивидуальным запросам слушателей, привела к развитию оригинальных концепций структурно-содержательного построения программ, новых нетрадиционных форм вещания. Многообразие в учредительских возможностях создало пеструю картину радиовещания начала 90-х гг.</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В январе 1992 г. начала круглосуточное вещание коммерческая российско-французская радиостанция «Радио России “</w:t>
      </w:r>
      <w:proofErr w:type="spellStart"/>
      <w:r w:rsidRPr="00AF666E">
        <w:rPr>
          <w:rFonts w:ascii="Arial" w:eastAsia="Times New Roman" w:hAnsi="Arial" w:cs="Arial"/>
          <w:sz w:val="16"/>
          <w:szCs w:val="16"/>
          <w:lang w:eastAsia="ru-RU"/>
        </w:rPr>
        <w:t>Ностальжи</w:t>
      </w:r>
      <w:proofErr w:type="spellEnd"/>
      <w:r w:rsidRPr="00AF666E">
        <w:rPr>
          <w:rFonts w:ascii="Arial" w:eastAsia="Times New Roman" w:hAnsi="Arial" w:cs="Arial"/>
          <w:sz w:val="16"/>
          <w:szCs w:val="16"/>
          <w:lang w:eastAsia="ru-RU"/>
        </w:rPr>
        <w:t>”», в июле того же года вышла в эфир радиостанция «Надежда», отражавшая взгляды женщин России на мир, события в стране, проблемы экономики, экологии, культуры, духовности.</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С 1 января 1993 г. ежедневно в эфире Москвы звучали позывные радиостанции «Панорама», передачи которой предназначались деловым людям, молодой научной интеллигенции, служащим. Вскоре начали также работу радиостанции «</w:t>
      </w:r>
      <w:proofErr w:type="spellStart"/>
      <w:r w:rsidRPr="00AF666E">
        <w:rPr>
          <w:rFonts w:ascii="Arial" w:eastAsia="Times New Roman" w:hAnsi="Arial" w:cs="Arial"/>
          <w:sz w:val="16"/>
          <w:szCs w:val="16"/>
          <w:lang w:eastAsia="ru-RU"/>
        </w:rPr>
        <w:t>Автоволна</w:t>
      </w:r>
      <w:proofErr w:type="spellEnd"/>
      <w:r w:rsidRPr="00AF666E">
        <w:rPr>
          <w:rFonts w:ascii="Arial" w:eastAsia="Times New Roman" w:hAnsi="Arial" w:cs="Arial"/>
          <w:sz w:val="16"/>
          <w:szCs w:val="16"/>
          <w:lang w:eastAsia="ru-RU"/>
        </w:rPr>
        <w:t xml:space="preserve">», знакомившая слушателей с деятельностью банков, «Камертон-радио», освещавшая в эфире проблемы предпринимательства. </w:t>
      </w:r>
      <w:proofErr w:type="gramStart"/>
      <w:r w:rsidRPr="00AF666E">
        <w:rPr>
          <w:rFonts w:ascii="Arial" w:eastAsia="Times New Roman" w:hAnsi="Arial" w:cs="Arial"/>
          <w:sz w:val="16"/>
          <w:szCs w:val="16"/>
          <w:lang w:eastAsia="ru-RU"/>
        </w:rPr>
        <w:t>Немало петербуржцев стали</w:t>
      </w:r>
      <w:proofErr w:type="gramEnd"/>
      <w:r w:rsidRPr="00AF666E">
        <w:rPr>
          <w:rFonts w:ascii="Arial" w:eastAsia="Times New Roman" w:hAnsi="Arial" w:cs="Arial"/>
          <w:sz w:val="16"/>
          <w:szCs w:val="16"/>
          <w:lang w:eastAsia="ru-RU"/>
        </w:rPr>
        <w:t xml:space="preserve"> постоянными слушателями музыкальной станции «Радио-Классика» и информационно-музыкальной коммерческой радиостанции «Катюша».</w:t>
      </w:r>
      <w:r w:rsidRPr="00AF666E">
        <w:rPr>
          <w:rFonts w:ascii="Arial" w:hAnsi="Arial" w:cs="Arial"/>
          <w:b/>
          <w:sz w:val="16"/>
          <w:szCs w:val="16"/>
        </w:rPr>
        <w:t xml:space="preserve"> </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 xml:space="preserve">В 1993 г. только в эфире Москвы работало 23 частных радиостанции. Через год их стало в Москве 30, а в Санкт-Петербурге – 10. Среди самых молодых радиостанций – «Радио APT», </w:t>
      </w:r>
      <w:proofErr w:type="gramStart"/>
      <w:r w:rsidRPr="00AF666E">
        <w:rPr>
          <w:rFonts w:ascii="Arial" w:eastAsia="Times New Roman" w:hAnsi="Arial" w:cs="Arial"/>
          <w:sz w:val="16"/>
          <w:szCs w:val="16"/>
          <w:lang w:eastAsia="ru-RU"/>
        </w:rPr>
        <w:t>программы</w:t>
      </w:r>
      <w:proofErr w:type="gramEnd"/>
      <w:r w:rsidRPr="00AF666E">
        <w:rPr>
          <w:rFonts w:ascii="Arial" w:eastAsia="Times New Roman" w:hAnsi="Arial" w:cs="Arial"/>
          <w:sz w:val="16"/>
          <w:szCs w:val="16"/>
          <w:lang w:eastAsia="ru-RU"/>
        </w:rPr>
        <w:t xml:space="preserve"> которой носят явно культурологический характер; «Интеллект», видящий свою главную задачу в распространении экологической идеологии; независимая информационно-музыкальная радиостанция «Ракурс». С религиозными программами выходят в эфир радиостанции «Исламская волна», «Радио </w:t>
      </w:r>
      <w:proofErr w:type="spellStart"/>
      <w:r w:rsidRPr="00AF666E">
        <w:rPr>
          <w:rFonts w:ascii="Arial" w:eastAsia="Times New Roman" w:hAnsi="Arial" w:cs="Arial"/>
          <w:sz w:val="16"/>
          <w:szCs w:val="16"/>
          <w:lang w:eastAsia="ru-RU"/>
        </w:rPr>
        <w:t>Аеф</w:t>
      </w:r>
      <w:proofErr w:type="spellEnd"/>
      <w:r w:rsidRPr="00AF666E">
        <w:rPr>
          <w:rFonts w:ascii="Arial" w:eastAsia="Times New Roman" w:hAnsi="Arial" w:cs="Arial"/>
          <w:sz w:val="16"/>
          <w:szCs w:val="16"/>
          <w:lang w:eastAsia="ru-RU"/>
        </w:rPr>
        <w:t>».</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Пожалуй, единственной откровенно политической радиостанцией в середине 90-х гг. была «Память», полное название которой «Отечество, память и ты». Радиостанция начала вещание в Москве в конце сентября 1991 г. Ее цель – пробуждение у слушателей национального самосознания, укрепление веры в единство Бога, Царя и Нации. Станция выходила в эфир полтора часа в сутки.</w:t>
      </w:r>
    </w:p>
    <w:p w:rsidR="00DA1F05" w:rsidRPr="00AF666E" w:rsidRDefault="00DA1F05" w:rsidP="00DA1F05">
      <w:pPr>
        <w:spacing w:after="0" w:line="240" w:lineRule="auto"/>
        <w:ind w:left="-567" w:right="283"/>
        <w:jc w:val="both"/>
        <w:rPr>
          <w:rFonts w:ascii="Arial" w:hAnsi="Arial" w:cs="Arial"/>
          <w:b/>
          <w:sz w:val="16"/>
          <w:szCs w:val="16"/>
        </w:rPr>
      </w:pPr>
      <w:r w:rsidRPr="00AF666E">
        <w:rPr>
          <w:rFonts w:ascii="Arial" w:hAnsi="Arial" w:cs="Arial"/>
          <w:b/>
          <w:sz w:val="16"/>
          <w:szCs w:val="16"/>
        </w:rPr>
        <w:t xml:space="preserve">           </w:t>
      </w:r>
      <w:r w:rsidRPr="00AF666E">
        <w:rPr>
          <w:rFonts w:ascii="Arial" w:eastAsia="Times New Roman" w:hAnsi="Arial" w:cs="Arial"/>
          <w:sz w:val="16"/>
          <w:szCs w:val="16"/>
          <w:lang w:eastAsia="ru-RU"/>
        </w:rPr>
        <w:t>В середине 90-х гг. не только в Москве и Санкт-Петербурге, но и почти в каждом областном центре работали независимые коммерческие радиостанции.</w:t>
      </w:r>
    </w:p>
    <w:p w:rsidR="00DA1F05" w:rsidRPr="00AF666E" w:rsidRDefault="00DA1F05" w:rsidP="00DA1F05">
      <w:pPr>
        <w:pStyle w:val="a5"/>
        <w:spacing w:after="0" w:line="240" w:lineRule="auto"/>
        <w:ind w:left="-567" w:right="283"/>
        <w:jc w:val="both"/>
        <w:rPr>
          <w:rFonts w:ascii="Arial" w:hAnsi="Arial" w:cs="Arial"/>
          <w:b/>
          <w:sz w:val="16"/>
          <w:szCs w:val="16"/>
        </w:rPr>
      </w:pPr>
    </w:p>
    <w:p w:rsidR="00DA1F05" w:rsidRPr="00AF666E" w:rsidRDefault="00DA1F05" w:rsidP="00DA1F05">
      <w:pPr>
        <w:pStyle w:val="a5"/>
        <w:numPr>
          <w:ilvl w:val="0"/>
          <w:numId w:val="27"/>
        </w:numPr>
        <w:spacing w:after="0" w:line="240" w:lineRule="auto"/>
        <w:ind w:left="-567" w:right="283"/>
        <w:jc w:val="both"/>
        <w:rPr>
          <w:rFonts w:ascii="Arial" w:hAnsi="Arial" w:cs="Arial"/>
          <w:b/>
          <w:sz w:val="16"/>
          <w:szCs w:val="16"/>
        </w:rPr>
      </w:pPr>
      <w:r w:rsidRPr="00AF666E">
        <w:rPr>
          <w:rFonts w:ascii="Arial" w:hAnsi="Arial" w:cs="Arial"/>
          <w:b/>
          <w:sz w:val="16"/>
          <w:szCs w:val="16"/>
        </w:rPr>
        <w:t>Статья Бухарина «Заметки экономиста».</w:t>
      </w:r>
    </w:p>
    <w:p w:rsidR="00DA1F05" w:rsidRPr="00AF666E" w:rsidRDefault="00DA1F05" w:rsidP="00DA1F05">
      <w:pPr>
        <w:pStyle w:val="a5"/>
        <w:spacing w:after="0" w:line="240" w:lineRule="auto"/>
        <w:ind w:left="-567" w:right="283"/>
        <w:jc w:val="both"/>
        <w:rPr>
          <w:rFonts w:ascii="Arial" w:hAnsi="Arial" w:cs="Arial"/>
          <w:sz w:val="16"/>
          <w:szCs w:val="16"/>
        </w:rPr>
      </w:pPr>
      <w:r w:rsidRPr="00AF666E">
        <w:rPr>
          <w:rFonts w:ascii="Arial" w:eastAsia="Times New Roman" w:hAnsi="Arial" w:cs="Arial"/>
          <w:sz w:val="16"/>
          <w:szCs w:val="16"/>
          <w:lang w:eastAsia="ru-RU"/>
        </w:rPr>
        <w:t xml:space="preserve">   30 сентября 1928 г. в «Правде» появилась статья Бухарина, названная нейтрально «Заметки экономиста. К началу нового хозяйственного года». Опираясь на глубокий экономический анализ, Бухарин отстаивал позиции бескризисного общественного воспроизводства в интересах пролетариата и крестьянства. Наивно полагать, писал Бухарин, будто максимум годовой перекачки из крестьянского хозяйства в промышленность обеспечит максимальные темпы индустриализации. Бухарин заявлял, что социалистическая индустриализация – это не паразитарный процесс по отношению к деревне, а средство ее величайшего преобразования и подъема. Он выступал против волюнтаризма, пренебрежения к науке, к анализу объективных трудностей и субъективных просчетов. Он справедливо писал о дисбалансе между планами сооружения новых предприятий и наличием стройматериалов, о том, что деньги сами по себе не могут толкать промышленность вперед. Нужны кадры, техника, время на осуществление замыслов.</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«Заметки экономиста» заканчивались глубокими рассуждениями об общих сложностях реконструктивного периода, о наличии бюрократических преград, излишней </w:t>
      </w:r>
      <w:proofErr w:type="spellStart"/>
      <w:r w:rsidRPr="00AF666E">
        <w:rPr>
          <w:rFonts w:ascii="Arial" w:eastAsia="Times New Roman" w:hAnsi="Arial" w:cs="Arial"/>
          <w:sz w:val="16"/>
          <w:szCs w:val="16"/>
          <w:lang w:eastAsia="ru-RU"/>
        </w:rPr>
        <w:t>гиперцентрализации</w:t>
      </w:r>
      <w:proofErr w:type="spellEnd"/>
      <w:r w:rsidRPr="00AF666E">
        <w:rPr>
          <w:rFonts w:ascii="Arial" w:eastAsia="Times New Roman" w:hAnsi="Arial" w:cs="Arial"/>
          <w:sz w:val="16"/>
          <w:szCs w:val="16"/>
          <w:lang w:eastAsia="ru-RU"/>
        </w:rPr>
        <w:t>, т.е. препятствиях, сдерживавших инициативу масс. Считая целесообразным продолжение нэпа, Бухарин практически отвергал предложенный Сталиным в 1928 г. путь преобразования экономики на основе политики «дани», т.е. по сути ограбления деревни, что дало повод Сталину обвинить Бухарина в «правом уклоне». Сталин открыто порывал с нэпом, толкая его к насильственной ломке, к ускорению индустриализации с помощью административно-командного нажима.</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«Заметки экономиста» созвучны ленинским идеям социалистического строительства, которые разделял и Бухарин. Главная цель его статьи – показать, сколь догматичен Сталин в их трактовке.</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Вторая половина 20-х гг. публицистически насыщена для Бухарина. Он марксист-ленинец и всеми силами отстаивает ленинизм. Главные темы его выступлений в печати – раскрытие сущности нэпа, закономерностей перехода от капитализма к социализму, осмысление ленинской теории и т.д. Речь идет в первую очередь о статьях Бухарина «Ленин как марксист», «Новый курс экономической политики», «Путь к социализму и рабоче-крестьянский союз» и др. Иными словами, Бухарин, как и Сталин, видел в журналистике средство идеологического обеспечения большевистской концепции социалистического строительства. Разница состояла лишь в методах ее осуществления.</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Предостережения и опасения, высказанные Бухариным в «Заметках экономиста» и других работах в связи с четко проявившимися тенденциями </w:t>
      </w:r>
      <w:proofErr w:type="spellStart"/>
      <w:r w:rsidRPr="00AF666E">
        <w:rPr>
          <w:rFonts w:ascii="Arial" w:eastAsia="Times New Roman" w:hAnsi="Arial" w:cs="Arial"/>
          <w:sz w:val="16"/>
          <w:szCs w:val="16"/>
          <w:lang w:eastAsia="ru-RU"/>
        </w:rPr>
        <w:t>сверхиндустриализации</w:t>
      </w:r>
      <w:proofErr w:type="spellEnd"/>
      <w:r w:rsidRPr="00AF666E">
        <w:rPr>
          <w:rFonts w:ascii="Arial" w:eastAsia="Times New Roman" w:hAnsi="Arial" w:cs="Arial"/>
          <w:sz w:val="16"/>
          <w:szCs w:val="16"/>
          <w:lang w:eastAsia="ru-RU"/>
        </w:rPr>
        <w:t xml:space="preserve"> за счет деревни, не получили поддержки. Все поверили обещаниям Сталина в возможность быстро построить социализм.</w:t>
      </w:r>
    </w:p>
    <w:p w:rsidR="00DA1F05" w:rsidRPr="00AF666E" w:rsidRDefault="00DA1F05" w:rsidP="00DA1F05">
      <w:pPr>
        <w:spacing w:after="0" w:line="240" w:lineRule="auto"/>
        <w:ind w:left="-567" w:right="283" w:firstLine="567"/>
        <w:jc w:val="both"/>
        <w:rPr>
          <w:rFonts w:ascii="Arial" w:eastAsia="Times New Roman" w:hAnsi="Arial" w:cs="Arial"/>
          <w:sz w:val="16"/>
          <w:szCs w:val="16"/>
          <w:lang w:eastAsia="ru-RU"/>
        </w:rPr>
      </w:pPr>
    </w:p>
    <w:p w:rsidR="00DA1F05" w:rsidRDefault="00DA1F05"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Default="00AF666E" w:rsidP="00DA1F05">
      <w:pPr>
        <w:spacing w:after="0"/>
        <w:ind w:right="283"/>
        <w:rPr>
          <w:rFonts w:ascii="Arial" w:hAnsi="Arial" w:cs="Arial"/>
          <w:sz w:val="16"/>
          <w:szCs w:val="16"/>
        </w:rPr>
      </w:pPr>
    </w:p>
    <w:p w:rsidR="00AF666E" w:rsidRPr="00AF666E" w:rsidRDefault="00AF666E" w:rsidP="00DA1F05">
      <w:pPr>
        <w:spacing w:after="0"/>
        <w:ind w:right="283"/>
        <w:rPr>
          <w:rFonts w:ascii="Arial" w:hAnsi="Arial" w:cs="Arial"/>
          <w:sz w:val="16"/>
          <w:szCs w:val="16"/>
        </w:rPr>
      </w:pPr>
    </w:p>
    <w:p w:rsidR="00DA1F05" w:rsidRPr="00AF666E" w:rsidRDefault="00DA1F05" w:rsidP="00DA1F05">
      <w:pPr>
        <w:pStyle w:val="a5"/>
        <w:tabs>
          <w:tab w:val="left" w:pos="3119"/>
        </w:tabs>
        <w:spacing w:after="0" w:line="240" w:lineRule="auto"/>
        <w:ind w:left="-284" w:right="283"/>
        <w:rPr>
          <w:rFonts w:ascii="Arial" w:hAnsi="Arial" w:cs="Arial"/>
          <w:b/>
          <w:sz w:val="16"/>
          <w:szCs w:val="16"/>
        </w:rPr>
      </w:pPr>
      <w:r w:rsidRPr="00AF666E">
        <w:rPr>
          <w:rFonts w:ascii="Arial" w:hAnsi="Arial" w:cs="Arial"/>
          <w:b/>
          <w:sz w:val="16"/>
          <w:szCs w:val="16"/>
        </w:rPr>
        <w:lastRenderedPageBreak/>
        <w:t>Билет № 25</w:t>
      </w:r>
    </w:p>
    <w:p w:rsidR="00DA1F05" w:rsidRPr="00AF666E" w:rsidRDefault="00DA1F05" w:rsidP="00DA1F05">
      <w:pPr>
        <w:pStyle w:val="a5"/>
        <w:numPr>
          <w:ilvl w:val="0"/>
          <w:numId w:val="28"/>
        </w:numPr>
        <w:tabs>
          <w:tab w:val="left" w:pos="3119"/>
        </w:tabs>
        <w:spacing w:after="0" w:line="240" w:lineRule="auto"/>
        <w:ind w:left="-284" w:right="283"/>
        <w:rPr>
          <w:rFonts w:ascii="Arial" w:hAnsi="Arial" w:cs="Arial"/>
          <w:b/>
          <w:sz w:val="16"/>
          <w:szCs w:val="16"/>
        </w:rPr>
      </w:pPr>
      <w:r w:rsidRPr="00AF666E">
        <w:rPr>
          <w:rFonts w:ascii="Arial" w:hAnsi="Arial" w:cs="Arial"/>
          <w:b/>
          <w:sz w:val="16"/>
          <w:szCs w:val="16"/>
        </w:rPr>
        <w:t>Послевоенная журналистика русского зарубежья.</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Разгром фашистской Германии привел к дальнейшему расслоению русской эмиграции. В широком спектре изданий различных партий и общественных течений </w:t>
      </w:r>
      <w:proofErr w:type="gramStart"/>
      <w:r w:rsidRPr="00AF666E">
        <w:rPr>
          <w:rFonts w:ascii="Arial" w:eastAsia="Times New Roman" w:hAnsi="Arial" w:cs="Arial"/>
          <w:sz w:val="16"/>
          <w:szCs w:val="16"/>
          <w:lang w:eastAsia="ru-RU"/>
        </w:rPr>
        <w:t>в первые</w:t>
      </w:r>
      <w:proofErr w:type="gramEnd"/>
      <w:r w:rsidRPr="00AF666E">
        <w:rPr>
          <w:rFonts w:ascii="Arial" w:eastAsia="Times New Roman" w:hAnsi="Arial" w:cs="Arial"/>
          <w:sz w:val="16"/>
          <w:szCs w:val="16"/>
          <w:lang w:eastAsia="ru-RU"/>
        </w:rPr>
        <w:t xml:space="preserve"> послевоенные годы появились газеты и журналы с явно выраженной антисоветской направленностью, непримиримостью к тоталитарному режиму Сталина. </w:t>
      </w:r>
      <w:proofErr w:type="gramStart"/>
      <w:r w:rsidRPr="00AF666E">
        <w:rPr>
          <w:rFonts w:ascii="Arial" w:eastAsia="Times New Roman" w:hAnsi="Arial" w:cs="Arial"/>
          <w:sz w:val="16"/>
          <w:szCs w:val="16"/>
          <w:lang w:eastAsia="ru-RU"/>
        </w:rPr>
        <w:t>Среди них издания «Союза борьбы за свободу России», газеты «Российский демократ», «Возрождение», журнал «Часовой», печатный орган анархистов «Дело труда», газета кавказских сепаратистов «Прометей», эсеровский журнал «За свободу» и др. Главная проблематика их выступлений связана с разоблачениями диктаторского режима Сталина, чудовищных притеснений и насилий, чинимых советскими властными структурами.</w:t>
      </w:r>
      <w:proofErr w:type="gramEnd"/>
      <w:r w:rsidRPr="00AF666E">
        <w:rPr>
          <w:rFonts w:ascii="Arial" w:eastAsia="Times New Roman" w:hAnsi="Arial" w:cs="Arial"/>
          <w:sz w:val="16"/>
          <w:szCs w:val="16"/>
          <w:lang w:eastAsia="ru-RU"/>
        </w:rPr>
        <w:t xml:space="preserve"> Газеты и журналы сообщали о том, что страх перед преследованиями и репрессиями на Родине гонит подальше от ее границ сотни тысяч советских граждан, оказавшихся вне пределов своей страны. Это были военнопленные и рабочие, отправленные фашистскими оккупационными властями на работу в Германию. Многие из них, чтобы сохранить жизнь и не оказаться в лагерях </w:t>
      </w:r>
      <w:proofErr w:type="spellStart"/>
      <w:r w:rsidRPr="00AF666E">
        <w:rPr>
          <w:rFonts w:ascii="Arial" w:eastAsia="Times New Roman" w:hAnsi="Arial" w:cs="Arial"/>
          <w:sz w:val="16"/>
          <w:szCs w:val="16"/>
          <w:lang w:eastAsia="ru-RU"/>
        </w:rPr>
        <w:t>ГУЛАГа</w:t>
      </w:r>
      <w:proofErr w:type="spellEnd"/>
      <w:r w:rsidRPr="00AF666E">
        <w:rPr>
          <w:rFonts w:ascii="Arial" w:eastAsia="Times New Roman" w:hAnsi="Arial" w:cs="Arial"/>
          <w:sz w:val="16"/>
          <w:szCs w:val="16"/>
          <w:lang w:eastAsia="ru-RU"/>
        </w:rPr>
        <w:t>, любыми путями покидали Европу. Так появилась послевоенная эмиграция, пополнившая русскую диаспору в США, Аргентине и других странах.</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печати русского зарубежья было немало общественно-политических и литературных журналов, </w:t>
      </w:r>
      <w:proofErr w:type="gramStart"/>
      <w:r w:rsidRPr="00AF666E">
        <w:rPr>
          <w:rFonts w:ascii="Arial" w:eastAsia="Times New Roman" w:hAnsi="Arial" w:cs="Arial"/>
          <w:sz w:val="16"/>
          <w:szCs w:val="16"/>
          <w:lang w:eastAsia="ru-RU"/>
        </w:rPr>
        <w:t>в полную меру</w:t>
      </w:r>
      <w:proofErr w:type="gramEnd"/>
      <w:r w:rsidRPr="00AF666E">
        <w:rPr>
          <w:rFonts w:ascii="Arial" w:eastAsia="Times New Roman" w:hAnsi="Arial" w:cs="Arial"/>
          <w:sz w:val="16"/>
          <w:szCs w:val="16"/>
          <w:lang w:eastAsia="ru-RU"/>
        </w:rPr>
        <w:t xml:space="preserve"> заявивших о себе в последующие годы: «Посев», «Грани», «Возрождение», «Жар-птица», «Встреча» и др.</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эмигрантской журналистике конца 40-х – середины 50-х гг. большим влиянием пользовалась парижская демократическая газета «Русская мысль». На ее страницах находили отражение важнейшие проблемы послевоенного устройства Европы, международной жизни. Первая полоса всегда посвящалась событиям, происходившим в Советском Союзе и их воздействию на образование стран – сателлитов СССР. Постоянной оставалась тема развенчания культа личности Сталина и его последствий во всех сферах жизни советского общества.</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6 марта 1953 г. газета </w:t>
      </w:r>
      <w:proofErr w:type="gramStart"/>
      <w:r w:rsidRPr="00AF666E">
        <w:rPr>
          <w:rFonts w:ascii="Arial" w:eastAsia="Times New Roman" w:hAnsi="Arial" w:cs="Arial"/>
          <w:sz w:val="16"/>
          <w:szCs w:val="16"/>
          <w:lang w:eastAsia="ru-RU"/>
        </w:rPr>
        <w:t>сообщила о смерти Сталина, многозначительно подчеркивая</w:t>
      </w:r>
      <w:proofErr w:type="gramEnd"/>
      <w:r w:rsidRPr="00AF666E">
        <w:rPr>
          <w:rFonts w:ascii="Arial" w:eastAsia="Times New Roman" w:hAnsi="Arial" w:cs="Arial"/>
          <w:sz w:val="16"/>
          <w:szCs w:val="16"/>
          <w:lang w:eastAsia="ru-RU"/>
        </w:rPr>
        <w:t>: «Корабль потерял ход. С исчезновением Сталина возрастают шансы скорого падения режима». Спустя несколько дней газета опубликовала передовую «”Умер Сталин”, главный акцент в которой сделан не на возможны</w:t>
      </w:r>
      <w:proofErr w:type="gramStart"/>
      <w:r w:rsidRPr="00AF666E">
        <w:rPr>
          <w:rFonts w:ascii="Arial" w:eastAsia="Times New Roman" w:hAnsi="Arial" w:cs="Arial"/>
          <w:sz w:val="16"/>
          <w:szCs w:val="16"/>
          <w:lang w:eastAsia="ru-RU"/>
        </w:rPr>
        <w:t>х в СССР</w:t>
      </w:r>
      <w:proofErr w:type="gramEnd"/>
      <w:r w:rsidRPr="00AF666E">
        <w:rPr>
          <w:rFonts w:ascii="Arial" w:eastAsia="Times New Roman" w:hAnsi="Arial" w:cs="Arial"/>
          <w:sz w:val="16"/>
          <w:szCs w:val="16"/>
          <w:lang w:eastAsia="ru-RU"/>
        </w:rPr>
        <w:t xml:space="preserve"> переменах», а на личности Сталина, «величайшего преступника, жертвы которого исчисляются миллионами».</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"Русской мысли" были постоянные рубрики и отделы: «Обзоры советской прессы», «Что происходит в России», «Международная неделя», «Литература и искусство», «Театр и музыка» и др.</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Из периодики русского зарубежья первого послевоенного десятилетия особенно обращал на себя внимание выходивший в Париже журнал «Возрождение». Рассчитанный на читателя-интеллигента Советской России и эмиграции, он апеллировал к нему в надежде на его прозрение, призывая к решительным действиям, духовному возрождению.</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1950 г. редактором журнала стал видный историк и публицист С. Мельгунов. Это способствовало усилению общественно-политической направленности публицистики журнала. Одним из впечатляющих выступлений «Возрождения» явилась статья «Страшное безмолвие России», посвященная раскрытию всевластия Политбюро ЦК ВК</w:t>
      </w:r>
      <w:proofErr w:type="gramStart"/>
      <w:r w:rsidRPr="00AF666E">
        <w:rPr>
          <w:rFonts w:ascii="Arial" w:eastAsia="Times New Roman" w:hAnsi="Arial" w:cs="Arial"/>
          <w:sz w:val="16"/>
          <w:szCs w:val="16"/>
          <w:lang w:eastAsia="ru-RU"/>
        </w:rPr>
        <w:t>П(</w:t>
      </w:r>
      <w:proofErr w:type="gramEnd"/>
      <w:r w:rsidRPr="00AF666E">
        <w:rPr>
          <w:rFonts w:ascii="Arial" w:eastAsia="Times New Roman" w:hAnsi="Arial" w:cs="Arial"/>
          <w:sz w:val="16"/>
          <w:szCs w:val="16"/>
          <w:lang w:eastAsia="ru-RU"/>
        </w:rPr>
        <w:t>б), его «угрожающим интонациям» в «разговоре» с внешним миром.</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В проблематике журнала выделялась тема второй мировой войны и осознания ее уроков. Публицисты «Возрождения» рассказывали читателям об истинных героях в войне с фашистской Германией – простых людях огромной страны, «защищавших не партию и Сталина, а свою Отчизну от врага».</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Большой интерес в эмигрантских кругах в послевоенные годы вызывал «Новый журнал», основанный еще в 1942 г. в Нью-Йорке М. </w:t>
      </w:r>
      <w:proofErr w:type="spellStart"/>
      <w:r w:rsidRPr="00AF666E">
        <w:rPr>
          <w:rFonts w:ascii="Arial" w:eastAsia="Times New Roman" w:hAnsi="Arial" w:cs="Arial"/>
          <w:sz w:val="16"/>
          <w:szCs w:val="16"/>
          <w:lang w:eastAsia="ru-RU"/>
        </w:rPr>
        <w:t>Алдановым</w:t>
      </w:r>
      <w:proofErr w:type="spellEnd"/>
      <w:r w:rsidRPr="00AF666E">
        <w:rPr>
          <w:rFonts w:ascii="Arial" w:eastAsia="Times New Roman" w:hAnsi="Arial" w:cs="Arial"/>
          <w:sz w:val="16"/>
          <w:szCs w:val="16"/>
          <w:lang w:eastAsia="ru-RU"/>
        </w:rPr>
        <w:t xml:space="preserve"> и М. </w:t>
      </w:r>
      <w:proofErr w:type="spellStart"/>
      <w:r w:rsidRPr="00AF666E">
        <w:rPr>
          <w:rFonts w:ascii="Arial" w:eastAsia="Times New Roman" w:hAnsi="Arial" w:cs="Arial"/>
          <w:sz w:val="16"/>
          <w:szCs w:val="16"/>
          <w:lang w:eastAsia="ru-RU"/>
        </w:rPr>
        <w:t>Цетлиным</w:t>
      </w:r>
      <w:proofErr w:type="spellEnd"/>
      <w:r w:rsidRPr="00AF666E">
        <w:rPr>
          <w:rFonts w:ascii="Arial" w:eastAsia="Times New Roman" w:hAnsi="Arial" w:cs="Arial"/>
          <w:sz w:val="16"/>
          <w:szCs w:val="16"/>
          <w:lang w:eastAsia="ru-RU"/>
        </w:rPr>
        <w:t xml:space="preserve">. Публицистические выступления издания имели четко выраженную направленность – критику и развенчание мифов о величии большевизма, советской демократии, о счастливой жизни народов Советского Союза. Постоянными в журнале были отделы «Художественная проза», «Литература и искусство», «Воспоминания и документы», «Памяти ушедших» и др. С художественными произведениями, публицистическими и литературно-критическими статьями выступали известные литераторы и философы, такие как М. </w:t>
      </w:r>
      <w:proofErr w:type="spellStart"/>
      <w:r w:rsidRPr="00AF666E">
        <w:rPr>
          <w:rFonts w:ascii="Arial" w:eastAsia="Times New Roman" w:hAnsi="Arial" w:cs="Arial"/>
          <w:sz w:val="16"/>
          <w:szCs w:val="16"/>
          <w:lang w:eastAsia="ru-RU"/>
        </w:rPr>
        <w:t>Алданов</w:t>
      </w:r>
      <w:proofErr w:type="spellEnd"/>
      <w:r w:rsidRPr="00AF666E">
        <w:rPr>
          <w:rFonts w:ascii="Arial" w:eastAsia="Times New Roman" w:hAnsi="Arial" w:cs="Arial"/>
          <w:sz w:val="16"/>
          <w:szCs w:val="16"/>
          <w:lang w:eastAsia="ru-RU"/>
        </w:rPr>
        <w:t xml:space="preserve">, Н. Бердяев, М. Вишняк, Р. </w:t>
      </w:r>
      <w:proofErr w:type="gramStart"/>
      <w:r w:rsidRPr="00AF666E">
        <w:rPr>
          <w:rFonts w:ascii="Arial" w:eastAsia="Times New Roman" w:hAnsi="Arial" w:cs="Arial"/>
          <w:sz w:val="16"/>
          <w:szCs w:val="16"/>
          <w:lang w:eastAsia="ru-RU"/>
        </w:rPr>
        <w:t>Гуль</w:t>
      </w:r>
      <w:proofErr w:type="gramEnd"/>
      <w:r w:rsidRPr="00AF666E">
        <w:rPr>
          <w:rFonts w:ascii="Arial" w:eastAsia="Times New Roman" w:hAnsi="Arial" w:cs="Arial"/>
          <w:sz w:val="16"/>
          <w:szCs w:val="16"/>
          <w:lang w:eastAsia="ru-RU"/>
        </w:rPr>
        <w:t xml:space="preserve">, И. </w:t>
      </w:r>
      <w:proofErr w:type="spellStart"/>
      <w:r w:rsidRPr="00AF666E">
        <w:rPr>
          <w:rFonts w:ascii="Arial" w:eastAsia="Times New Roman" w:hAnsi="Arial" w:cs="Arial"/>
          <w:sz w:val="16"/>
          <w:szCs w:val="16"/>
          <w:lang w:eastAsia="ru-RU"/>
        </w:rPr>
        <w:t>Одоевцева</w:t>
      </w:r>
      <w:proofErr w:type="spellEnd"/>
      <w:r w:rsidRPr="00AF666E">
        <w:rPr>
          <w:rFonts w:ascii="Arial" w:eastAsia="Times New Roman" w:hAnsi="Arial" w:cs="Arial"/>
          <w:sz w:val="16"/>
          <w:szCs w:val="16"/>
          <w:lang w:eastAsia="ru-RU"/>
        </w:rPr>
        <w:t xml:space="preserve"> и др.</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 xml:space="preserve">       Общественно-политические и литературные издания русского зарубежья первого послевоенного десятилетия свято чтили героический подвиг миллионов простых советских людей, защитивших Отчизну от посягательств фашистской Германии. Газета «Русская мысль», журналы «Возрождение», «Российская независимость» и другие не только значительное место отводили разоблачениям тоталитаризма в СССР, но и вскрывали причины, сделавшие неизбежной новую послевоенную российскую эмиграцию.</w:t>
      </w:r>
    </w:p>
    <w:p w:rsidR="00DA1F05" w:rsidRPr="00AF666E" w:rsidRDefault="00DA1F05" w:rsidP="00DA1F05">
      <w:pPr>
        <w:tabs>
          <w:tab w:val="left" w:pos="3119"/>
        </w:tabs>
        <w:spacing w:after="0" w:line="240" w:lineRule="auto"/>
        <w:ind w:left="-284" w:right="283"/>
        <w:jc w:val="both"/>
        <w:rPr>
          <w:rFonts w:ascii="Arial" w:eastAsia="Times New Roman" w:hAnsi="Arial" w:cs="Arial"/>
          <w:sz w:val="16"/>
          <w:szCs w:val="16"/>
          <w:lang w:eastAsia="ru-RU"/>
        </w:rPr>
      </w:pPr>
    </w:p>
    <w:p w:rsidR="00DA1F05" w:rsidRPr="00AF666E" w:rsidRDefault="00DA1F05" w:rsidP="00DA1F05">
      <w:pPr>
        <w:pStyle w:val="a5"/>
        <w:numPr>
          <w:ilvl w:val="0"/>
          <w:numId w:val="28"/>
        </w:numPr>
        <w:tabs>
          <w:tab w:val="left" w:pos="3119"/>
        </w:tabs>
        <w:spacing w:after="0" w:line="240" w:lineRule="auto"/>
        <w:ind w:left="-284" w:right="283"/>
        <w:jc w:val="both"/>
        <w:rPr>
          <w:rFonts w:ascii="Arial" w:eastAsia="Times New Roman" w:hAnsi="Arial" w:cs="Arial"/>
          <w:b/>
          <w:sz w:val="16"/>
          <w:szCs w:val="16"/>
          <w:lang w:eastAsia="ru-RU"/>
        </w:rPr>
      </w:pPr>
      <w:r w:rsidRPr="00AF666E">
        <w:rPr>
          <w:rFonts w:ascii="Arial" w:hAnsi="Arial" w:cs="Arial"/>
          <w:b/>
          <w:sz w:val="16"/>
          <w:szCs w:val="16"/>
        </w:rPr>
        <w:t>Советский репортаж 1930-х гг.</w:t>
      </w:r>
    </w:p>
    <w:p w:rsidR="00DA1F05" w:rsidRPr="00AF666E" w:rsidRDefault="00DA1F05" w:rsidP="00DA1F05">
      <w:pPr>
        <w:tabs>
          <w:tab w:val="left" w:pos="3119"/>
        </w:tabs>
        <w:spacing w:after="0" w:line="240" w:lineRule="auto"/>
        <w:ind w:left="-284"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Огромный поток информационного материала, требующий оперативного освещения, уже не укладывался в рамки радиогазет – основной формы радиовещания. К началу 30-х гг. в стране насчитывалось до 300 радиогазет. Но узость их проблематики не позволяла в полной мере выполнять задачи, вставшие перед радиовещанием в годы индустриализации. В 1932 г. они были ликвидированы. Вместо радиогазет вошли в программы радиовещания выпуски «Последних известий» и разнообразные самостоятельные радиопередачи, в числе которых все большее развитие получил радиорепортаж.</w:t>
      </w:r>
    </w:p>
    <w:p w:rsidR="00DA1F05" w:rsidRPr="00AF666E" w:rsidRDefault="00DA1F05" w:rsidP="00DA1F05">
      <w:pPr>
        <w:tabs>
          <w:tab w:val="left" w:pos="3119"/>
        </w:tabs>
        <w:spacing w:after="0" w:line="240" w:lineRule="auto"/>
        <w:ind w:left="-284"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Утверждение репортажа как информационного жанра советской журналистики происходило в острых спорах о его целях, назначении, особенностях. Дискуссии о репортаже, проводившиеся в конце 20-х гг. на страницах журнала «Журналист», тесно смыкались со спорами о том, каким быть советскому очерку или фельетону. Знакомство с материалами дискуссий, с различными точками зрения, высказанными в ходе их проведения, позволяет глубоко осмыслить процесс становления жанров советской журналистики и представляет большой интерес для исследователей.</w:t>
      </w:r>
    </w:p>
    <w:p w:rsidR="00DA1F05" w:rsidRPr="00AF666E" w:rsidRDefault="00DA1F05" w:rsidP="00DA1F05">
      <w:pPr>
        <w:tabs>
          <w:tab w:val="left" w:pos="3119"/>
        </w:tabs>
        <w:spacing w:after="0" w:line="240" w:lineRule="auto"/>
        <w:ind w:left="-284"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При всех разногласиях участники дискуссий оставались единодушны в своих оценках информационных и литературно-художественных жанров. В них они видели основной рычаг эмоционального воздействия на массы.</w:t>
      </w:r>
    </w:p>
    <w:p w:rsidR="00DA1F05" w:rsidRPr="00AF666E" w:rsidRDefault="00DA1F05" w:rsidP="00DA1F05">
      <w:pPr>
        <w:tabs>
          <w:tab w:val="left" w:pos="3119"/>
        </w:tabs>
        <w:spacing w:after="0" w:line="240" w:lineRule="auto"/>
        <w:ind w:left="-284"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Несколько иную роль играли директивные, проблемные, теоретические статьи, постановления и циркуляры ЦК РК</w:t>
      </w:r>
      <w:proofErr w:type="gramStart"/>
      <w:r w:rsidRPr="00AF666E">
        <w:rPr>
          <w:rFonts w:ascii="Arial" w:eastAsia="Times New Roman" w:hAnsi="Arial" w:cs="Arial"/>
          <w:sz w:val="16"/>
          <w:szCs w:val="16"/>
          <w:lang w:eastAsia="ru-RU"/>
        </w:rPr>
        <w:t>П(</w:t>
      </w:r>
      <w:proofErr w:type="gramEnd"/>
      <w:r w:rsidRPr="00AF666E">
        <w:rPr>
          <w:rFonts w:ascii="Arial" w:eastAsia="Times New Roman" w:hAnsi="Arial" w:cs="Arial"/>
          <w:sz w:val="16"/>
          <w:szCs w:val="16"/>
          <w:lang w:eastAsia="ru-RU"/>
        </w:rPr>
        <w:t>б). Они были нацелены на политическое и духовное воспитание масс. Силу политического убеждения следовало привести в действие, дать практический выход политическим и эмоциональным устремлениям людей. Эту задачу обеспечивала организаторская функция печати, нашедшая свое выражение в многочисленных формах и методах массовой работы с читательской аудиторией.</w:t>
      </w:r>
    </w:p>
    <w:p w:rsidR="00DA1F05" w:rsidRPr="00AF666E" w:rsidRDefault="00DA1F05" w:rsidP="00DA1F05">
      <w:pPr>
        <w:tabs>
          <w:tab w:val="left" w:pos="3119"/>
        </w:tabs>
        <w:spacing w:after="0" w:line="240" w:lineRule="auto"/>
        <w:ind w:left="-284"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Среди наиболее распространенных в годы первых пятилеток форм и методов массовой работы печати были общественные и производственные смотры, вызвавшие к жизни ударные рабкоровские бригады «Правды», производственные переклички, общественные и производственные конкурсы; совещания и конференции; заочные совещания и конференции; выездные бригады, рейды ударных рабселькоровских бригад; обменные и сменные полосы и др.</w:t>
      </w:r>
    </w:p>
    <w:p w:rsidR="00DA1F05" w:rsidRPr="00AF666E" w:rsidRDefault="00DA1F05" w:rsidP="00DA1F05">
      <w:pPr>
        <w:tabs>
          <w:tab w:val="left" w:pos="3119"/>
        </w:tabs>
        <w:spacing w:after="0" w:line="240" w:lineRule="auto"/>
        <w:ind w:left="-284"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В 1933–1934 гг. в печати настойчиво проводилась мысль, что решающим условием осуществления технической реконструкции, освоения техники и выполнения заданий по производительности труда является подготовка квалифицированных кадров рабочих, техников и инженеров. Создание советской производственно-технической интеллигенции, – заявляла печать, – задача № 1.</w:t>
      </w:r>
    </w:p>
    <w:p w:rsidR="00246DCC" w:rsidRPr="00AF666E" w:rsidRDefault="00DA1F05" w:rsidP="00AF666E">
      <w:pPr>
        <w:tabs>
          <w:tab w:val="left" w:pos="3119"/>
        </w:tabs>
        <w:spacing w:after="0" w:line="240" w:lineRule="auto"/>
        <w:ind w:left="-284" w:right="283" w:firstLine="567"/>
        <w:jc w:val="both"/>
        <w:rPr>
          <w:rFonts w:ascii="Arial" w:eastAsia="Times New Roman" w:hAnsi="Arial" w:cs="Arial"/>
          <w:sz w:val="16"/>
          <w:szCs w:val="16"/>
          <w:lang w:eastAsia="ru-RU"/>
        </w:rPr>
      </w:pPr>
      <w:r w:rsidRPr="00AF666E">
        <w:rPr>
          <w:rFonts w:ascii="Arial" w:eastAsia="Times New Roman" w:hAnsi="Arial" w:cs="Arial"/>
          <w:sz w:val="16"/>
          <w:szCs w:val="16"/>
          <w:lang w:eastAsia="ru-RU"/>
        </w:rPr>
        <w:t>С идеей творчества масс и умелым владением техникой связывала пресса стахановское движение. Сегодня известны все компрометирующие подробности «рекорда» Стаханова. Но он стал поводом для большой политической кампании и получил в печати широкое освещение. Постоянной в «Правде» стала рубрика «Трибуна стахановца».</w:t>
      </w:r>
    </w:p>
    <w:sectPr w:rsidR="00246DCC" w:rsidRPr="00AF666E" w:rsidSect="00AF66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7E4F"/>
    <w:multiLevelType w:val="hybridMultilevel"/>
    <w:tmpl w:val="5EEE30EE"/>
    <w:lvl w:ilvl="0" w:tplc="87762442">
      <w:start w:val="1"/>
      <w:numFmt w:val="decimal"/>
      <w:lvlText w:val="%1)"/>
      <w:lvlJc w:val="left"/>
      <w:pPr>
        <w:ind w:left="-49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760B48"/>
    <w:multiLevelType w:val="hybridMultilevel"/>
    <w:tmpl w:val="16365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55BF2"/>
    <w:multiLevelType w:val="hybridMultilevel"/>
    <w:tmpl w:val="FAB2011A"/>
    <w:lvl w:ilvl="0" w:tplc="ECEA6714">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0DA81D3B"/>
    <w:multiLevelType w:val="hybridMultilevel"/>
    <w:tmpl w:val="A0380DEE"/>
    <w:lvl w:ilvl="0" w:tplc="BAFA9ED4">
      <w:start w:val="1"/>
      <w:numFmt w:val="decimal"/>
      <w:lvlText w:val="%1)"/>
      <w:lvlJc w:val="left"/>
      <w:pPr>
        <w:ind w:left="720" w:hanging="360"/>
      </w:pPr>
      <w:rPr>
        <w:rFonts w:eastAsia="Calibri" w:cs="Times New Roman" w:hint="default"/>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C60C8"/>
    <w:multiLevelType w:val="hybridMultilevel"/>
    <w:tmpl w:val="F1EC9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9B2957"/>
    <w:multiLevelType w:val="hybridMultilevel"/>
    <w:tmpl w:val="A0F2F5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F37538"/>
    <w:multiLevelType w:val="hybridMultilevel"/>
    <w:tmpl w:val="8BB8A432"/>
    <w:lvl w:ilvl="0" w:tplc="04190011">
      <w:start w:val="2"/>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2924"/>
        </w:tabs>
        <w:ind w:left="2924" w:hanging="360"/>
      </w:pPr>
    </w:lvl>
    <w:lvl w:ilvl="2" w:tplc="0419001B" w:tentative="1">
      <w:start w:val="1"/>
      <w:numFmt w:val="lowerRoman"/>
      <w:lvlText w:val="%3."/>
      <w:lvlJc w:val="right"/>
      <w:pPr>
        <w:tabs>
          <w:tab w:val="num" w:pos="3644"/>
        </w:tabs>
        <w:ind w:left="3644" w:hanging="180"/>
      </w:pPr>
    </w:lvl>
    <w:lvl w:ilvl="3" w:tplc="0419000F" w:tentative="1">
      <w:start w:val="1"/>
      <w:numFmt w:val="decimal"/>
      <w:lvlText w:val="%4."/>
      <w:lvlJc w:val="left"/>
      <w:pPr>
        <w:tabs>
          <w:tab w:val="num" w:pos="4364"/>
        </w:tabs>
        <w:ind w:left="4364" w:hanging="360"/>
      </w:pPr>
    </w:lvl>
    <w:lvl w:ilvl="4" w:tplc="04190019" w:tentative="1">
      <w:start w:val="1"/>
      <w:numFmt w:val="lowerLetter"/>
      <w:lvlText w:val="%5."/>
      <w:lvlJc w:val="left"/>
      <w:pPr>
        <w:tabs>
          <w:tab w:val="num" w:pos="5084"/>
        </w:tabs>
        <w:ind w:left="5084" w:hanging="360"/>
      </w:pPr>
    </w:lvl>
    <w:lvl w:ilvl="5" w:tplc="0419001B" w:tentative="1">
      <w:start w:val="1"/>
      <w:numFmt w:val="lowerRoman"/>
      <w:lvlText w:val="%6."/>
      <w:lvlJc w:val="right"/>
      <w:pPr>
        <w:tabs>
          <w:tab w:val="num" w:pos="5804"/>
        </w:tabs>
        <w:ind w:left="5804" w:hanging="180"/>
      </w:pPr>
    </w:lvl>
    <w:lvl w:ilvl="6" w:tplc="0419000F" w:tentative="1">
      <w:start w:val="1"/>
      <w:numFmt w:val="decimal"/>
      <w:lvlText w:val="%7."/>
      <w:lvlJc w:val="left"/>
      <w:pPr>
        <w:tabs>
          <w:tab w:val="num" w:pos="6524"/>
        </w:tabs>
        <w:ind w:left="6524" w:hanging="360"/>
      </w:pPr>
    </w:lvl>
    <w:lvl w:ilvl="7" w:tplc="04190019" w:tentative="1">
      <w:start w:val="1"/>
      <w:numFmt w:val="lowerLetter"/>
      <w:lvlText w:val="%8."/>
      <w:lvlJc w:val="left"/>
      <w:pPr>
        <w:tabs>
          <w:tab w:val="num" w:pos="7244"/>
        </w:tabs>
        <w:ind w:left="7244" w:hanging="360"/>
      </w:pPr>
    </w:lvl>
    <w:lvl w:ilvl="8" w:tplc="0419001B" w:tentative="1">
      <w:start w:val="1"/>
      <w:numFmt w:val="lowerRoman"/>
      <w:lvlText w:val="%9."/>
      <w:lvlJc w:val="right"/>
      <w:pPr>
        <w:tabs>
          <w:tab w:val="num" w:pos="7964"/>
        </w:tabs>
        <w:ind w:left="7964" w:hanging="180"/>
      </w:pPr>
    </w:lvl>
  </w:abstractNum>
  <w:abstractNum w:abstractNumId="7">
    <w:nsid w:val="21BC6564"/>
    <w:multiLevelType w:val="hybridMultilevel"/>
    <w:tmpl w:val="A2A4DB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58E3"/>
    <w:multiLevelType w:val="hybridMultilevel"/>
    <w:tmpl w:val="475C18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6C2690"/>
    <w:multiLevelType w:val="hybridMultilevel"/>
    <w:tmpl w:val="52CA989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1A770D"/>
    <w:multiLevelType w:val="hybridMultilevel"/>
    <w:tmpl w:val="D228FE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D446D3"/>
    <w:multiLevelType w:val="hybridMultilevel"/>
    <w:tmpl w:val="B120AC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B335A"/>
    <w:multiLevelType w:val="hybridMultilevel"/>
    <w:tmpl w:val="1B8C29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823E1"/>
    <w:multiLevelType w:val="hybridMultilevel"/>
    <w:tmpl w:val="8CA87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2D039F"/>
    <w:multiLevelType w:val="hybridMultilevel"/>
    <w:tmpl w:val="349CD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4C2D27"/>
    <w:multiLevelType w:val="hybridMultilevel"/>
    <w:tmpl w:val="1E8E76A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7D1689"/>
    <w:multiLevelType w:val="hybridMultilevel"/>
    <w:tmpl w:val="51CA0B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FD7835"/>
    <w:multiLevelType w:val="hybridMultilevel"/>
    <w:tmpl w:val="DB284C0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04491F"/>
    <w:multiLevelType w:val="hybridMultilevel"/>
    <w:tmpl w:val="D88E66C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E367E96"/>
    <w:multiLevelType w:val="hybridMultilevel"/>
    <w:tmpl w:val="5AD4FD48"/>
    <w:lvl w:ilvl="0" w:tplc="193216A6">
      <w:start w:val="20"/>
      <w:numFmt w:val="decimal"/>
      <w:lvlText w:val="%1"/>
      <w:lvlJc w:val="left"/>
      <w:pPr>
        <w:ind w:left="360" w:hanging="360"/>
      </w:pPr>
      <w:rPr>
        <w:rFonts w:hint="default"/>
      </w:rPr>
    </w:lvl>
    <w:lvl w:ilvl="1" w:tplc="04190019" w:tentative="1">
      <w:start w:val="1"/>
      <w:numFmt w:val="lowerLetter"/>
      <w:lvlText w:val="%2."/>
      <w:lvlJc w:val="left"/>
      <w:pPr>
        <w:ind w:left="933" w:hanging="360"/>
      </w:pPr>
    </w:lvl>
    <w:lvl w:ilvl="2" w:tplc="0419001B" w:tentative="1">
      <w:start w:val="1"/>
      <w:numFmt w:val="lowerRoman"/>
      <w:lvlText w:val="%3."/>
      <w:lvlJc w:val="right"/>
      <w:pPr>
        <w:ind w:left="1653" w:hanging="180"/>
      </w:pPr>
    </w:lvl>
    <w:lvl w:ilvl="3" w:tplc="0419000F" w:tentative="1">
      <w:start w:val="1"/>
      <w:numFmt w:val="decimal"/>
      <w:lvlText w:val="%4."/>
      <w:lvlJc w:val="left"/>
      <w:pPr>
        <w:ind w:left="2373" w:hanging="360"/>
      </w:pPr>
    </w:lvl>
    <w:lvl w:ilvl="4" w:tplc="04190019" w:tentative="1">
      <w:start w:val="1"/>
      <w:numFmt w:val="lowerLetter"/>
      <w:lvlText w:val="%5."/>
      <w:lvlJc w:val="left"/>
      <w:pPr>
        <w:ind w:left="3093" w:hanging="360"/>
      </w:pPr>
    </w:lvl>
    <w:lvl w:ilvl="5" w:tplc="0419001B" w:tentative="1">
      <w:start w:val="1"/>
      <w:numFmt w:val="lowerRoman"/>
      <w:lvlText w:val="%6."/>
      <w:lvlJc w:val="right"/>
      <w:pPr>
        <w:ind w:left="3813" w:hanging="180"/>
      </w:pPr>
    </w:lvl>
    <w:lvl w:ilvl="6" w:tplc="0419000F" w:tentative="1">
      <w:start w:val="1"/>
      <w:numFmt w:val="decimal"/>
      <w:lvlText w:val="%7."/>
      <w:lvlJc w:val="left"/>
      <w:pPr>
        <w:ind w:left="4533" w:hanging="360"/>
      </w:pPr>
    </w:lvl>
    <w:lvl w:ilvl="7" w:tplc="04190019" w:tentative="1">
      <w:start w:val="1"/>
      <w:numFmt w:val="lowerLetter"/>
      <w:lvlText w:val="%8."/>
      <w:lvlJc w:val="left"/>
      <w:pPr>
        <w:ind w:left="5253" w:hanging="360"/>
      </w:pPr>
    </w:lvl>
    <w:lvl w:ilvl="8" w:tplc="0419001B" w:tentative="1">
      <w:start w:val="1"/>
      <w:numFmt w:val="lowerRoman"/>
      <w:lvlText w:val="%9."/>
      <w:lvlJc w:val="right"/>
      <w:pPr>
        <w:ind w:left="5973" w:hanging="180"/>
      </w:pPr>
    </w:lvl>
  </w:abstractNum>
  <w:abstractNum w:abstractNumId="20">
    <w:nsid w:val="5F9476ED"/>
    <w:multiLevelType w:val="hybridMultilevel"/>
    <w:tmpl w:val="65F29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AB11B0"/>
    <w:multiLevelType w:val="hybridMultilevel"/>
    <w:tmpl w:val="0F28BA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A16AF6"/>
    <w:multiLevelType w:val="hybridMultilevel"/>
    <w:tmpl w:val="E8C462AC"/>
    <w:lvl w:ilvl="0" w:tplc="878A2E26">
      <w:start w:val="22"/>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3">
    <w:nsid w:val="6BB1388D"/>
    <w:multiLevelType w:val="hybridMultilevel"/>
    <w:tmpl w:val="9222B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833E52"/>
    <w:multiLevelType w:val="hybridMultilevel"/>
    <w:tmpl w:val="B5726746"/>
    <w:lvl w:ilvl="0" w:tplc="E16A257E">
      <w:start w:val="2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5">
    <w:nsid w:val="774D20CD"/>
    <w:multiLevelType w:val="hybridMultilevel"/>
    <w:tmpl w:val="3CBED22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8E2139"/>
    <w:multiLevelType w:val="hybridMultilevel"/>
    <w:tmpl w:val="1D603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770C15"/>
    <w:multiLevelType w:val="hybridMultilevel"/>
    <w:tmpl w:val="D76618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2"/>
  </w:num>
  <w:num w:numId="5">
    <w:abstractNumId w:val="25"/>
  </w:num>
  <w:num w:numId="6">
    <w:abstractNumId w:val="6"/>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23"/>
  </w:num>
  <w:num w:numId="15">
    <w:abstractNumId w:val="27"/>
  </w:num>
  <w:num w:numId="16">
    <w:abstractNumId w:val="19"/>
  </w:num>
  <w:num w:numId="17">
    <w:abstractNumId w:val="5"/>
  </w:num>
  <w:num w:numId="18">
    <w:abstractNumId w:val="26"/>
  </w:num>
  <w:num w:numId="19">
    <w:abstractNumId w:val="16"/>
  </w:num>
  <w:num w:numId="20">
    <w:abstractNumId w:val="10"/>
  </w:num>
  <w:num w:numId="21">
    <w:abstractNumId w:val="24"/>
  </w:num>
  <w:num w:numId="22">
    <w:abstractNumId w:val="22"/>
  </w:num>
  <w:num w:numId="23">
    <w:abstractNumId w:val="11"/>
  </w:num>
  <w:num w:numId="24">
    <w:abstractNumId w:val="21"/>
  </w:num>
  <w:num w:numId="25">
    <w:abstractNumId w:val="7"/>
  </w:num>
  <w:num w:numId="26">
    <w:abstractNumId w:val="13"/>
  </w:num>
  <w:num w:numId="27">
    <w:abstractNumId w:val="8"/>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1F05"/>
    <w:rsid w:val="00246DCC"/>
    <w:rsid w:val="0039051C"/>
    <w:rsid w:val="00893309"/>
    <w:rsid w:val="00AF666E"/>
    <w:rsid w:val="00D9710C"/>
    <w:rsid w:val="00DA1F05"/>
    <w:rsid w:val="00DD68D7"/>
    <w:rsid w:val="00E14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F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DA1F05"/>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A1F05"/>
    <w:rPr>
      <w:rFonts w:ascii="Courier New" w:eastAsia="Times New Roman" w:hAnsi="Courier New" w:cs="Courier New"/>
      <w:sz w:val="20"/>
      <w:szCs w:val="20"/>
      <w:lang w:eastAsia="ru-RU"/>
    </w:rPr>
  </w:style>
  <w:style w:type="paragraph" w:styleId="a5">
    <w:name w:val="List Paragraph"/>
    <w:basedOn w:val="a"/>
    <w:uiPriority w:val="34"/>
    <w:qFormat/>
    <w:rsid w:val="00DA1F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vartist.narod.ru/text/55.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48</Pages>
  <Words>42814</Words>
  <Characters>244044</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286286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2009-01-11T13:00:00Z</cp:lastPrinted>
  <dcterms:created xsi:type="dcterms:W3CDTF">2009-01-09T14:24:00Z</dcterms:created>
  <dcterms:modified xsi:type="dcterms:W3CDTF">2009-01-11T19:30:00Z</dcterms:modified>
</cp:coreProperties>
</file>